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85C" w:rsidRDefault="0078585C">
      <w:pP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extent cx="6480810" cy="9180014"/>
            <wp:effectExtent l="19050" t="0" r="0" b="0"/>
            <wp:docPr id="1" name="Рисунок 1" descr="G:\Планы ООП НООп Дошкол ООП\ОП Дошкольного образован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ланы ООП НООп Дошкол ООП\ОП Дошкольного образования.jpeg"/>
                    <pic:cNvPicPr>
                      <a:picLocks noChangeAspect="1" noChangeArrowheads="1"/>
                    </pic:cNvPicPr>
                  </pic:nvPicPr>
                  <pic:blipFill>
                    <a:blip r:embed="rId6"/>
                    <a:srcRect/>
                    <a:stretch>
                      <a:fillRect/>
                    </a:stretch>
                  </pic:blipFill>
                  <pic:spPr bwMode="auto">
                    <a:xfrm>
                      <a:off x="0" y="0"/>
                      <a:ext cx="6480810" cy="9180014"/>
                    </a:xfrm>
                    <a:prstGeom prst="rect">
                      <a:avLst/>
                    </a:prstGeom>
                    <a:noFill/>
                    <a:ln w="9525">
                      <a:noFill/>
                      <a:miter lim="800000"/>
                      <a:headEnd/>
                      <a:tailEnd/>
                    </a:ln>
                  </pic:spPr>
                </pic:pic>
              </a:graphicData>
            </a:graphic>
          </wp:inline>
        </w:drawing>
      </w:r>
    </w:p>
    <w:p w:rsidR="00167470" w:rsidRPr="00167470" w:rsidRDefault="00167470" w:rsidP="007F11FD">
      <w:pPr>
        <w:spacing w:after="100" w:afterAutospacing="1" w:line="240" w:lineRule="auto"/>
        <w:ind w:left="-1134" w:hanging="142"/>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СОДЕРЖАНИЕ</w:t>
      </w:r>
    </w:p>
    <w:tbl>
      <w:tblPr>
        <w:tblW w:w="9606" w:type="dxa"/>
        <w:tblCellMar>
          <w:left w:w="0" w:type="dxa"/>
          <w:right w:w="0" w:type="dxa"/>
        </w:tblCellMar>
        <w:tblLook w:val="04A0"/>
      </w:tblPr>
      <w:tblGrid>
        <w:gridCol w:w="964"/>
        <w:gridCol w:w="8642"/>
      </w:tblGrid>
      <w:tr w:rsidR="00167470" w:rsidRPr="009E7412" w:rsidTr="00105F28">
        <w:tc>
          <w:tcPr>
            <w:tcW w:w="9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b/>
                <w:bCs/>
                <w:sz w:val="28"/>
                <w:szCs w:val="28"/>
              </w:rPr>
              <w:lastRenderedPageBreak/>
              <w:t> </w:t>
            </w:r>
          </w:p>
        </w:tc>
        <w:tc>
          <w:tcPr>
            <w:tcW w:w="864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67470" w:rsidRDefault="00167470" w:rsidP="007F11FD">
            <w:pPr>
              <w:spacing w:after="0" w:line="240" w:lineRule="auto"/>
              <w:rPr>
                <w:rFonts w:ascii="Times New Roman" w:eastAsia="Times New Roman" w:hAnsi="Times New Roman" w:cs="Times New Roman"/>
                <w:b/>
                <w:bCs/>
                <w:sz w:val="28"/>
                <w:szCs w:val="28"/>
              </w:rPr>
            </w:pPr>
            <w:r w:rsidRPr="009E7412">
              <w:rPr>
                <w:rFonts w:ascii="Times New Roman" w:eastAsia="Times New Roman" w:hAnsi="Times New Roman" w:cs="Times New Roman"/>
                <w:b/>
                <w:bCs/>
                <w:sz w:val="28"/>
                <w:szCs w:val="28"/>
              </w:rPr>
              <w:t>ВВЕДЕНИЕ</w:t>
            </w:r>
          </w:p>
          <w:p w:rsidR="009E7412" w:rsidRPr="009E7412" w:rsidRDefault="00504A19" w:rsidP="007F11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сведения об организации</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105F28">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 xml:space="preserve">      </w:t>
            </w:r>
            <w:r w:rsidRPr="009E7412">
              <w:rPr>
                <w:rFonts w:ascii="Times New Roman" w:eastAsia="Times New Roman" w:hAnsi="Times New Roman" w:cs="Times New Roman"/>
                <w:b/>
                <w:bCs/>
                <w:sz w:val="28"/>
                <w:szCs w:val="28"/>
              </w:rPr>
              <w:t>1.</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Default="00167470" w:rsidP="007F11FD">
            <w:pPr>
              <w:spacing w:after="0" w:line="240" w:lineRule="auto"/>
              <w:rPr>
                <w:rFonts w:ascii="Times New Roman" w:eastAsia="Times New Roman" w:hAnsi="Times New Roman" w:cs="Times New Roman"/>
                <w:b/>
                <w:bCs/>
                <w:sz w:val="28"/>
                <w:szCs w:val="28"/>
              </w:rPr>
            </w:pPr>
            <w:r w:rsidRPr="009E7412">
              <w:rPr>
                <w:rFonts w:ascii="Times New Roman" w:eastAsia="Times New Roman" w:hAnsi="Times New Roman" w:cs="Times New Roman"/>
                <w:b/>
                <w:bCs/>
                <w:sz w:val="28"/>
                <w:szCs w:val="28"/>
              </w:rPr>
              <w:t>ЦЕЛЕВОЙ РАЗДЕЛ</w:t>
            </w:r>
          </w:p>
          <w:p w:rsidR="009E7412" w:rsidRPr="009E7412" w:rsidRDefault="009E7412" w:rsidP="007F11FD">
            <w:pPr>
              <w:spacing w:after="0" w:line="240" w:lineRule="auto"/>
              <w:rPr>
                <w:rFonts w:ascii="Times New Roman" w:eastAsia="Times New Roman" w:hAnsi="Times New Roman" w:cs="Times New Roman"/>
                <w:sz w:val="28"/>
                <w:szCs w:val="28"/>
              </w:rPr>
            </w:pP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1.1.</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Default="00167470" w:rsidP="007F11FD">
            <w:pPr>
              <w:spacing w:after="0" w:line="240" w:lineRule="auto"/>
              <w:rPr>
                <w:rFonts w:ascii="Times New Roman" w:eastAsia="Times New Roman" w:hAnsi="Times New Roman" w:cs="Times New Roman"/>
                <w:b/>
                <w:bCs/>
                <w:sz w:val="28"/>
                <w:szCs w:val="28"/>
              </w:rPr>
            </w:pPr>
            <w:r w:rsidRPr="009E7412">
              <w:rPr>
                <w:rFonts w:ascii="Times New Roman" w:eastAsia="Times New Roman" w:hAnsi="Times New Roman" w:cs="Times New Roman"/>
                <w:b/>
                <w:bCs/>
                <w:sz w:val="28"/>
                <w:szCs w:val="28"/>
              </w:rPr>
              <w:t>Пояснительная записка</w:t>
            </w:r>
          </w:p>
          <w:p w:rsidR="009E7412" w:rsidRPr="009E7412" w:rsidRDefault="009E7412" w:rsidP="007F11FD">
            <w:pPr>
              <w:spacing w:after="0" w:line="240" w:lineRule="auto"/>
              <w:rPr>
                <w:rFonts w:ascii="Times New Roman" w:eastAsia="Times New Roman" w:hAnsi="Times New Roman" w:cs="Times New Roman"/>
                <w:sz w:val="28"/>
                <w:szCs w:val="28"/>
              </w:rPr>
            </w:pP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1.1.1.</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Цели и задачи реализации Программы</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1.1.2.</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Принципы и подходы к формированию Программы</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1.1.3.</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Значимые для разработки и реализации Программы характеристики</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1.2.</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Планируемые результаты освоения Программы</w:t>
            </w:r>
          </w:p>
        </w:tc>
      </w:tr>
      <w:tr w:rsidR="00167470" w:rsidRPr="009E7412" w:rsidTr="00B85983">
        <w:trPr>
          <w:trHeight w:val="277"/>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b/>
                <w:bCs/>
                <w:sz w:val="28"/>
                <w:szCs w:val="28"/>
              </w:rPr>
              <w:t>2.</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Default="00167470" w:rsidP="007F11FD">
            <w:pPr>
              <w:spacing w:after="0" w:line="240" w:lineRule="auto"/>
              <w:rPr>
                <w:rFonts w:ascii="Times New Roman" w:eastAsia="Times New Roman" w:hAnsi="Times New Roman" w:cs="Times New Roman"/>
                <w:b/>
                <w:bCs/>
                <w:sz w:val="28"/>
                <w:szCs w:val="28"/>
              </w:rPr>
            </w:pPr>
            <w:r w:rsidRPr="009E7412">
              <w:rPr>
                <w:rFonts w:ascii="Times New Roman" w:eastAsia="Times New Roman" w:hAnsi="Times New Roman" w:cs="Times New Roman"/>
                <w:b/>
                <w:bCs/>
                <w:sz w:val="28"/>
                <w:szCs w:val="28"/>
              </w:rPr>
              <w:t>СОДЕРЖАТЕЛЬНЫЙ РАЗДЕЛ</w:t>
            </w:r>
          </w:p>
          <w:p w:rsidR="009E7412" w:rsidRPr="009E7412" w:rsidRDefault="009E7412" w:rsidP="007F11FD">
            <w:pPr>
              <w:spacing w:after="0" w:line="240" w:lineRule="auto"/>
              <w:rPr>
                <w:rFonts w:ascii="Times New Roman" w:eastAsia="Times New Roman" w:hAnsi="Times New Roman" w:cs="Times New Roman"/>
                <w:sz w:val="28"/>
                <w:szCs w:val="28"/>
              </w:rPr>
            </w:pP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2.1.</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Образовательная деятельность в соответствии с направлениями развития ребенка (в пяти образовательных областях)</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2.2.</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 Способы и направления поддержки детской инициативы. Особенности взаимодействия педагогического коллектива с семьями воспитанников.</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2.2.1</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Образовательная область «Социально – коммуникативное развитие»</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2.2.2.</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Образовательная область «Познавательное развитие»</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2.2.3.</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Образовательная область «Речевое развитие»</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2.2.4.</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Образовательная область «Художественно – эстетическое развитие»</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2.2.5.</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Образовательная область «Физическое  развитие»</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2.3.</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Традиции детского сада</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2.4.</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Комплексно - тематическое планирование</w:t>
            </w:r>
          </w:p>
        </w:tc>
      </w:tr>
      <w:tr w:rsidR="000500C4"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00C4" w:rsidRPr="000500C4" w:rsidRDefault="000500C4" w:rsidP="007F11FD">
            <w:pPr>
              <w:spacing w:after="0" w:line="240" w:lineRule="auto"/>
              <w:rPr>
                <w:rFonts w:ascii="Times New Roman" w:eastAsia="Times New Roman" w:hAnsi="Times New Roman" w:cs="Times New Roman"/>
                <w:b/>
                <w:sz w:val="28"/>
                <w:szCs w:val="28"/>
              </w:rPr>
            </w:pPr>
            <w:r w:rsidRPr="000500C4">
              <w:rPr>
                <w:rFonts w:ascii="Times New Roman" w:eastAsia="Times New Roman" w:hAnsi="Times New Roman" w:cs="Times New Roman"/>
                <w:b/>
                <w:sz w:val="28"/>
                <w:szCs w:val="28"/>
              </w:rPr>
              <w:t>3.</w:t>
            </w:r>
          </w:p>
        </w:tc>
        <w:tc>
          <w:tcPr>
            <w:tcW w:w="8642" w:type="dxa"/>
            <w:tcBorders>
              <w:top w:val="nil"/>
              <w:left w:val="nil"/>
              <w:bottom w:val="single" w:sz="8" w:space="0" w:color="auto"/>
              <w:right w:val="single" w:sz="8" w:space="0" w:color="auto"/>
            </w:tcBorders>
            <w:tcMar>
              <w:top w:w="0" w:type="dxa"/>
              <w:left w:w="108" w:type="dxa"/>
              <w:bottom w:w="0" w:type="dxa"/>
              <w:right w:w="108" w:type="dxa"/>
            </w:tcMar>
          </w:tcPr>
          <w:p w:rsidR="000500C4" w:rsidRPr="000500C4" w:rsidRDefault="000500C4" w:rsidP="007F11FD">
            <w:pPr>
              <w:spacing w:after="0" w:line="240" w:lineRule="auto"/>
              <w:rPr>
                <w:rFonts w:ascii="Times New Roman" w:eastAsia="Times New Roman" w:hAnsi="Times New Roman" w:cs="Times New Roman"/>
                <w:b/>
                <w:sz w:val="36"/>
                <w:szCs w:val="36"/>
              </w:rPr>
            </w:pPr>
            <w:r w:rsidRPr="000500C4">
              <w:rPr>
                <w:rFonts w:ascii="Times New Roman" w:eastAsia="Times New Roman" w:hAnsi="Times New Roman" w:cs="Times New Roman"/>
                <w:b/>
                <w:sz w:val="36"/>
                <w:szCs w:val="36"/>
              </w:rPr>
              <w:t>Парциальные программы</w:t>
            </w:r>
          </w:p>
        </w:tc>
      </w:tr>
      <w:tr w:rsidR="000500C4"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00C4" w:rsidRPr="000500C4" w:rsidRDefault="000500C4" w:rsidP="007F11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8642" w:type="dxa"/>
            <w:tcBorders>
              <w:top w:val="nil"/>
              <w:left w:val="nil"/>
              <w:bottom w:val="single" w:sz="8" w:space="0" w:color="auto"/>
              <w:right w:val="single" w:sz="8" w:space="0" w:color="auto"/>
            </w:tcBorders>
            <w:tcMar>
              <w:top w:w="0" w:type="dxa"/>
              <w:left w:w="108" w:type="dxa"/>
              <w:bottom w:w="0" w:type="dxa"/>
              <w:right w:w="108" w:type="dxa"/>
            </w:tcMar>
          </w:tcPr>
          <w:p w:rsidR="000500C4" w:rsidRPr="0029128D" w:rsidRDefault="0029128D" w:rsidP="0029128D">
            <w:pPr>
              <w:spacing w:before="100" w:beforeAutospacing="1" w:after="100" w:afterAutospacing="1" w:line="240" w:lineRule="auto"/>
              <w:outlineLvl w:val="0"/>
              <w:rPr>
                <w:rFonts w:ascii="Times New Roman" w:eastAsia="Times New Roman" w:hAnsi="Times New Roman" w:cs="Times New Roman"/>
                <w:bCs/>
                <w:kern w:val="36"/>
                <w:sz w:val="32"/>
                <w:szCs w:val="32"/>
              </w:rPr>
            </w:pPr>
            <w:r w:rsidRPr="0029128D">
              <w:rPr>
                <w:rFonts w:ascii="Times New Roman" w:eastAsia="Times New Roman" w:hAnsi="Times New Roman" w:cs="Times New Roman"/>
                <w:bCs/>
                <w:kern w:val="36"/>
                <w:sz w:val="32"/>
                <w:szCs w:val="32"/>
              </w:rPr>
              <w:t>Национально- региональный компоненты.</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0500C4" w:rsidRDefault="000500C4" w:rsidP="007F11FD">
            <w:pPr>
              <w:spacing w:after="0" w:line="240" w:lineRule="auto"/>
              <w:rPr>
                <w:rFonts w:ascii="Times New Roman" w:eastAsia="Times New Roman" w:hAnsi="Times New Roman" w:cs="Times New Roman"/>
                <w:b/>
                <w:sz w:val="28"/>
                <w:szCs w:val="28"/>
              </w:rPr>
            </w:pPr>
            <w:r w:rsidRPr="000500C4">
              <w:rPr>
                <w:rFonts w:ascii="Times New Roman" w:eastAsia="Times New Roman" w:hAnsi="Times New Roman" w:cs="Times New Roman"/>
                <w:b/>
                <w:bCs/>
                <w:sz w:val="28"/>
                <w:szCs w:val="28"/>
              </w:rPr>
              <w:t>4</w:t>
            </w:r>
            <w:r w:rsidR="00167470" w:rsidRPr="000500C4">
              <w:rPr>
                <w:rFonts w:ascii="Times New Roman" w:eastAsia="Times New Roman" w:hAnsi="Times New Roman" w:cs="Times New Roman"/>
                <w:b/>
                <w:bCs/>
                <w:sz w:val="28"/>
                <w:szCs w:val="28"/>
              </w:rPr>
              <w:t>.</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Default="00167470" w:rsidP="007F11FD">
            <w:pPr>
              <w:spacing w:after="0" w:line="240" w:lineRule="auto"/>
              <w:rPr>
                <w:rFonts w:ascii="Times New Roman" w:eastAsia="Times New Roman" w:hAnsi="Times New Roman" w:cs="Times New Roman"/>
                <w:b/>
                <w:bCs/>
                <w:sz w:val="28"/>
                <w:szCs w:val="28"/>
              </w:rPr>
            </w:pPr>
            <w:r w:rsidRPr="009E7412">
              <w:rPr>
                <w:rFonts w:ascii="Times New Roman" w:eastAsia="Times New Roman" w:hAnsi="Times New Roman" w:cs="Times New Roman"/>
                <w:b/>
                <w:bCs/>
                <w:sz w:val="28"/>
                <w:szCs w:val="28"/>
              </w:rPr>
              <w:t>ОРГАНИЗАЦИОННЫЙ РАЗДЕЛ</w:t>
            </w:r>
          </w:p>
          <w:p w:rsidR="009E7412" w:rsidRPr="009E7412" w:rsidRDefault="009E7412" w:rsidP="007F11FD">
            <w:pPr>
              <w:spacing w:after="0" w:line="240" w:lineRule="auto"/>
              <w:rPr>
                <w:rFonts w:ascii="Times New Roman" w:eastAsia="Times New Roman" w:hAnsi="Times New Roman" w:cs="Times New Roman"/>
                <w:sz w:val="28"/>
                <w:szCs w:val="28"/>
              </w:rPr>
            </w:pP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0500C4" w:rsidP="007F11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67470" w:rsidRPr="009E7412">
              <w:rPr>
                <w:rFonts w:ascii="Times New Roman" w:eastAsia="Times New Roman" w:hAnsi="Times New Roman" w:cs="Times New Roman"/>
                <w:sz w:val="28"/>
                <w:szCs w:val="28"/>
              </w:rPr>
              <w:t>.1.</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Материально-техническое обеспечение Программы</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0500C4" w:rsidP="007F11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67470" w:rsidRPr="009E7412">
              <w:rPr>
                <w:rFonts w:ascii="Times New Roman" w:eastAsia="Times New Roman" w:hAnsi="Times New Roman" w:cs="Times New Roman"/>
                <w:sz w:val="28"/>
                <w:szCs w:val="28"/>
              </w:rPr>
              <w:t>.2.</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Обеспеченность методическими материалами и средствами обучения и воспитания</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0500C4" w:rsidP="007F11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67470" w:rsidRPr="009E7412">
              <w:rPr>
                <w:rFonts w:ascii="Times New Roman" w:eastAsia="Times New Roman" w:hAnsi="Times New Roman" w:cs="Times New Roman"/>
                <w:sz w:val="28"/>
                <w:szCs w:val="28"/>
              </w:rPr>
              <w:t>.3.</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Распорядок и режим дня</w:t>
            </w:r>
          </w:p>
        </w:tc>
      </w:tr>
      <w:tr w:rsidR="00167470"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9E7412" w:rsidRDefault="000500C4" w:rsidP="007F11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67470" w:rsidRPr="009E7412">
              <w:rPr>
                <w:rFonts w:ascii="Times New Roman" w:eastAsia="Times New Roman" w:hAnsi="Times New Roman" w:cs="Times New Roman"/>
                <w:sz w:val="28"/>
                <w:szCs w:val="28"/>
              </w:rPr>
              <w:t xml:space="preserve">.4. </w:t>
            </w: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Модель организации образовательной деятельности</w:t>
            </w:r>
          </w:p>
        </w:tc>
      </w:tr>
      <w:tr w:rsidR="00167470" w:rsidRPr="009E7412" w:rsidTr="00105F28">
        <w:tc>
          <w:tcPr>
            <w:tcW w:w="9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67470" w:rsidRPr="009E7412" w:rsidRDefault="000500C4" w:rsidP="007F11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67470" w:rsidRPr="009E7412">
              <w:rPr>
                <w:rFonts w:ascii="Times New Roman" w:eastAsia="Times New Roman" w:hAnsi="Times New Roman" w:cs="Times New Roman"/>
                <w:sz w:val="28"/>
                <w:szCs w:val="28"/>
              </w:rPr>
              <w:t>.5.</w:t>
            </w:r>
          </w:p>
        </w:tc>
        <w:tc>
          <w:tcPr>
            <w:tcW w:w="8642" w:type="dxa"/>
            <w:tcBorders>
              <w:top w:val="nil"/>
              <w:left w:val="nil"/>
              <w:bottom w:val="single" w:sz="4" w:space="0" w:color="auto"/>
              <w:right w:val="single" w:sz="8" w:space="0" w:color="auto"/>
            </w:tcBorders>
            <w:tcMar>
              <w:top w:w="0" w:type="dxa"/>
              <w:left w:w="108" w:type="dxa"/>
              <w:bottom w:w="0" w:type="dxa"/>
              <w:right w:w="108" w:type="dxa"/>
            </w:tcMar>
            <w:hideMark/>
          </w:tcPr>
          <w:p w:rsidR="00167470" w:rsidRPr="009E7412" w:rsidRDefault="00167470" w:rsidP="007F11FD">
            <w:pPr>
              <w:spacing w:after="0" w:line="240" w:lineRule="auto"/>
              <w:rPr>
                <w:rFonts w:ascii="Times New Roman" w:eastAsia="Times New Roman" w:hAnsi="Times New Roman" w:cs="Times New Roman"/>
                <w:sz w:val="28"/>
                <w:szCs w:val="28"/>
              </w:rPr>
            </w:pPr>
            <w:r w:rsidRPr="009E7412">
              <w:rPr>
                <w:rFonts w:ascii="Times New Roman" w:eastAsia="Times New Roman" w:hAnsi="Times New Roman" w:cs="Times New Roman"/>
                <w:sz w:val="28"/>
                <w:szCs w:val="28"/>
              </w:rPr>
              <w:t>Особенности организации развивающей предметно-пространственной среды</w:t>
            </w:r>
          </w:p>
        </w:tc>
      </w:tr>
      <w:tr w:rsidR="00504A19" w:rsidRPr="009E7412" w:rsidTr="00105F28">
        <w:tc>
          <w:tcPr>
            <w:tcW w:w="964"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rsidR="00504A19" w:rsidRPr="00105F28" w:rsidRDefault="000500C4" w:rsidP="007F11F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504A19" w:rsidRPr="00105F28">
              <w:rPr>
                <w:rFonts w:ascii="Times New Roman" w:eastAsia="Times New Roman" w:hAnsi="Times New Roman" w:cs="Times New Roman"/>
                <w:b/>
                <w:sz w:val="28"/>
                <w:szCs w:val="28"/>
              </w:rPr>
              <w:t>.</w:t>
            </w:r>
          </w:p>
          <w:p w:rsidR="00504A19" w:rsidRPr="00504A19" w:rsidRDefault="00504A19" w:rsidP="007F11FD">
            <w:pPr>
              <w:spacing w:after="0" w:line="240" w:lineRule="auto"/>
              <w:rPr>
                <w:rFonts w:ascii="Times New Roman" w:eastAsia="Times New Roman" w:hAnsi="Times New Roman" w:cs="Times New Roman"/>
                <w:sz w:val="28"/>
                <w:szCs w:val="28"/>
                <w:lang w:val="en-US"/>
              </w:rPr>
            </w:pPr>
          </w:p>
        </w:tc>
        <w:tc>
          <w:tcPr>
            <w:tcW w:w="8642" w:type="dxa"/>
            <w:tcBorders>
              <w:top w:val="single" w:sz="4" w:space="0" w:color="auto"/>
              <w:left w:val="nil"/>
              <w:bottom w:val="nil"/>
              <w:right w:val="single" w:sz="8" w:space="0" w:color="auto"/>
            </w:tcBorders>
            <w:tcMar>
              <w:top w:w="0" w:type="dxa"/>
              <w:left w:w="108" w:type="dxa"/>
              <w:bottom w:w="0" w:type="dxa"/>
              <w:right w:w="108" w:type="dxa"/>
            </w:tcMar>
            <w:hideMark/>
          </w:tcPr>
          <w:p w:rsidR="00504A19" w:rsidRDefault="00504A19" w:rsidP="00504A19">
            <w:pPr>
              <w:spacing w:after="0" w:line="240" w:lineRule="auto"/>
              <w:rPr>
                <w:rFonts w:ascii="Times New Roman" w:eastAsia="Times New Roman" w:hAnsi="Times New Roman" w:cs="Times New Roman"/>
                <w:b/>
                <w:bCs/>
                <w:sz w:val="28"/>
                <w:szCs w:val="28"/>
              </w:rPr>
            </w:pPr>
            <w:r w:rsidRPr="009E7412">
              <w:rPr>
                <w:rFonts w:ascii="Times New Roman" w:eastAsia="Times New Roman" w:hAnsi="Times New Roman" w:cs="Times New Roman"/>
                <w:b/>
                <w:bCs/>
                <w:sz w:val="28"/>
                <w:szCs w:val="28"/>
              </w:rPr>
              <w:t>Презентация образовательной программы</w:t>
            </w:r>
          </w:p>
          <w:p w:rsidR="00504A19" w:rsidRPr="009E7412" w:rsidRDefault="00504A19" w:rsidP="007F11FD">
            <w:pPr>
              <w:spacing w:after="0" w:line="240" w:lineRule="auto"/>
              <w:rPr>
                <w:rFonts w:ascii="Times New Roman" w:eastAsia="Times New Roman" w:hAnsi="Times New Roman" w:cs="Times New Roman"/>
                <w:sz w:val="28"/>
                <w:szCs w:val="28"/>
              </w:rPr>
            </w:pPr>
          </w:p>
        </w:tc>
      </w:tr>
      <w:tr w:rsidR="00504A19" w:rsidRPr="009E7412" w:rsidTr="00167470">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A19" w:rsidRPr="009E7412" w:rsidRDefault="00504A19" w:rsidP="007F11FD">
            <w:pPr>
              <w:spacing w:after="0" w:line="240" w:lineRule="auto"/>
              <w:rPr>
                <w:rFonts w:ascii="Times New Roman" w:eastAsia="Times New Roman" w:hAnsi="Times New Roman" w:cs="Times New Roman"/>
                <w:sz w:val="28"/>
                <w:szCs w:val="28"/>
              </w:rPr>
            </w:pPr>
          </w:p>
        </w:tc>
        <w:tc>
          <w:tcPr>
            <w:tcW w:w="8642" w:type="dxa"/>
            <w:tcBorders>
              <w:top w:val="nil"/>
              <w:left w:val="nil"/>
              <w:bottom w:val="single" w:sz="8" w:space="0" w:color="auto"/>
              <w:right w:val="single" w:sz="8" w:space="0" w:color="auto"/>
            </w:tcBorders>
            <w:tcMar>
              <w:top w:w="0" w:type="dxa"/>
              <w:left w:w="108" w:type="dxa"/>
              <w:bottom w:w="0" w:type="dxa"/>
              <w:right w:w="108" w:type="dxa"/>
            </w:tcMar>
            <w:hideMark/>
          </w:tcPr>
          <w:p w:rsidR="00504A19" w:rsidRPr="009E7412" w:rsidRDefault="00504A19" w:rsidP="007F11FD">
            <w:pPr>
              <w:spacing w:after="0" w:line="240" w:lineRule="auto"/>
              <w:rPr>
                <w:rFonts w:ascii="Times New Roman" w:eastAsia="Times New Roman" w:hAnsi="Times New Roman" w:cs="Times New Roman"/>
                <w:sz w:val="28"/>
                <w:szCs w:val="28"/>
              </w:rPr>
            </w:pPr>
          </w:p>
        </w:tc>
      </w:tr>
    </w:tbl>
    <w:p w:rsidR="00167470" w:rsidRPr="00167470" w:rsidRDefault="00167470" w:rsidP="007F11FD">
      <w:pPr>
        <w:spacing w:after="100" w:afterAutospacing="1" w:line="240" w:lineRule="auto"/>
        <w:ind w:firstLine="708"/>
        <w:rPr>
          <w:rFonts w:ascii="Times New Roman" w:eastAsia="Times New Roman" w:hAnsi="Times New Roman" w:cs="Times New Roman"/>
          <w:sz w:val="24"/>
          <w:szCs w:val="24"/>
        </w:rPr>
      </w:pPr>
      <w:r w:rsidRPr="00167470">
        <w:rPr>
          <w:rFonts w:ascii="Times New Roman" w:eastAsia="Times New Roman" w:hAnsi="Times New Roman" w:cs="Times New Roman"/>
          <w:b/>
          <w:bCs/>
          <w:sz w:val="24"/>
          <w:szCs w:val="24"/>
        </w:rPr>
        <w:t> </w:t>
      </w:r>
    </w:p>
    <w:p w:rsidR="00167470" w:rsidRPr="00167470" w:rsidRDefault="00167470" w:rsidP="007F11FD">
      <w:pPr>
        <w:spacing w:after="100" w:afterAutospacing="1" w:line="240" w:lineRule="auto"/>
        <w:ind w:firstLine="708"/>
        <w:rPr>
          <w:rFonts w:ascii="Times New Roman" w:eastAsia="Times New Roman" w:hAnsi="Times New Roman" w:cs="Times New Roman"/>
          <w:sz w:val="24"/>
          <w:szCs w:val="24"/>
        </w:rPr>
      </w:pPr>
      <w:r w:rsidRPr="00167470">
        <w:rPr>
          <w:rFonts w:ascii="Times New Roman" w:eastAsia="Times New Roman" w:hAnsi="Times New Roman" w:cs="Times New Roman"/>
          <w:b/>
          <w:bCs/>
          <w:sz w:val="24"/>
          <w:szCs w:val="24"/>
        </w:rPr>
        <w:t> </w:t>
      </w:r>
    </w:p>
    <w:p w:rsidR="00167470" w:rsidRPr="00167470" w:rsidRDefault="00167470" w:rsidP="007F11FD">
      <w:pPr>
        <w:spacing w:after="100" w:afterAutospacing="1" w:line="240" w:lineRule="auto"/>
        <w:ind w:firstLine="708"/>
        <w:rPr>
          <w:rFonts w:ascii="Times New Roman" w:eastAsia="Times New Roman" w:hAnsi="Times New Roman" w:cs="Times New Roman"/>
          <w:sz w:val="24"/>
          <w:szCs w:val="24"/>
        </w:rPr>
      </w:pPr>
      <w:r w:rsidRPr="00167470">
        <w:rPr>
          <w:rFonts w:ascii="Times New Roman" w:eastAsia="Times New Roman" w:hAnsi="Times New Roman" w:cs="Times New Roman"/>
          <w:b/>
          <w:bCs/>
          <w:sz w:val="24"/>
          <w:szCs w:val="24"/>
        </w:rPr>
        <w:t> </w:t>
      </w:r>
    </w:p>
    <w:p w:rsidR="00167470" w:rsidRPr="00167470" w:rsidRDefault="00167470" w:rsidP="00C145E4">
      <w:pPr>
        <w:spacing w:after="100" w:afterAutospacing="1" w:line="240" w:lineRule="auto"/>
        <w:rPr>
          <w:rFonts w:ascii="Times New Roman" w:eastAsia="Times New Roman" w:hAnsi="Times New Roman" w:cs="Times New Roman"/>
          <w:sz w:val="24"/>
          <w:szCs w:val="24"/>
        </w:rPr>
      </w:pPr>
    </w:p>
    <w:p w:rsidR="0083670C" w:rsidRPr="009E7412" w:rsidRDefault="00167470" w:rsidP="009E7412">
      <w:pPr>
        <w:spacing w:after="100" w:afterAutospacing="1" w:line="240" w:lineRule="auto"/>
        <w:ind w:firstLine="708"/>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4"/>
          <w:szCs w:val="24"/>
        </w:rPr>
        <w:lastRenderedPageBreak/>
        <w:t> </w:t>
      </w:r>
    </w:p>
    <w:p w:rsidR="00167470" w:rsidRPr="00167470" w:rsidRDefault="00167470" w:rsidP="007F11FD">
      <w:pPr>
        <w:spacing w:after="100" w:afterAutospacing="1" w:line="240" w:lineRule="auto"/>
        <w:ind w:firstLine="708"/>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ВВЕДЕНИЕ</w:t>
      </w:r>
    </w:p>
    <w:p w:rsidR="00B85983" w:rsidRDefault="00167470" w:rsidP="00B85983">
      <w:pPr>
        <w:spacing w:after="100" w:afterAutospacing="1" w:line="240" w:lineRule="auto"/>
        <w:ind w:hanging="360"/>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rPr>
        <w:t>Полное название организации</w:t>
      </w:r>
      <w:r w:rsidRPr="0083670C">
        <w:rPr>
          <w:rFonts w:ascii="Times New Roman" w:eastAsia="Times New Roman" w:hAnsi="Times New Roman" w:cs="Times New Roman"/>
          <w:sz w:val="24"/>
          <w:szCs w:val="24"/>
        </w:rPr>
        <w:t>:</w:t>
      </w:r>
      <w:r w:rsidR="003532ED" w:rsidRPr="0083670C">
        <w:rPr>
          <w:rFonts w:ascii="Times New Roman" w:eastAsia="Times New Roman" w:hAnsi="Times New Roman" w:cs="Times New Roman"/>
          <w:sz w:val="24"/>
          <w:szCs w:val="24"/>
        </w:rPr>
        <w:t xml:space="preserve"> Муниципальное  бюджетное  </w:t>
      </w:r>
      <w:r w:rsidR="00A92B3D" w:rsidRPr="0083670C">
        <w:rPr>
          <w:rFonts w:ascii="Times New Roman" w:eastAsia="Times New Roman" w:hAnsi="Times New Roman" w:cs="Times New Roman"/>
          <w:sz w:val="24"/>
          <w:szCs w:val="24"/>
        </w:rPr>
        <w:t xml:space="preserve"> общеобра</w:t>
      </w:r>
      <w:r w:rsidR="003532ED" w:rsidRPr="0083670C">
        <w:rPr>
          <w:rFonts w:ascii="Times New Roman" w:eastAsia="Times New Roman" w:hAnsi="Times New Roman" w:cs="Times New Roman"/>
          <w:sz w:val="24"/>
          <w:szCs w:val="24"/>
        </w:rPr>
        <w:t>зовательное учреждение</w:t>
      </w:r>
      <w:r w:rsidR="00A92B3D" w:rsidRPr="0083670C">
        <w:rPr>
          <w:rFonts w:ascii="Times New Roman" w:eastAsia="Times New Roman" w:hAnsi="Times New Roman" w:cs="Times New Roman"/>
          <w:sz w:val="24"/>
          <w:szCs w:val="24"/>
        </w:rPr>
        <w:t xml:space="preserve"> Средняя общеобра</w:t>
      </w:r>
      <w:r w:rsidR="00647F8F">
        <w:rPr>
          <w:rFonts w:ascii="Times New Roman" w:eastAsia="Times New Roman" w:hAnsi="Times New Roman" w:cs="Times New Roman"/>
          <w:sz w:val="24"/>
          <w:szCs w:val="24"/>
        </w:rPr>
        <w:t xml:space="preserve">зовательная школа села </w:t>
      </w:r>
      <w:r w:rsidR="00036149">
        <w:rPr>
          <w:rFonts w:ascii="Times New Roman" w:eastAsia="Times New Roman" w:hAnsi="Times New Roman" w:cs="Times New Roman"/>
          <w:sz w:val="24"/>
          <w:szCs w:val="24"/>
        </w:rPr>
        <w:t>Бак</w:t>
      </w:r>
      <w:r w:rsidR="00647F8F">
        <w:rPr>
          <w:rFonts w:ascii="Times New Roman" w:eastAsia="Times New Roman" w:hAnsi="Times New Roman" w:cs="Times New Roman"/>
          <w:sz w:val="24"/>
          <w:szCs w:val="24"/>
        </w:rPr>
        <w:t>ае</w:t>
      </w:r>
      <w:r w:rsidR="003532ED" w:rsidRPr="0083670C">
        <w:rPr>
          <w:rFonts w:ascii="Times New Roman" w:eastAsia="Times New Roman" w:hAnsi="Times New Roman" w:cs="Times New Roman"/>
          <w:sz w:val="24"/>
          <w:szCs w:val="24"/>
        </w:rPr>
        <w:t xml:space="preserve">во </w:t>
      </w:r>
      <w:r w:rsidR="00A92B3D" w:rsidRPr="0083670C">
        <w:rPr>
          <w:rFonts w:ascii="Times New Roman" w:eastAsia="Times New Roman" w:hAnsi="Times New Roman" w:cs="Times New Roman"/>
          <w:sz w:val="24"/>
          <w:szCs w:val="24"/>
        </w:rPr>
        <w:t>муниципального района Кушнаренковский район</w:t>
      </w:r>
      <w:r w:rsidR="00B85983">
        <w:rPr>
          <w:rFonts w:ascii="Times New Roman" w:eastAsia="Times New Roman" w:hAnsi="Times New Roman" w:cs="Times New Roman"/>
          <w:sz w:val="24"/>
          <w:szCs w:val="24"/>
        </w:rPr>
        <w:t xml:space="preserve"> Республики Башкортоста</w:t>
      </w:r>
      <w:r w:rsidR="00647F8F">
        <w:rPr>
          <w:rFonts w:ascii="Times New Roman" w:eastAsia="Times New Roman" w:hAnsi="Times New Roman" w:cs="Times New Roman"/>
          <w:sz w:val="24"/>
          <w:szCs w:val="24"/>
        </w:rPr>
        <w:t>н</w:t>
      </w:r>
    </w:p>
    <w:p w:rsidR="00167470" w:rsidRPr="0083670C" w:rsidRDefault="00167470" w:rsidP="00B85983">
      <w:pPr>
        <w:spacing w:after="100" w:afterAutospacing="1" w:line="240" w:lineRule="auto"/>
        <w:ind w:hanging="360"/>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rPr>
        <w:t>Сокращенное название организации:</w:t>
      </w:r>
      <w:r w:rsidR="00647F8F">
        <w:rPr>
          <w:rFonts w:ascii="Times New Roman" w:eastAsia="Times New Roman" w:hAnsi="Times New Roman" w:cs="Times New Roman"/>
          <w:sz w:val="24"/>
          <w:szCs w:val="24"/>
        </w:rPr>
        <w:t xml:space="preserve"> МБОУ СОШ с. </w:t>
      </w:r>
      <w:r w:rsidR="00036149">
        <w:rPr>
          <w:rFonts w:ascii="Times New Roman" w:eastAsia="Times New Roman" w:hAnsi="Times New Roman" w:cs="Times New Roman"/>
          <w:sz w:val="24"/>
          <w:szCs w:val="24"/>
        </w:rPr>
        <w:t>Бак</w:t>
      </w:r>
      <w:r w:rsidR="00647F8F">
        <w:rPr>
          <w:rFonts w:ascii="Times New Roman" w:eastAsia="Times New Roman" w:hAnsi="Times New Roman" w:cs="Times New Roman"/>
          <w:sz w:val="24"/>
          <w:szCs w:val="24"/>
        </w:rPr>
        <w:t>ае</w:t>
      </w:r>
      <w:r w:rsidR="00B85983">
        <w:rPr>
          <w:rFonts w:ascii="Times New Roman" w:eastAsia="Times New Roman" w:hAnsi="Times New Roman" w:cs="Times New Roman"/>
          <w:sz w:val="24"/>
          <w:szCs w:val="24"/>
        </w:rPr>
        <w:t xml:space="preserve">во  </w:t>
      </w:r>
      <w:r w:rsidR="003532ED" w:rsidRPr="0083670C">
        <w:rPr>
          <w:rFonts w:ascii="Times New Roman" w:eastAsia="Times New Roman" w:hAnsi="Times New Roman" w:cs="Times New Roman"/>
          <w:sz w:val="24"/>
          <w:szCs w:val="24"/>
        </w:rPr>
        <w:t>МР Кушнаренковский район Республики Башкортостан</w:t>
      </w:r>
    </w:p>
    <w:p w:rsidR="00167470" w:rsidRPr="0083670C"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rPr>
        <w:t>Учредитель:</w:t>
      </w:r>
      <w:r w:rsidRPr="0083670C">
        <w:rPr>
          <w:rFonts w:ascii="Times New Roman" w:eastAsia="Times New Roman" w:hAnsi="Times New Roman" w:cs="Times New Roman"/>
          <w:sz w:val="24"/>
          <w:szCs w:val="24"/>
        </w:rPr>
        <w:t xml:space="preserve"> Администр</w:t>
      </w:r>
      <w:r w:rsidR="00A92B3D" w:rsidRPr="0083670C">
        <w:rPr>
          <w:rFonts w:ascii="Times New Roman" w:eastAsia="Times New Roman" w:hAnsi="Times New Roman" w:cs="Times New Roman"/>
          <w:sz w:val="24"/>
          <w:szCs w:val="24"/>
        </w:rPr>
        <w:t>ация муниципального района Кушнаренковский район</w:t>
      </w:r>
      <w:r w:rsidRPr="0083670C">
        <w:rPr>
          <w:rFonts w:ascii="Times New Roman" w:eastAsia="Times New Roman" w:hAnsi="Times New Roman" w:cs="Times New Roman"/>
          <w:sz w:val="24"/>
          <w:szCs w:val="24"/>
        </w:rPr>
        <w:t xml:space="preserve"> Республики Башкортостан в лице </w:t>
      </w:r>
      <w:r w:rsidR="00BA6AF2" w:rsidRPr="0083670C">
        <w:rPr>
          <w:rFonts w:ascii="Times New Roman" w:eastAsia="Times New Roman" w:hAnsi="Times New Roman" w:cs="Times New Roman"/>
          <w:sz w:val="24"/>
          <w:szCs w:val="24"/>
        </w:rPr>
        <w:t xml:space="preserve">главы администрации муниципального района Кушнаренковский район </w:t>
      </w:r>
      <w:r w:rsidRPr="0083670C">
        <w:rPr>
          <w:rFonts w:ascii="Times New Roman" w:eastAsia="Times New Roman" w:hAnsi="Times New Roman" w:cs="Times New Roman"/>
          <w:sz w:val="24"/>
          <w:szCs w:val="24"/>
        </w:rPr>
        <w:t>Республики Башкортостан</w:t>
      </w:r>
    </w:p>
    <w:p w:rsidR="00167470" w:rsidRPr="0083670C"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rPr>
        <w:t>Юридический и фактический адрес</w:t>
      </w:r>
      <w:proofErr w:type="gramStart"/>
      <w:r w:rsidRPr="0083670C">
        <w:rPr>
          <w:rFonts w:ascii="Times New Roman" w:eastAsia="Times New Roman" w:hAnsi="Times New Roman" w:cs="Times New Roman"/>
          <w:sz w:val="24"/>
          <w:szCs w:val="24"/>
          <w:u w:val="single"/>
        </w:rPr>
        <w:t>:</w:t>
      </w:r>
      <w:r w:rsidR="00647F8F">
        <w:rPr>
          <w:rFonts w:ascii="Times New Roman" w:eastAsia="Times New Roman" w:hAnsi="Times New Roman" w:cs="Times New Roman"/>
          <w:sz w:val="24"/>
          <w:szCs w:val="24"/>
        </w:rPr>
        <w:t>М</w:t>
      </w:r>
      <w:proofErr w:type="gramEnd"/>
      <w:r w:rsidR="00647F8F">
        <w:rPr>
          <w:rFonts w:ascii="Times New Roman" w:eastAsia="Times New Roman" w:hAnsi="Times New Roman" w:cs="Times New Roman"/>
          <w:sz w:val="24"/>
          <w:szCs w:val="24"/>
        </w:rPr>
        <w:t xml:space="preserve">БОУ СОШ с. </w:t>
      </w:r>
      <w:r w:rsidR="00036149">
        <w:rPr>
          <w:rFonts w:ascii="Times New Roman" w:eastAsia="Times New Roman" w:hAnsi="Times New Roman" w:cs="Times New Roman"/>
          <w:sz w:val="24"/>
          <w:szCs w:val="24"/>
        </w:rPr>
        <w:t>Бак</w:t>
      </w:r>
      <w:r w:rsidR="00647F8F">
        <w:rPr>
          <w:rFonts w:ascii="Times New Roman" w:eastAsia="Times New Roman" w:hAnsi="Times New Roman" w:cs="Times New Roman"/>
          <w:sz w:val="24"/>
          <w:szCs w:val="24"/>
        </w:rPr>
        <w:t>ае</w:t>
      </w:r>
      <w:r w:rsidR="00E2364C" w:rsidRPr="0083670C">
        <w:rPr>
          <w:rFonts w:ascii="Times New Roman" w:eastAsia="Times New Roman" w:hAnsi="Times New Roman" w:cs="Times New Roman"/>
          <w:sz w:val="24"/>
          <w:szCs w:val="24"/>
        </w:rPr>
        <w:t>во                                                                             РБ</w:t>
      </w:r>
      <w:r w:rsidR="00647F8F">
        <w:rPr>
          <w:rFonts w:ascii="Times New Roman" w:eastAsia="Times New Roman" w:hAnsi="Times New Roman" w:cs="Times New Roman"/>
          <w:sz w:val="24"/>
          <w:szCs w:val="24"/>
        </w:rPr>
        <w:t xml:space="preserve"> Кушнаренковский район с. </w:t>
      </w:r>
      <w:r w:rsidR="00036149">
        <w:rPr>
          <w:rFonts w:ascii="Times New Roman" w:eastAsia="Times New Roman" w:hAnsi="Times New Roman" w:cs="Times New Roman"/>
          <w:sz w:val="24"/>
          <w:szCs w:val="24"/>
        </w:rPr>
        <w:t>Бакаево ул. Центральная , д.28</w:t>
      </w:r>
    </w:p>
    <w:p w:rsidR="00167470" w:rsidRPr="0083670C"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lang w:val="en-US"/>
        </w:rPr>
        <w:t></w:t>
      </w:r>
      <w:r w:rsidRPr="0083670C">
        <w:rPr>
          <w:rFonts w:ascii="Times New Roman" w:eastAsia="Times New Roman" w:hAnsi="Times New Roman" w:cs="Times New Roman"/>
          <w:sz w:val="24"/>
          <w:szCs w:val="24"/>
          <w:lang w:val="en-US"/>
        </w:rPr>
        <w:t>    </w:t>
      </w:r>
      <w:r w:rsidRPr="0083670C">
        <w:rPr>
          <w:rFonts w:ascii="Times New Roman" w:eastAsia="Times New Roman" w:hAnsi="Times New Roman" w:cs="Times New Roman"/>
          <w:sz w:val="24"/>
          <w:szCs w:val="24"/>
          <w:u w:val="single"/>
        </w:rPr>
        <w:t>Тел</w:t>
      </w:r>
      <w:proofErr w:type="gramStart"/>
      <w:r w:rsidRPr="0083670C">
        <w:rPr>
          <w:rFonts w:ascii="Times New Roman" w:eastAsia="Times New Roman" w:hAnsi="Times New Roman" w:cs="Times New Roman"/>
          <w:sz w:val="24"/>
          <w:szCs w:val="24"/>
          <w:u w:val="single"/>
        </w:rPr>
        <w:t>./</w:t>
      </w:r>
      <w:proofErr w:type="gramEnd"/>
      <w:r w:rsidRPr="0083670C">
        <w:rPr>
          <w:rFonts w:ascii="Times New Roman" w:eastAsia="Times New Roman" w:hAnsi="Times New Roman" w:cs="Times New Roman"/>
          <w:sz w:val="24"/>
          <w:szCs w:val="24"/>
          <w:u w:val="single"/>
        </w:rPr>
        <w:t>факс:</w:t>
      </w:r>
      <w:r w:rsidR="00036149">
        <w:rPr>
          <w:rFonts w:ascii="Times New Roman" w:eastAsia="Times New Roman" w:hAnsi="Times New Roman" w:cs="Times New Roman"/>
          <w:sz w:val="24"/>
          <w:szCs w:val="24"/>
        </w:rPr>
        <w:t>  8(347)8055116</w:t>
      </w:r>
    </w:p>
    <w:p w:rsidR="00167470" w:rsidRPr="003E67B4"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lang w:val="en-US"/>
        </w:rPr>
        <w:t></w:t>
      </w:r>
      <w:r w:rsidRPr="0083670C">
        <w:rPr>
          <w:rFonts w:ascii="Times New Roman" w:eastAsia="Times New Roman" w:hAnsi="Times New Roman" w:cs="Times New Roman"/>
          <w:sz w:val="24"/>
          <w:szCs w:val="24"/>
          <w:lang w:val="en-US"/>
        </w:rPr>
        <w:t>    </w:t>
      </w:r>
      <w:r w:rsidRPr="0083670C">
        <w:rPr>
          <w:rFonts w:ascii="Times New Roman" w:eastAsia="Times New Roman" w:hAnsi="Times New Roman" w:cs="Times New Roman"/>
          <w:sz w:val="24"/>
          <w:szCs w:val="24"/>
          <w:u w:val="single"/>
          <w:lang w:val="en-US"/>
        </w:rPr>
        <w:t>E</w:t>
      </w:r>
      <w:r w:rsidRPr="003E67B4">
        <w:rPr>
          <w:rFonts w:ascii="Times New Roman" w:eastAsia="Times New Roman" w:hAnsi="Times New Roman" w:cs="Times New Roman"/>
          <w:sz w:val="24"/>
          <w:szCs w:val="24"/>
          <w:u w:val="single"/>
        </w:rPr>
        <w:t>-</w:t>
      </w:r>
      <w:r w:rsidRPr="0083670C">
        <w:rPr>
          <w:rFonts w:ascii="Times New Roman" w:eastAsia="Times New Roman" w:hAnsi="Times New Roman" w:cs="Times New Roman"/>
          <w:sz w:val="24"/>
          <w:szCs w:val="24"/>
          <w:u w:val="single"/>
          <w:lang w:val="en-US"/>
        </w:rPr>
        <w:t>mail</w:t>
      </w:r>
      <w:r w:rsidRPr="003E67B4">
        <w:rPr>
          <w:rFonts w:ascii="Times New Roman" w:eastAsia="Times New Roman" w:hAnsi="Times New Roman" w:cs="Times New Roman"/>
          <w:sz w:val="24"/>
          <w:szCs w:val="24"/>
        </w:rPr>
        <w:t xml:space="preserve">: </w:t>
      </w:r>
      <w:proofErr w:type="spellStart"/>
      <w:r w:rsidR="00036149">
        <w:rPr>
          <w:rFonts w:ascii="Times New Roman" w:eastAsia="Times New Roman" w:hAnsi="Times New Roman" w:cs="Times New Roman"/>
          <w:sz w:val="24"/>
          <w:szCs w:val="24"/>
          <w:lang w:val="en-US"/>
        </w:rPr>
        <w:t>bakai</w:t>
      </w:r>
      <w:proofErr w:type="spellEnd"/>
      <w:r w:rsidR="00036149" w:rsidRPr="00036149">
        <w:rPr>
          <w:rFonts w:ascii="Times New Roman" w:eastAsia="Times New Roman" w:hAnsi="Times New Roman" w:cs="Times New Roman"/>
          <w:sz w:val="24"/>
          <w:szCs w:val="24"/>
        </w:rPr>
        <w:t>11@</w:t>
      </w:r>
      <w:proofErr w:type="spellStart"/>
      <w:r w:rsidR="00036149">
        <w:rPr>
          <w:rFonts w:ascii="Times New Roman" w:eastAsia="Times New Roman" w:hAnsi="Times New Roman" w:cs="Times New Roman"/>
          <w:sz w:val="24"/>
          <w:szCs w:val="24"/>
          <w:lang w:val="en-US"/>
        </w:rPr>
        <w:t>yandex</w:t>
      </w:r>
      <w:proofErr w:type="spellEnd"/>
      <w:r w:rsidR="00036149" w:rsidRPr="00036149">
        <w:rPr>
          <w:rFonts w:ascii="Times New Roman" w:eastAsia="Times New Roman" w:hAnsi="Times New Roman" w:cs="Times New Roman"/>
          <w:sz w:val="24"/>
          <w:szCs w:val="24"/>
        </w:rPr>
        <w:t>.</w:t>
      </w:r>
      <w:proofErr w:type="spellStart"/>
      <w:r w:rsidR="00036149">
        <w:rPr>
          <w:rFonts w:ascii="Times New Roman" w:eastAsia="Times New Roman" w:hAnsi="Times New Roman" w:cs="Times New Roman"/>
          <w:sz w:val="24"/>
          <w:szCs w:val="24"/>
          <w:lang w:val="en-US"/>
        </w:rPr>
        <w:t>ru</w:t>
      </w:r>
      <w:proofErr w:type="spellEnd"/>
    </w:p>
    <w:p w:rsidR="00167470" w:rsidRPr="0083670C"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lang w:val="en-US"/>
        </w:rPr>
        <w:t></w:t>
      </w:r>
      <w:r w:rsidRPr="0083670C">
        <w:rPr>
          <w:rFonts w:ascii="Times New Roman" w:eastAsia="Times New Roman" w:hAnsi="Times New Roman" w:cs="Times New Roman"/>
          <w:sz w:val="24"/>
          <w:szCs w:val="24"/>
          <w:lang w:val="en-US"/>
        </w:rPr>
        <w:t>    </w:t>
      </w:r>
      <w:proofErr w:type="gramStart"/>
      <w:r w:rsidRPr="0083670C">
        <w:rPr>
          <w:rFonts w:ascii="Times New Roman" w:eastAsia="Times New Roman" w:hAnsi="Times New Roman" w:cs="Times New Roman"/>
          <w:sz w:val="24"/>
          <w:szCs w:val="24"/>
          <w:u w:val="single"/>
          <w:lang w:val="en-US"/>
        </w:rPr>
        <w:t>http</w:t>
      </w:r>
      <w:proofErr w:type="gramEnd"/>
      <w:r w:rsidRPr="0083670C">
        <w:rPr>
          <w:rFonts w:ascii="Times New Roman" w:eastAsia="Times New Roman" w:hAnsi="Times New Roman" w:cs="Times New Roman"/>
          <w:sz w:val="24"/>
          <w:szCs w:val="24"/>
          <w:u w:val="single"/>
        </w:rPr>
        <w:t xml:space="preserve">: </w:t>
      </w:r>
    </w:p>
    <w:p w:rsidR="00167470" w:rsidRPr="00036149"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xml:space="preserve">     </w:t>
      </w:r>
      <w:proofErr w:type="spellStart"/>
      <w:r w:rsidRPr="0083670C">
        <w:rPr>
          <w:rFonts w:ascii="Times New Roman" w:eastAsia="Times New Roman" w:hAnsi="Times New Roman" w:cs="Times New Roman"/>
          <w:sz w:val="24"/>
          <w:szCs w:val="24"/>
          <w:u w:val="single"/>
        </w:rPr>
        <w:t>Руководитель:</w:t>
      </w:r>
      <w:r w:rsidR="00036149">
        <w:rPr>
          <w:rFonts w:ascii="Times New Roman" w:eastAsia="Times New Roman" w:hAnsi="Times New Roman" w:cs="Times New Roman"/>
          <w:sz w:val="24"/>
          <w:szCs w:val="24"/>
        </w:rPr>
        <w:t>Салимуллин</w:t>
      </w:r>
      <w:proofErr w:type="spellEnd"/>
      <w:r w:rsidR="00036149">
        <w:rPr>
          <w:rFonts w:ascii="Times New Roman" w:eastAsia="Times New Roman" w:hAnsi="Times New Roman" w:cs="Times New Roman"/>
          <w:sz w:val="24"/>
          <w:szCs w:val="24"/>
        </w:rPr>
        <w:t xml:space="preserve"> А.Т.</w:t>
      </w:r>
    </w:p>
    <w:p w:rsidR="00167470" w:rsidRPr="0083670C"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rPr>
        <w:t>Количество мест:</w:t>
      </w:r>
      <w:r w:rsidR="00647F8F">
        <w:rPr>
          <w:rFonts w:ascii="Times New Roman" w:eastAsia="Times New Roman" w:hAnsi="Times New Roman" w:cs="Times New Roman"/>
          <w:sz w:val="24"/>
          <w:szCs w:val="24"/>
        </w:rPr>
        <w:t xml:space="preserve"> детский сад -20</w:t>
      </w:r>
    </w:p>
    <w:p w:rsidR="00167470" w:rsidRPr="0083670C" w:rsidRDefault="00167470" w:rsidP="007F11FD">
      <w:pPr>
        <w:spacing w:after="0" w:line="240" w:lineRule="auto"/>
        <w:ind w:left="284" w:hanging="284"/>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xml:space="preserve">     </w:t>
      </w:r>
      <w:r w:rsidRPr="0083670C">
        <w:rPr>
          <w:rFonts w:ascii="Times New Roman" w:eastAsia="Times New Roman" w:hAnsi="Times New Roman" w:cs="Times New Roman"/>
          <w:sz w:val="24"/>
          <w:szCs w:val="24"/>
          <w:u w:val="single"/>
        </w:rPr>
        <w:t>Режим работы</w:t>
      </w:r>
      <w:r w:rsidR="00E2364C" w:rsidRPr="0083670C">
        <w:rPr>
          <w:rFonts w:ascii="Times New Roman" w:eastAsia="Times New Roman" w:hAnsi="Times New Roman" w:cs="Times New Roman"/>
          <w:sz w:val="24"/>
          <w:szCs w:val="24"/>
        </w:rPr>
        <w:t>: 10</w:t>
      </w:r>
      <w:r w:rsidRPr="0083670C">
        <w:rPr>
          <w:rFonts w:ascii="Times New Roman" w:eastAsia="Times New Roman" w:hAnsi="Times New Roman" w:cs="Times New Roman"/>
          <w:sz w:val="24"/>
          <w:szCs w:val="24"/>
        </w:rPr>
        <w:t xml:space="preserve"> часовой при пятидневной неделе:</w:t>
      </w:r>
      <w:r w:rsidR="00E2364C" w:rsidRPr="0083670C">
        <w:rPr>
          <w:rFonts w:ascii="Times New Roman" w:eastAsia="Times New Roman" w:hAnsi="Times New Roman" w:cs="Times New Roman"/>
          <w:sz w:val="24"/>
          <w:szCs w:val="24"/>
        </w:rPr>
        <w:t xml:space="preserve"> - с 08.00 до 18</w:t>
      </w:r>
      <w:r w:rsidRPr="0083670C">
        <w:rPr>
          <w:rFonts w:ascii="Times New Roman" w:eastAsia="Times New Roman" w:hAnsi="Times New Roman" w:cs="Times New Roman"/>
          <w:sz w:val="24"/>
          <w:szCs w:val="24"/>
        </w:rPr>
        <w:t>.00.</w:t>
      </w:r>
    </w:p>
    <w:p w:rsidR="00167470" w:rsidRPr="0083670C" w:rsidRDefault="00FD551D" w:rsidP="007F11F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МБОУ СОШ  функционирует одна</w:t>
      </w:r>
      <w:r w:rsidR="00167470" w:rsidRPr="0083670C">
        <w:rPr>
          <w:rFonts w:ascii="Times New Roman" w:eastAsia="Times New Roman" w:hAnsi="Times New Roman" w:cs="Times New Roman"/>
          <w:sz w:val="24"/>
          <w:szCs w:val="24"/>
        </w:rPr>
        <w:t xml:space="preserve"> гру</w:t>
      </w:r>
      <w:r w:rsidR="00E2364C" w:rsidRPr="0083670C">
        <w:rPr>
          <w:rFonts w:ascii="Times New Roman" w:eastAsia="Times New Roman" w:hAnsi="Times New Roman" w:cs="Times New Roman"/>
          <w:sz w:val="24"/>
          <w:szCs w:val="24"/>
        </w:rPr>
        <w:t>пп</w:t>
      </w:r>
      <w:r>
        <w:rPr>
          <w:rFonts w:ascii="Times New Roman" w:eastAsia="Times New Roman" w:hAnsi="Times New Roman" w:cs="Times New Roman"/>
          <w:sz w:val="24"/>
          <w:szCs w:val="24"/>
        </w:rPr>
        <w:t>а</w:t>
      </w:r>
      <w:r w:rsidR="00E2364C" w:rsidRPr="0083670C">
        <w:rPr>
          <w:rFonts w:ascii="Times New Roman" w:eastAsia="Times New Roman" w:hAnsi="Times New Roman" w:cs="Times New Roman"/>
          <w:sz w:val="24"/>
          <w:szCs w:val="24"/>
        </w:rPr>
        <w:t xml:space="preserve">, в </w:t>
      </w:r>
      <w:proofErr w:type="gramStart"/>
      <w:r w:rsidR="00E2364C" w:rsidRPr="0083670C">
        <w:rPr>
          <w:rFonts w:ascii="Times New Roman" w:eastAsia="Times New Roman" w:hAnsi="Times New Roman" w:cs="Times New Roman"/>
          <w:sz w:val="24"/>
          <w:szCs w:val="24"/>
        </w:rPr>
        <w:t>которых</w:t>
      </w:r>
      <w:proofErr w:type="gramEnd"/>
      <w:r w:rsidR="00E2364C" w:rsidRPr="0083670C">
        <w:rPr>
          <w:rFonts w:ascii="Times New Roman" w:eastAsia="Times New Roman" w:hAnsi="Times New Roman" w:cs="Times New Roman"/>
          <w:sz w:val="24"/>
          <w:szCs w:val="24"/>
        </w:rPr>
        <w:t xml:space="preserve"> воспитыва</w:t>
      </w:r>
      <w:r>
        <w:rPr>
          <w:rFonts w:ascii="Times New Roman" w:eastAsia="Times New Roman" w:hAnsi="Times New Roman" w:cs="Times New Roman"/>
          <w:sz w:val="24"/>
          <w:szCs w:val="24"/>
        </w:rPr>
        <w:t>ется  дети разного возраста</w:t>
      </w:r>
      <w:r w:rsidR="00167470" w:rsidRPr="0083670C">
        <w:rPr>
          <w:rFonts w:ascii="Times New Roman" w:eastAsia="Times New Roman" w:hAnsi="Times New Roman" w:cs="Times New Roman"/>
          <w:sz w:val="24"/>
          <w:szCs w:val="24"/>
        </w:rPr>
        <w:t>, в том числе:</w:t>
      </w:r>
    </w:p>
    <w:p w:rsidR="00167470" w:rsidRPr="0083670C" w:rsidRDefault="00167470" w:rsidP="007F11FD">
      <w:pPr>
        <w:spacing w:after="0" w:line="240" w:lineRule="auto"/>
        <w:ind w:firstLine="567"/>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 xml:space="preserve">группа раннего возраста </w:t>
      </w:r>
    </w:p>
    <w:p w:rsidR="00167470" w:rsidRPr="0083670C" w:rsidRDefault="00167470" w:rsidP="007F11FD">
      <w:pPr>
        <w:spacing w:after="0" w:line="240" w:lineRule="auto"/>
        <w:ind w:firstLine="567"/>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00696102" w:rsidRPr="0083670C">
        <w:rPr>
          <w:rFonts w:ascii="Times New Roman" w:eastAsia="Times New Roman" w:hAnsi="Times New Roman" w:cs="Times New Roman"/>
          <w:sz w:val="24"/>
          <w:szCs w:val="24"/>
        </w:rPr>
        <w:t>   </w:t>
      </w:r>
      <w:r w:rsidR="00E2364C" w:rsidRPr="0083670C">
        <w:rPr>
          <w:rFonts w:ascii="Times New Roman" w:eastAsia="Times New Roman" w:hAnsi="Times New Roman" w:cs="Times New Roman"/>
          <w:sz w:val="24"/>
          <w:szCs w:val="24"/>
        </w:rPr>
        <w:t>первая</w:t>
      </w:r>
      <w:r w:rsidRPr="0083670C">
        <w:rPr>
          <w:rFonts w:ascii="Times New Roman" w:eastAsia="Times New Roman" w:hAnsi="Times New Roman" w:cs="Times New Roman"/>
          <w:sz w:val="24"/>
          <w:szCs w:val="24"/>
        </w:rPr>
        <w:t xml:space="preserve"> группа</w:t>
      </w:r>
      <w:r w:rsidR="00FD551D">
        <w:rPr>
          <w:rFonts w:ascii="Times New Roman" w:eastAsia="Times New Roman" w:hAnsi="Times New Roman" w:cs="Times New Roman"/>
          <w:sz w:val="24"/>
          <w:szCs w:val="24"/>
        </w:rPr>
        <w:t xml:space="preserve"> раннего возраста (2-3 года)  </w:t>
      </w:r>
      <w:r w:rsidR="00922DFA">
        <w:rPr>
          <w:rFonts w:ascii="Times New Roman" w:eastAsia="Times New Roman" w:hAnsi="Times New Roman" w:cs="Times New Roman"/>
          <w:sz w:val="24"/>
          <w:szCs w:val="24"/>
        </w:rPr>
        <w:t>2</w:t>
      </w:r>
      <w:r w:rsidR="00936F82">
        <w:rPr>
          <w:rFonts w:ascii="Times New Roman" w:eastAsia="Times New Roman" w:hAnsi="Times New Roman" w:cs="Times New Roman"/>
          <w:sz w:val="24"/>
          <w:szCs w:val="24"/>
        </w:rPr>
        <w:t xml:space="preserve"> воспитанника</w:t>
      </w:r>
      <w:r w:rsidRPr="0083670C">
        <w:rPr>
          <w:rFonts w:ascii="Times New Roman" w:eastAsia="Times New Roman" w:hAnsi="Times New Roman" w:cs="Times New Roman"/>
          <w:sz w:val="24"/>
          <w:szCs w:val="24"/>
        </w:rPr>
        <w:t>;</w:t>
      </w:r>
    </w:p>
    <w:p w:rsidR="00167470" w:rsidRPr="0083670C" w:rsidRDefault="00167470" w:rsidP="007F11FD">
      <w:pPr>
        <w:spacing w:after="0" w:line="240" w:lineRule="auto"/>
        <w:ind w:firstLine="567"/>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группы дошкольного возраста</w:t>
      </w:r>
    </w:p>
    <w:p w:rsidR="00167470" w:rsidRPr="0083670C" w:rsidRDefault="00167470" w:rsidP="007F11FD">
      <w:pPr>
        <w:spacing w:after="0" w:line="240" w:lineRule="auto"/>
        <w:ind w:firstLine="567"/>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w:t>
      </w:r>
      <w:r w:rsidR="00696102" w:rsidRPr="0083670C">
        <w:rPr>
          <w:rFonts w:ascii="Times New Roman" w:eastAsia="Times New Roman" w:hAnsi="Times New Roman" w:cs="Times New Roman"/>
          <w:sz w:val="24"/>
          <w:szCs w:val="24"/>
        </w:rPr>
        <w:t>вторая</w:t>
      </w:r>
      <w:r w:rsidR="00936F82">
        <w:rPr>
          <w:rFonts w:ascii="Times New Roman" w:eastAsia="Times New Roman" w:hAnsi="Times New Roman" w:cs="Times New Roman"/>
          <w:sz w:val="24"/>
          <w:szCs w:val="24"/>
        </w:rPr>
        <w:t xml:space="preserve"> младшая группа (3-4 года)  </w:t>
      </w:r>
      <w:r w:rsidR="00922DFA">
        <w:rPr>
          <w:rFonts w:ascii="Times New Roman" w:eastAsia="Times New Roman" w:hAnsi="Times New Roman" w:cs="Times New Roman"/>
          <w:sz w:val="24"/>
          <w:szCs w:val="24"/>
        </w:rPr>
        <w:t>4</w:t>
      </w:r>
      <w:r w:rsidRPr="0083670C">
        <w:rPr>
          <w:rFonts w:ascii="Times New Roman" w:eastAsia="Times New Roman" w:hAnsi="Times New Roman" w:cs="Times New Roman"/>
          <w:sz w:val="24"/>
          <w:szCs w:val="24"/>
        </w:rPr>
        <w:t> детей;</w:t>
      </w:r>
    </w:p>
    <w:p w:rsidR="00167470" w:rsidRPr="0083670C" w:rsidRDefault="00167470" w:rsidP="007F11FD">
      <w:pPr>
        <w:spacing w:after="0" w:line="240" w:lineRule="auto"/>
        <w:ind w:firstLine="567"/>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00E2364C" w:rsidRPr="0083670C">
        <w:rPr>
          <w:rFonts w:ascii="Times New Roman" w:eastAsia="Times New Roman" w:hAnsi="Times New Roman" w:cs="Times New Roman"/>
          <w:sz w:val="24"/>
          <w:szCs w:val="24"/>
        </w:rPr>
        <w:t>    </w:t>
      </w:r>
      <w:r w:rsidRPr="0083670C">
        <w:rPr>
          <w:rFonts w:ascii="Times New Roman" w:eastAsia="Times New Roman" w:hAnsi="Times New Roman" w:cs="Times New Roman"/>
          <w:sz w:val="24"/>
          <w:szCs w:val="24"/>
        </w:rPr>
        <w:t xml:space="preserve">  </w:t>
      </w:r>
      <w:r w:rsidR="00936F82">
        <w:rPr>
          <w:rFonts w:ascii="Times New Roman" w:eastAsia="Times New Roman" w:hAnsi="Times New Roman" w:cs="Times New Roman"/>
          <w:sz w:val="24"/>
          <w:szCs w:val="24"/>
        </w:rPr>
        <w:t xml:space="preserve">средняя группа (4-6 лет)   </w:t>
      </w:r>
      <w:r w:rsidR="00922DFA">
        <w:rPr>
          <w:rFonts w:ascii="Times New Roman" w:eastAsia="Times New Roman" w:hAnsi="Times New Roman" w:cs="Times New Roman"/>
          <w:sz w:val="24"/>
          <w:szCs w:val="24"/>
        </w:rPr>
        <w:t>7</w:t>
      </w:r>
      <w:r w:rsidRPr="0083670C">
        <w:rPr>
          <w:rFonts w:ascii="Times New Roman" w:eastAsia="Times New Roman" w:hAnsi="Times New Roman" w:cs="Times New Roman"/>
          <w:sz w:val="24"/>
          <w:szCs w:val="24"/>
        </w:rPr>
        <w:t> детей;</w:t>
      </w:r>
    </w:p>
    <w:p w:rsidR="00167470" w:rsidRPr="0083670C" w:rsidRDefault="00167470" w:rsidP="007F11FD">
      <w:pPr>
        <w:spacing w:after="0" w:line="240" w:lineRule="auto"/>
        <w:ind w:firstLine="567"/>
        <w:jc w:val="both"/>
        <w:rPr>
          <w:rFonts w:ascii="Times New Roman" w:eastAsia="Times New Roman" w:hAnsi="Times New Roman" w:cs="Times New Roman"/>
          <w:sz w:val="24"/>
          <w:szCs w:val="24"/>
        </w:rPr>
      </w:pPr>
      <w:r w:rsidRPr="0083670C">
        <w:rPr>
          <w:rFonts w:ascii="Symbol" w:eastAsia="Times New Roman" w:hAnsi="Symbol" w:cs="Times New Roman"/>
          <w:sz w:val="24"/>
          <w:szCs w:val="24"/>
        </w:rPr>
        <w:t></w:t>
      </w:r>
      <w:r w:rsidRPr="0083670C">
        <w:rPr>
          <w:rFonts w:ascii="Times New Roman" w:eastAsia="Times New Roman" w:hAnsi="Times New Roman" w:cs="Times New Roman"/>
          <w:sz w:val="24"/>
          <w:szCs w:val="24"/>
        </w:rPr>
        <w:t>       подг</w:t>
      </w:r>
      <w:r w:rsidR="00C96486" w:rsidRPr="0083670C">
        <w:rPr>
          <w:rFonts w:ascii="Times New Roman" w:eastAsia="Times New Roman" w:hAnsi="Times New Roman" w:cs="Times New Roman"/>
          <w:sz w:val="24"/>
          <w:szCs w:val="24"/>
        </w:rPr>
        <w:t>отовительна</w:t>
      </w:r>
      <w:r w:rsidR="00922DFA">
        <w:rPr>
          <w:rFonts w:ascii="Times New Roman" w:eastAsia="Times New Roman" w:hAnsi="Times New Roman" w:cs="Times New Roman"/>
          <w:sz w:val="24"/>
          <w:szCs w:val="24"/>
        </w:rPr>
        <w:t>я к школе группа (6-7 лет)   2</w:t>
      </w:r>
      <w:r w:rsidR="00C96486" w:rsidRPr="0083670C">
        <w:rPr>
          <w:rFonts w:ascii="Times New Roman" w:eastAsia="Times New Roman" w:hAnsi="Times New Roman" w:cs="Times New Roman"/>
          <w:sz w:val="24"/>
          <w:szCs w:val="24"/>
        </w:rPr>
        <w:t> детей;</w:t>
      </w:r>
    </w:p>
    <w:p w:rsidR="00C96486" w:rsidRPr="0083670C" w:rsidRDefault="00C96486" w:rsidP="007F11FD">
      <w:pPr>
        <w:spacing w:after="0" w:line="240" w:lineRule="auto"/>
        <w:ind w:firstLine="567"/>
        <w:jc w:val="both"/>
        <w:rPr>
          <w:rFonts w:ascii="Times New Roman" w:eastAsia="Times New Roman" w:hAnsi="Times New Roman" w:cs="Times New Roman"/>
          <w:sz w:val="24"/>
          <w:szCs w:val="24"/>
        </w:rPr>
      </w:pPr>
    </w:p>
    <w:p w:rsidR="00167470" w:rsidRPr="0083670C" w:rsidRDefault="00167470" w:rsidP="007F11FD">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Образовательная программа </w:t>
      </w:r>
      <w:r w:rsidR="00696102" w:rsidRPr="0083670C">
        <w:rPr>
          <w:rFonts w:ascii="Times New Roman" w:eastAsia="Times New Roman" w:hAnsi="Times New Roman" w:cs="Times New Roman"/>
          <w:sz w:val="24"/>
          <w:szCs w:val="24"/>
        </w:rPr>
        <w:t xml:space="preserve">Детских садов </w:t>
      </w:r>
      <w:r w:rsidR="00282812" w:rsidRPr="0083670C">
        <w:rPr>
          <w:rFonts w:ascii="Times New Roman" w:eastAsia="Times New Roman" w:hAnsi="Times New Roman" w:cs="Times New Roman"/>
          <w:sz w:val="24"/>
          <w:szCs w:val="24"/>
        </w:rPr>
        <w:t xml:space="preserve">разработана </w:t>
      </w:r>
      <w:r w:rsidRPr="0083670C">
        <w:rPr>
          <w:rFonts w:ascii="Times New Roman" w:eastAsia="Times New Roman" w:hAnsi="Times New Roman" w:cs="Times New Roman"/>
          <w:sz w:val="24"/>
          <w:szCs w:val="24"/>
        </w:rPr>
        <w:t xml:space="preserve">на основе комплексной программы «От рождения до школы» Примерной общеобразовательной программа дошкольного образования (пилотный вариант)  (авторы  – </w:t>
      </w:r>
      <w:proofErr w:type="spellStart"/>
      <w:r w:rsidRPr="0083670C">
        <w:rPr>
          <w:rFonts w:ascii="Times New Roman" w:eastAsia="Times New Roman" w:hAnsi="Times New Roman" w:cs="Times New Roman"/>
          <w:sz w:val="24"/>
          <w:szCs w:val="24"/>
        </w:rPr>
        <w:t>Н.Е.Веракса</w:t>
      </w:r>
      <w:proofErr w:type="spellEnd"/>
      <w:r w:rsidRPr="0083670C">
        <w:rPr>
          <w:rFonts w:ascii="Times New Roman" w:eastAsia="Times New Roman" w:hAnsi="Times New Roman" w:cs="Times New Roman"/>
          <w:sz w:val="24"/>
          <w:szCs w:val="24"/>
        </w:rPr>
        <w:t>, Т.С.Комарова, М.А.Васильева).</w:t>
      </w:r>
    </w:p>
    <w:p w:rsidR="00167470" w:rsidRPr="0083670C" w:rsidRDefault="00167470" w:rsidP="007F11FD">
      <w:pPr>
        <w:spacing w:after="0" w:line="240" w:lineRule="auto"/>
        <w:ind w:firstLine="567"/>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При разработке Программы была использована нормативно-правовая база: </w:t>
      </w:r>
    </w:p>
    <w:p w:rsidR="00167470" w:rsidRPr="0083670C" w:rsidRDefault="00167470" w:rsidP="007F11FD">
      <w:pPr>
        <w:spacing w:after="0" w:line="240" w:lineRule="auto"/>
        <w:ind w:left="-360"/>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1.Федеральный закон РФ от 29 декабря 2012г. № 273-ФЗ «Об образовании в РФ»</w:t>
      </w:r>
    </w:p>
    <w:p w:rsidR="00167470" w:rsidRPr="0083670C" w:rsidRDefault="00167470" w:rsidP="007F11FD">
      <w:pPr>
        <w:spacing w:after="0" w:line="240" w:lineRule="auto"/>
        <w:ind w:left="-360"/>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2.Приказ </w:t>
      </w:r>
      <w:proofErr w:type="spellStart"/>
      <w:r w:rsidRPr="0083670C">
        <w:rPr>
          <w:rFonts w:ascii="Times New Roman" w:eastAsia="Times New Roman" w:hAnsi="Times New Roman" w:cs="Times New Roman"/>
          <w:sz w:val="24"/>
          <w:szCs w:val="24"/>
        </w:rPr>
        <w:t>Минобрнауки</w:t>
      </w:r>
      <w:proofErr w:type="spellEnd"/>
      <w:r w:rsidRPr="0083670C">
        <w:rPr>
          <w:rFonts w:ascii="Times New Roman" w:eastAsia="Times New Roman" w:hAnsi="Times New Roman" w:cs="Times New Roman"/>
          <w:sz w:val="24"/>
          <w:szCs w:val="24"/>
        </w:rPr>
        <w:t xml:space="preserve"> РФ от 30.08.2013г. № 1014 «Отутверждении порядка организации и осуществления деятельности по основным общеобразовательным программам – образовательным программам ДО»</w:t>
      </w:r>
    </w:p>
    <w:p w:rsidR="00167470" w:rsidRPr="0083670C" w:rsidRDefault="00167470" w:rsidP="007F11FD">
      <w:pPr>
        <w:spacing w:after="0" w:line="240" w:lineRule="auto"/>
        <w:ind w:left="-360"/>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3.Приказ </w:t>
      </w:r>
      <w:proofErr w:type="spellStart"/>
      <w:r w:rsidRPr="0083670C">
        <w:rPr>
          <w:rFonts w:ascii="Times New Roman" w:eastAsia="Times New Roman" w:hAnsi="Times New Roman" w:cs="Times New Roman"/>
          <w:sz w:val="24"/>
          <w:szCs w:val="24"/>
        </w:rPr>
        <w:t>Минобрнауки</w:t>
      </w:r>
      <w:proofErr w:type="spellEnd"/>
      <w:r w:rsidRPr="0083670C">
        <w:rPr>
          <w:rFonts w:ascii="Times New Roman" w:eastAsia="Times New Roman" w:hAnsi="Times New Roman" w:cs="Times New Roman"/>
          <w:sz w:val="24"/>
          <w:szCs w:val="24"/>
        </w:rPr>
        <w:t xml:space="preserve"> РФ от 17.10.2013г. № 1155 «Об утверждении Федеральных государственных образовательных стандартов дошкольного образования».</w:t>
      </w:r>
    </w:p>
    <w:p w:rsidR="00167470" w:rsidRPr="0083670C" w:rsidRDefault="00167470" w:rsidP="007F11FD">
      <w:pPr>
        <w:spacing w:after="0" w:line="240" w:lineRule="auto"/>
        <w:ind w:left="-360"/>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4.Постановление главного государственного санитарного врача РФ от 15.05.2013г. № 26 «Об утверждении </w:t>
      </w:r>
      <w:proofErr w:type="spellStart"/>
      <w:r w:rsidRPr="0083670C">
        <w:rPr>
          <w:rFonts w:ascii="Times New Roman" w:eastAsia="Times New Roman" w:hAnsi="Times New Roman" w:cs="Times New Roman"/>
          <w:sz w:val="24"/>
          <w:szCs w:val="24"/>
        </w:rPr>
        <w:t>СанПин</w:t>
      </w:r>
      <w:proofErr w:type="spellEnd"/>
      <w:r w:rsidRPr="0083670C">
        <w:rPr>
          <w:rFonts w:ascii="Times New Roman" w:eastAsia="Times New Roman" w:hAnsi="Times New Roman" w:cs="Times New Roman"/>
          <w:sz w:val="24"/>
          <w:szCs w:val="24"/>
        </w:rPr>
        <w:t xml:space="preserve"> 2.4.1.3049-13 «Санитарно - эпидемиологических требований к устройству, содержанию и организации режима работы ДОО».</w:t>
      </w:r>
    </w:p>
    <w:p w:rsidR="00167470" w:rsidRPr="0083670C" w:rsidRDefault="00167470" w:rsidP="007F11FD">
      <w:pPr>
        <w:spacing w:after="0" w:line="240" w:lineRule="auto"/>
        <w:ind w:left="-360"/>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5.Ус</w:t>
      </w:r>
      <w:r w:rsidR="00696102" w:rsidRPr="0083670C">
        <w:rPr>
          <w:rFonts w:ascii="Times New Roman" w:eastAsia="Times New Roman" w:hAnsi="Times New Roman" w:cs="Times New Roman"/>
          <w:sz w:val="24"/>
          <w:szCs w:val="24"/>
        </w:rPr>
        <w:t>тав Муниципального  бюджетного общеобразовательного учреждения Средняя общео</w:t>
      </w:r>
      <w:r w:rsidR="00036149">
        <w:rPr>
          <w:rFonts w:ascii="Times New Roman" w:eastAsia="Times New Roman" w:hAnsi="Times New Roman" w:cs="Times New Roman"/>
          <w:sz w:val="24"/>
          <w:szCs w:val="24"/>
        </w:rPr>
        <w:t>бразовательная школа села Бак</w:t>
      </w:r>
      <w:r w:rsidR="00614C59">
        <w:rPr>
          <w:rFonts w:ascii="Times New Roman" w:eastAsia="Times New Roman" w:hAnsi="Times New Roman" w:cs="Times New Roman"/>
          <w:sz w:val="24"/>
          <w:szCs w:val="24"/>
        </w:rPr>
        <w:t>ае</w:t>
      </w:r>
      <w:r w:rsidR="00696102" w:rsidRPr="0083670C">
        <w:rPr>
          <w:rFonts w:ascii="Times New Roman" w:eastAsia="Times New Roman" w:hAnsi="Times New Roman" w:cs="Times New Roman"/>
          <w:sz w:val="24"/>
          <w:szCs w:val="24"/>
        </w:rPr>
        <w:t xml:space="preserve">во муниципального района Кушнаренковский </w:t>
      </w:r>
      <w:r w:rsidRPr="0083670C">
        <w:rPr>
          <w:rFonts w:ascii="Times New Roman" w:eastAsia="Times New Roman" w:hAnsi="Times New Roman" w:cs="Times New Roman"/>
          <w:sz w:val="24"/>
          <w:szCs w:val="24"/>
        </w:rPr>
        <w:t xml:space="preserve"> ра</w:t>
      </w:r>
      <w:r w:rsidR="00696102" w:rsidRPr="0083670C">
        <w:rPr>
          <w:rFonts w:ascii="Times New Roman" w:eastAsia="Times New Roman" w:hAnsi="Times New Roman" w:cs="Times New Roman"/>
          <w:sz w:val="24"/>
          <w:szCs w:val="24"/>
        </w:rPr>
        <w:t xml:space="preserve">йон </w:t>
      </w:r>
      <w:r w:rsidRPr="0083670C">
        <w:rPr>
          <w:rFonts w:ascii="Times New Roman" w:eastAsia="Times New Roman" w:hAnsi="Times New Roman" w:cs="Times New Roman"/>
          <w:sz w:val="24"/>
          <w:szCs w:val="24"/>
        </w:rPr>
        <w:t xml:space="preserve"> Республи</w:t>
      </w:r>
      <w:r w:rsidR="00282812" w:rsidRPr="0083670C">
        <w:rPr>
          <w:rFonts w:ascii="Times New Roman" w:eastAsia="Times New Roman" w:hAnsi="Times New Roman" w:cs="Times New Roman"/>
          <w:sz w:val="24"/>
          <w:szCs w:val="24"/>
        </w:rPr>
        <w:t xml:space="preserve">ки Башкортостан  </w:t>
      </w:r>
      <w:r w:rsidR="00282812" w:rsidRPr="0083670C">
        <w:rPr>
          <w:rFonts w:ascii="Times New Roman" w:eastAsia="Times New Roman" w:hAnsi="Times New Roman" w:cs="Times New Roman"/>
          <w:sz w:val="24"/>
          <w:szCs w:val="24"/>
          <w:lang w:eastAsia="ar-SA"/>
        </w:rPr>
        <w:t>№ 1020201384378 от «_</w:t>
      </w:r>
      <w:r w:rsidR="00614C59">
        <w:rPr>
          <w:rFonts w:ascii="Times New Roman" w:eastAsia="Times New Roman" w:hAnsi="Times New Roman" w:cs="Times New Roman"/>
          <w:sz w:val="24"/>
          <w:szCs w:val="24"/>
          <w:u w:val="single"/>
          <w:lang w:eastAsia="ar-SA"/>
        </w:rPr>
        <w:t>13</w:t>
      </w:r>
      <w:r w:rsidR="00282812" w:rsidRPr="0083670C">
        <w:rPr>
          <w:rFonts w:ascii="Times New Roman" w:eastAsia="Times New Roman" w:hAnsi="Times New Roman" w:cs="Times New Roman"/>
          <w:sz w:val="24"/>
          <w:szCs w:val="24"/>
          <w:u w:val="single"/>
          <w:lang w:eastAsia="ar-SA"/>
        </w:rPr>
        <w:t>__»___08__</w:t>
      </w:r>
      <w:r w:rsidR="00036149">
        <w:rPr>
          <w:rFonts w:ascii="Times New Roman" w:eastAsia="Times New Roman" w:hAnsi="Times New Roman" w:cs="Times New Roman"/>
          <w:sz w:val="24"/>
          <w:szCs w:val="24"/>
          <w:lang w:eastAsia="ar-SA"/>
        </w:rPr>
        <w:t xml:space="preserve"> 20</w:t>
      </w:r>
      <w:r w:rsidR="00036149">
        <w:rPr>
          <w:rFonts w:ascii="Times New Roman" w:eastAsia="Times New Roman" w:hAnsi="Times New Roman" w:cs="Times New Roman"/>
          <w:sz w:val="24"/>
          <w:szCs w:val="24"/>
          <w:u w:val="single"/>
          <w:lang w:eastAsia="ar-SA"/>
        </w:rPr>
        <w:t>15</w:t>
      </w:r>
      <w:r w:rsidR="00282812" w:rsidRPr="0083670C">
        <w:rPr>
          <w:rFonts w:ascii="Times New Roman" w:eastAsia="Times New Roman" w:hAnsi="Times New Roman" w:cs="Times New Roman"/>
          <w:sz w:val="24"/>
          <w:szCs w:val="24"/>
          <w:lang w:eastAsia="ar-SA"/>
        </w:rPr>
        <w:t xml:space="preserve"> года</w:t>
      </w:r>
      <w:r w:rsidRPr="0083670C">
        <w:rPr>
          <w:rFonts w:ascii="Times New Roman" w:eastAsia="Times New Roman" w:hAnsi="Times New Roman" w:cs="Times New Roman"/>
          <w:sz w:val="24"/>
          <w:szCs w:val="24"/>
        </w:rPr>
        <w:t>.</w:t>
      </w:r>
    </w:p>
    <w:p w:rsidR="00167470" w:rsidRPr="0083670C" w:rsidRDefault="00167470" w:rsidP="007F11FD">
      <w:pPr>
        <w:spacing w:after="0" w:line="240" w:lineRule="auto"/>
        <w:ind w:left="-360"/>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6.Программа развития </w:t>
      </w:r>
      <w:r w:rsidR="00A732BF" w:rsidRPr="0083670C">
        <w:rPr>
          <w:rFonts w:ascii="Times New Roman" w:eastAsia="Times New Roman" w:hAnsi="Times New Roman" w:cs="Times New Roman"/>
          <w:sz w:val="24"/>
          <w:szCs w:val="24"/>
        </w:rPr>
        <w:t>Муниципального  бюджетного общеобразовательного учреждения Средняя общео</w:t>
      </w:r>
      <w:r w:rsidR="00036149">
        <w:rPr>
          <w:rFonts w:ascii="Times New Roman" w:eastAsia="Times New Roman" w:hAnsi="Times New Roman" w:cs="Times New Roman"/>
          <w:sz w:val="24"/>
          <w:szCs w:val="24"/>
        </w:rPr>
        <w:t>бразовательная школа села Бак</w:t>
      </w:r>
      <w:r w:rsidR="00936F82">
        <w:rPr>
          <w:rFonts w:ascii="Times New Roman" w:eastAsia="Times New Roman" w:hAnsi="Times New Roman" w:cs="Times New Roman"/>
          <w:sz w:val="24"/>
          <w:szCs w:val="24"/>
        </w:rPr>
        <w:t>ае</w:t>
      </w:r>
      <w:r w:rsidR="00A732BF" w:rsidRPr="0083670C">
        <w:rPr>
          <w:rFonts w:ascii="Times New Roman" w:eastAsia="Times New Roman" w:hAnsi="Times New Roman" w:cs="Times New Roman"/>
          <w:sz w:val="24"/>
          <w:szCs w:val="24"/>
        </w:rPr>
        <w:t>во муниципального района Кушнаренковский  район  Республики Башкор</w:t>
      </w:r>
      <w:r w:rsidR="00282812" w:rsidRPr="0083670C">
        <w:rPr>
          <w:rFonts w:ascii="Times New Roman" w:eastAsia="Times New Roman" w:hAnsi="Times New Roman" w:cs="Times New Roman"/>
          <w:sz w:val="24"/>
          <w:szCs w:val="24"/>
        </w:rPr>
        <w:t xml:space="preserve">тостан  от  </w:t>
      </w:r>
      <w:r w:rsidR="00282812" w:rsidRPr="0083670C">
        <w:rPr>
          <w:rFonts w:ascii="Times New Roman" w:eastAsia="Times New Roman" w:hAnsi="Times New Roman" w:cs="Times New Roman"/>
          <w:sz w:val="24"/>
          <w:szCs w:val="24"/>
          <w:u w:val="single"/>
        </w:rPr>
        <w:t>31.12.2014</w:t>
      </w:r>
      <w:r w:rsidR="00282812" w:rsidRPr="0083670C">
        <w:rPr>
          <w:rFonts w:ascii="Times New Roman" w:eastAsia="Times New Roman" w:hAnsi="Times New Roman" w:cs="Times New Roman"/>
          <w:sz w:val="24"/>
          <w:szCs w:val="24"/>
        </w:rPr>
        <w:t xml:space="preserve"> г</w:t>
      </w:r>
      <w:r w:rsidR="00A732BF" w:rsidRPr="0083670C">
        <w:rPr>
          <w:rFonts w:ascii="Times New Roman" w:eastAsia="Times New Roman" w:hAnsi="Times New Roman" w:cs="Times New Roman"/>
          <w:sz w:val="24"/>
          <w:szCs w:val="24"/>
        </w:rPr>
        <w:t>.</w:t>
      </w:r>
    </w:p>
    <w:p w:rsidR="00167470" w:rsidRPr="0083670C" w:rsidRDefault="00167470" w:rsidP="007F11FD">
      <w:pPr>
        <w:spacing w:after="0" w:line="240" w:lineRule="auto"/>
        <w:ind w:left="-360"/>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7. Развитие системы дошкольного образования РБ на 2013-2017гг. </w:t>
      </w:r>
    </w:p>
    <w:p w:rsidR="00167470" w:rsidRDefault="00167470" w:rsidP="007F11FD">
      <w:pPr>
        <w:spacing w:after="0" w:line="240" w:lineRule="auto"/>
        <w:jc w:val="both"/>
        <w:rPr>
          <w:rFonts w:ascii="Times New Roman" w:eastAsia="Times New Roman" w:hAnsi="Times New Roman" w:cs="Times New Roman"/>
          <w:b/>
          <w:bCs/>
          <w:sz w:val="28"/>
          <w:szCs w:val="28"/>
        </w:rPr>
      </w:pPr>
      <w:r w:rsidRPr="00167470">
        <w:rPr>
          <w:rFonts w:ascii="Times New Roman" w:eastAsia="Times New Roman" w:hAnsi="Times New Roman" w:cs="Times New Roman"/>
          <w:b/>
          <w:bCs/>
          <w:sz w:val="32"/>
          <w:szCs w:val="32"/>
        </w:rPr>
        <w:t> </w:t>
      </w:r>
      <w:r w:rsidRPr="00167470">
        <w:rPr>
          <w:rFonts w:ascii="Times New Roman" w:eastAsia="Times New Roman" w:hAnsi="Times New Roman" w:cs="Times New Roman"/>
          <w:b/>
          <w:bCs/>
          <w:sz w:val="28"/>
          <w:szCs w:val="28"/>
        </w:rPr>
        <w:t> </w:t>
      </w:r>
    </w:p>
    <w:p w:rsidR="00936F82" w:rsidRDefault="00936F82" w:rsidP="007F11FD">
      <w:pPr>
        <w:spacing w:after="0" w:line="240" w:lineRule="auto"/>
        <w:jc w:val="both"/>
        <w:rPr>
          <w:rFonts w:ascii="Times New Roman" w:eastAsia="Times New Roman" w:hAnsi="Times New Roman" w:cs="Times New Roman"/>
          <w:b/>
          <w:bCs/>
          <w:sz w:val="28"/>
          <w:szCs w:val="28"/>
        </w:rPr>
      </w:pPr>
    </w:p>
    <w:p w:rsidR="00936F82" w:rsidRPr="00167470" w:rsidRDefault="00936F82" w:rsidP="007F11FD">
      <w:pPr>
        <w:spacing w:after="0" w:line="240" w:lineRule="auto"/>
        <w:jc w:val="both"/>
        <w:rPr>
          <w:rFonts w:ascii="Times New Roman" w:eastAsia="Times New Roman" w:hAnsi="Times New Roman" w:cs="Times New Roman"/>
          <w:sz w:val="24"/>
          <w:szCs w:val="24"/>
        </w:rPr>
      </w:pPr>
    </w:p>
    <w:p w:rsidR="00167470" w:rsidRPr="00167470" w:rsidRDefault="00167470" w:rsidP="007F11FD">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lastRenderedPageBreak/>
        <w:t>1. ЦЕЛЕВОЙ РАЗДЕЛ</w:t>
      </w:r>
    </w:p>
    <w:p w:rsidR="00167470" w:rsidRPr="00167470" w:rsidRDefault="00167470" w:rsidP="007F11FD">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1.1. Пояснительная записка</w:t>
      </w:r>
    </w:p>
    <w:p w:rsidR="00167470" w:rsidRPr="00B85983" w:rsidRDefault="00167470" w:rsidP="00105F28">
      <w:pPr>
        <w:spacing w:after="0" w:line="240" w:lineRule="auto"/>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1.1.1.</w:t>
      </w: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b/>
          <w:bCs/>
          <w:sz w:val="24"/>
          <w:szCs w:val="24"/>
          <w:u w:val="single"/>
        </w:rPr>
        <w:t>Цели и задачи реализации Программы</w:t>
      </w:r>
    </w:p>
    <w:p w:rsidR="00167470" w:rsidRPr="00B85983" w:rsidRDefault="00167470" w:rsidP="007F11FD">
      <w:pPr>
        <w:spacing w:after="0" w:line="240" w:lineRule="auto"/>
        <w:ind w:left="851"/>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Цель:</w:t>
      </w:r>
    </w:p>
    <w:p w:rsidR="00167470" w:rsidRPr="00B85983" w:rsidRDefault="00167470" w:rsidP="007F11FD">
      <w:pPr>
        <w:spacing w:after="0" w:line="240" w:lineRule="auto"/>
        <w:ind w:left="851"/>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разностороннее, полноценное и гармоничное развитие личности ребенка с учетом возрастных и индивидуальных особенностей.</w:t>
      </w:r>
    </w:p>
    <w:p w:rsidR="00167470" w:rsidRPr="00B85983" w:rsidRDefault="00167470" w:rsidP="007F11FD">
      <w:pPr>
        <w:spacing w:after="0" w:line="240" w:lineRule="auto"/>
        <w:ind w:left="851"/>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Задачи:</w:t>
      </w:r>
    </w:p>
    <w:p w:rsidR="00167470" w:rsidRPr="00B85983" w:rsidRDefault="00167470" w:rsidP="007F11FD">
      <w:pPr>
        <w:spacing w:after="0"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способствовать сохранению и укреплению физического и психического здоровья детей, их художественно – эстетическому, познавательному, речевому и социально- коммуникативному развитию;</w:t>
      </w:r>
    </w:p>
    <w:p w:rsidR="00167470" w:rsidRPr="00B85983" w:rsidRDefault="00167470" w:rsidP="007F11FD">
      <w:pPr>
        <w:spacing w:after="0"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реализовать  принцип преемственности в решении задач дошкольного и начального общего образования;</w:t>
      </w:r>
    </w:p>
    <w:p w:rsidR="00167470" w:rsidRPr="00B85983" w:rsidRDefault="00167470" w:rsidP="007F11FD">
      <w:pPr>
        <w:spacing w:after="0"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развивать способности и творческий потенциал каждого ребенка как субъекта отношений самим с собой, другими детьми, взрослыми и миром с учетом этно-и социокультурных особенностей региона;</w:t>
      </w:r>
    </w:p>
    <w:p w:rsidR="00167470" w:rsidRPr="00B85983" w:rsidRDefault="00167470" w:rsidP="007F11FD">
      <w:pPr>
        <w:spacing w:after="0"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обеспечить вариативность и разнообразие содержания и организационных форм с учетом образовательных потребностей, способностей и состояния здоровья детей, с учетом социокультурных особенностей региона;</w:t>
      </w:r>
    </w:p>
    <w:p w:rsidR="00167470" w:rsidRPr="00B85983" w:rsidRDefault="00167470" w:rsidP="007F11FD">
      <w:pPr>
        <w:spacing w:after="0"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способствовать формированию социокультурной среды, соответствующей возрастным, индивидуальным, психологическим и физиологическим особенностям детей;</w:t>
      </w:r>
    </w:p>
    <w:p w:rsidR="00167470" w:rsidRPr="00B85983" w:rsidRDefault="00167470" w:rsidP="007F11FD">
      <w:pPr>
        <w:spacing w:after="0"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обеспечить психолого - 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167470" w:rsidRPr="00B85983" w:rsidRDefault="00167470" w:rsidP="007F11FD">
      <w:pPr>
        <w:spacing w:after="100" w:afterAutospacing="1"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b/>
          <w:bCs/>
          <w:sz w:val="24"/>
          <w:szCs w:val="24"/>
        </w:rPr>
        <w:t>  воспитание любви к малой Родине, повышение потенциала             познавательного и речевого развития у детей   дошкольного  возраста посредством ознакомления с окружающим   миром регионального компонента: природа родного края,  народные традиции, краеведение;</w:t>
      </w:r>
    </w:p>
    <w:p w:rsidR="00167470" w:rsidRPr="00B85983" w:rsidRDefault="00167470" w:rsidP="007F11FD">
      <w:pPr>
        <w:spacing w:after="0" w:line="240" w:lineRule="auto"/>
        <w:ind w:left="567"/>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b/>
          <w:bCs/>
          <w:sz w:val="24"/>
          <w:szCs w:val="24"/>
        </w:rPr>
        <w:t>развитие умственных возможностей  и творческих способностей воспитанников</w:t>
      </w:r>
    </w:p>
    <w:p w:rsidR="00167470" w:rsidRPr="00B85983" w:rsidRDefault="00167470" w:rsidP="00105F28">
      <w:pPr>
        <w:spacing w:after="0" w:line="240" w:lineRule="auto"/>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1.1.2</w:t>
      </w: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b/>
          <w:bCs/>
          <w:sz w:val="24"/>
          <w:szCs w:val="24"/>
          <w:u w:val="single"/>
        </w:rPr>
        <w:t>Принципы и подходы к формированию Программы</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           Принципы:</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поддержка разнообразия детства; сохранение уникальности и </w:t>
      </w:r>
      <w:proofErr w:type="spellStart"/>
      <w:r w:rsidRPr="00B85983">
        <w:rPr>
          <w:rFonts w:ascii="Times New Roman" w:eastAsia="Times New Roman" w:hAnsi="Times New Roman" w:cs="Times New Roman"/>
          <w:sz w:val="24"/>
          <w:szCs w:val="24"/>
        </w:rPr>
        <w:t>самоценности</w:t>
      </w:r>
      <w:proofErr w:type="spellEnd"/>
      <w:r w:rsidRPr="00B85983">
        <w:rPr>
          <w:rFonts w:ascii="Times New Roman" w:eastAsia="Times New Roman" w:hAnsi="Times New Roman" w:cs="Times New Roman"/>
          <w:sz w:val="24"/>
          <w:szCs w:val="24"/>
        </w:rPr>
        <w:t xml:space="preserve"> детства как важного этапа в общем развитии человека;</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личностно-развивающий и гуманистический характер взаимодействия взрослых и детей;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уважение личности ребенка;</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учет индивидуальных потребностей ребенка, связанных с его жизненной ситуацией и состоянием здоровья;</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поддержка инициативы детей в различных видах деятельности;</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сотрудничество образовательной организации с семьей;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приобщение детей к социокультурным нормам, традициям семьи, общества и государства;</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формирование познавательных интересов и познавательных действий ребенка в различных видах деятельности;</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возрастная адекватность дошкольного образования (соответствие условий, требований, методов возрасту и особенностям развития);</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 учет этнокультурной ситуации развития детей.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Подходы</w:t>
      </w:r>
      <w:r w:rsidRPr="00B85983">
        <w:rPr>
          <w:rFonts w:ascii="Times New Roman" w:eastAsia="Times New Roman" w:hAnsi="Times New Roman" w:cs="Times New Roman"/>
          <w:sz w:val="24"/>
          <w:szCs w:val="24"/>
        </w:rPr>
        <w:t xml:space="preserve"> к формированию Программы: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lastRenderedPageBreak/>
        <w:t xml:space="preserve">- </w:t>
      </w:r>
      <w:r w:rsidRPr="00B85983">
        <w:rPr>
          <w:rFonts w:ascii="Times New Roman" w:eastAsia="Times New Roman" w:hAnsi="Times New Roman" w:cs="Times New Roman"/>
          <w:i/>
          <w:iCs/>
          <w:sz w:val="24"/>
          <w:szCs w:val="24"/>
        </w:rPr>
        <w:t>личностно-ориентированный подход,</w:t>
      </w:r>
      <w:r w:rsidRPr="00B85983">
        <w:rPr>
          <w:rFonts w:ascii="Times New Roman" w:eastAsia="Times New Roman" w:hAnsi="Times New Roman" w:cs="Times New Roman"/>
          <w:sz w:val="24"/>
          <w:szCs w:val="24"/>
        </w:rPr>
        <w:t xml:space="preserve"> который предусматривает организацию образовательного процесса с учет</w:t>
      </w:r>
      <w:r w:rsidR="00A732BF" w:rsidRPr="00B85983">
        <w:rPr>
          <w:rFonts w:ascii="Times New Roman" w:eastAsia="Times New Roman" w:hAnsi="Times New Roman" w:cs="Times New Roman"/>
          <w:sz w:val="24"/>
          <w:szCs w:val="24"/>
        </w:rPr>
        <w:t>ом того, что развитие лично</w:t>
      </w:r>
      <w:r w:rsidRPr="00B85983">
        <w:rPr>
          <w:rFonts w:ascii="Times New Roman" w:eastAsia="Times New Roman" w:hAnsi="Times New Roman" w:cs="Times New Roman"/>
          <w:sz w:val="24"/>
          <w:szCs w:val="24"/>
        </w:rPr>
        <w:t>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proofErr w:type="spellStart"/>
      <w:r w:rsidRPr="00B85983">
        <w:rPr>
          <w:rFonts w:ascii="Times New Roman" w:eastAsia="Times New Roman" w:hAnsi="Times New Roman" w:cs="Times New Roman"/>
          <w:i/>
          <w:iCs/>
          <w:sz w:val="24"/>
          <w:szCs w:val="24"/>
        </w:rPr>
        <w:t>деятельностный</w:t>
      </w:r>
      <w:proofErr w:type="spellEnd"/>
      <w:r w:rsidRPr="00B85983">
        <w:rPr>
          <w:rFonts w:ascii="Times New Roman" w:eastAsia="Times New Roman" w:hAnsi="Times New Roman" w:cs="Times New Roman"/>
          <w:i/>
          <w:iCs/>
          <w:sz w:val="24"/>
          <w:szCs w:val="24"/>
        </w:rPr>
        <w:t xml:space="preserve"> подход,</w:t>
      </w:r>
      <w:r w:rsidRPr="00B85983">
        <w:rPr>
          <w:rFonts w:ascii="Times New Roman" w:eastAsia="Times New Roman" w:hAnsi="Times New Roman" w:cs="Times New Roman"/>
          <w:sz w:val="24"/>
          <w:szCs w:val="24"/>
        </w:rPr>
        <w:t xml:space="preserve">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другие); формами и методами развития и воспитания; возрастными особенностями ребенка при включении в образовательную деятельность;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i/>
          <w:iCs/>
          <w:sz w:val="24"/>
          <w:szCs w:val="24"/>
        </w:rPr>
        <w:t>аксиологический (ценностный) подход,</w:t>
      </w:r>
      <w:r w:rsidRPr="00B85983">
        <w:rPr>
          <w:rFonts w:ascii="Times New Roman" w:eastAsia="Times New Roman" w:hAnsi="Times New Roman" w:cs="Times New Roman"/>
          <w:sz w:val="24"/>
          <w:szCs w:val="24"/>
        </w:rPr>
        <w:t xml:space="preserve"> предусматривающий организацию развития и воспитания на основе общечеловеческих ценностей (например, ценности здоровья, что в системе образования позволяет говорить о создании и реализации моделей сохранения и укрепления здоровья воспитанников). Или этические, нравственные ценности, предусматривающие реализацию проектов диалога культур, этических отношений и т.д.;</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proofErr w:type="spellStart"/>
      <w:r w:rsidRPr="00B85983">
        <w:rPr>
          <w:rFonts w:ascii="Times New Roman" w:eastAsia="Times New Roman" w:hAnsi="Times New Roman" w:cs="Times New Roman"/>
          <w:i/>
          <w:iCs/>
          <w:sz w:val="24"/>
          <w:szCs w:val="24"/>
        </w:rPr>
        <w:t>компетентностный</w:t>
      </w:r>
      <w:proofErr w:type="spellEnd"/>
      <w:r w:rsidRPr="00B85983">
        <w:rPr>
          <w:rFonts w:ascii="Times New Roman" w:eastAsia="Times New Roman" w:hAnsi="Times New Roman" w:cs="Times New Roman"/>
          <w:i/>
          <w:iCs/>
          <w:sz w:val="24"/>
          <w:szCs w:val="24"/>
        </w:rPr>
        <w:t xml:space="preserve"> подход,</w:t>
      </w:r>
      <w:r w:rsidRPr="00B85983">
        <w:rPr>
          <w:rFonts w:ascii="Times New Roman" w:eastAsia="Times New Roman" w:hAnsi="Times New Roman" w:cs="Times New Roman"/>
          <w:sz w:val="24"/>
          <w:szCs w:val="24"/>
        </w:rPr>
        <w:t xml:space="preserve">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решать проблемы в сфере деятельности (определять цели познавательной деятельности, выбирать необходимые источники информации, находить оптимальные способы добиться поставленной цели, оценивать полученные результаты, организовывать свою деятельность,  сотрудничать с другими воспитанниками;</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объяснять явления действительности, их сущность, причины, взаимосвязи, решать познавательные проблемы;</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ориентироваться в проблемах современной жизни — экологических, политических, межкультурного взаимодействия и иных, решать аналитические проблемы;</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ориентироваться в мире духовных ценностей, отражающих разные культуры и мировоззрения, решать аксиологические проблемы;</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решать проблемы, связанные с реализацией определённых социальных ролей.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i/>
          <w:iCs/>
          <w:sz w:val="24"/>
          <w:szCs w:val="24"/>
        </w:rPr>
        <w:t>диалогический (</w:t>
      </w:r>
      <w:proofErr w:type="spellStart"/>
      <w:r w:rsidRPr="00B85983">
        <w:rPr>
          <w:rFonts w:ascii="Times New Roman" w:eastAsia="Times New Roman" w:hAnsi="Times New Roman" w:cs="Times New Roman"/>
          <w:i/>
          <w:iCs/>
          <w:sz w:val="24"/>
          <w:szCs w:val="24"/>
        </w:rPr>
        <w:t>полисубъектный</w:t>
      </w:r>
      <w:proofErr w:type="spellEnd"/>
      <w:r w:rsidRPr="00B85983">
        <w:rPr>
          <w:rFonts w:ascii="Times New Roman" w:eastAsia="Times New Roman" w:hAnsi="Times New Roman" w:cs="Times New Roman"/>
          <w:i/>
          <w:iCs/>
          <w:sz w:val="24"/>
          <w:szCs w:val="24"/>
        </w:rPr>
        <w:t>) подход,</w:t>
      </w:r>
      <w:r w:rsidRPr="00B85983">
        <w:rPr>
          <w:rFonts w:ascii="Times New Roman" w:eastAsia="Times New Roman" w:hAnsi="Times New Roman" w:cs="Times New Roman"/>
          <w:sz w:val="24"/>
          <w:szCs w:val="24"/>
        </w:rPr>
        <w:t xml:space="preserve">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i/>
          <w:iCs/>
          <w:sz w:val="24"/>
          <w:szCs w:val="24"/>
        </w:rPr>
        <w:t>системный подход</w:t>
      </w:r>
      <w:r w:rsidRPr="00B85983">
        <w:rPr>
          <w:rFonts w:ascii="Times New Roman" w:eastAsia="Times New Roman" w:hAnsi="Times New Roman" w:cs="Times New Roman"/>
          <w:sz w:val="24"/>
          <w:szCs w:val="24"/>
        </w:rPr>
        <w:t xml:space="preserve"> – как методологическое направление, в основе которого лежит рассмотрение объекта как целостного множества элементов в совокупности отношений и связей между ними. К основным принципам системного подхода относятся:</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целостность, позволяющая рассматривать систему как единое целое, в единстве связей с окружающей средой, постигать сущность каждой связи и отдельного элемента, проводить ассоциации между общими и частными целями;</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иерархичность строения, т.е. наличие множества (по крайней мере, двух) элементов, расположенных на основе подчинения элементов нижестоящего уровня - элементам вышестоящего уровня;</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структуризация, позволяющая анализировать элементы системы и их взаимосвязи в рамках конкретной организационной структуры;</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множественность, позволяющая использовать множество моделей для описания отдельных элементов и системы в целом;</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наличие системообразующего элемента, от которого в решающей степени зависит функционирование всех остальных элементов и жизнеспособность системы в целом;</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обратная связь, которая позволяет получать информацию о возможных или реальных отклонениях от намеченной цели и вносить необходимые изменения;</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i/>
          <w:iCs/>
          <w:sz w:val="24"/>
          <w:szCs w:val="24"/>
        </w:rPr>
        <w:t>средовой подход,</w:t>
      </w:r>
      <w:r w:rsidRPr="00B85983">
        <w:rPr>
          <w:rFonts w:ascii="Times New Roman" w:eastAsia="Times New Roman" w:hAnsi="Times New Roman" w:cs="Times New Roman"/>
          <w:sz w:val="24"/>
          <w:szCs w:val="24"/>
        </w:rPr>
        <w:t xml:space="preserve"> предусматривающий использование возможностей внутренней и внешней среды образовательного учреждения в воспитании и развитии личности ребенка. Например, под внешней средой понимается все социокультурное окружение дошкольника, образовательной организации, которое может быть охарактеризовано понятием жизнедеятельности сообщества на определенной территории. В качестве элементов социокультурной среды можно назвать учреждения культуры (библиотеки, музеи, театры и т.д.); учреждения дополнительного </w:t>
      </w:r>
      <w:r w:rsidRPr="00B85983">
        <w:rPr>
          <w:rFonts w:ascii="Times New Roman" w:eastAsia="Times New Roman" w:hAnsi="Times New Roman" w:cs="Times New Roman"/>
          <w:sz w:val="24"/>
          <w:szCs w:val="24"/>
        </w:rPr>
        <w:lastRenderedPageBreak/>
        <w:t>образования, клубы по интересам, досуговые центры; средства массовой информации и коммуникации. Внутренняя (или образовательная) среда рассматривается как пространство, окружение, условия, в которых существует, функционирует и удовлетворяет свои образовательные потребности каждый дошкольник;</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i/>
          <w:iCs/>
          <w:sz w:val="24"/>
          <w:szCs w:val="24"/>
        </w:rPr>
        <w:t>культурологический подход,</w:t>
      </w:r>
      <w:r w:rsidRPr="00B85983">
        <w:rPr>
          <w:rFonts w:ascii="Times New Roman" w:eastAsia="Times New Roman" w:hAnsi="Times New Roman" w:cs="Times New Roman"/>
          <w:sz w:val="24"/>
          <w:szCs w:val="24"/>
        </w:rPr>
        <w:t xml:space="preserve"> имеющий высокий потенциал в отборе </w:t>
      </w:r>
      <w:proofErr w:type="spellStart"/>
      <w:r w:rsidRPr="00B85983">
        <w:rPr>
          <w:rFonts w:ascii="Times New Roman" w:eastAsia="Times New Roman" w:hAnsi="Times New Roman" w:cs="Times New Roman"/>
          <w:sz w:val="24"/>
          <w:szCs w:val="24"/>
        </w:rPr>
        <w:t>культуросообразного</w:t>
      </w:r>
      <w:proofErr w:type="spellEnd"/>
      <w:r w:rsidRPr="00B85983">
        <w:rPr>
          <w:rFonts w:ascii="Times New Roman" w:eastAsia="Times New Roman" w:hAnsi="Times New Roman" w:cs="Times New Roman"/>
          <w:sz w:val="24"/>
          <w:szCs w:val="24"/>
        </w:rPr>
        <w:t xml:space="preserve"> содержания дошкольного образования, позволяет выбирать технологии образовательной деятельности, организующие встречу ребенка с культурой, овладевая которой на уровне определенных средств, ребенок становится субъектом культуры и ее творцом.</w:t>
      </w:r>
    </w:p>
    <w:p w:rsidR="00A732BF" w:rsidRPr="00B85983" w:rsidRDefault="00A732BF" w:rsidP="007F11FD">
      <w:pPr>
        <w:spacing w:after="0" w:line="240" w:lineRule="auto"/>
        <w:ind w:firstLine="142"/>
        <w:jc w:val="both"/>
        <w:rPr>
          <w:rFonts w:ascii="Times New Roman" w:eastAsia="Times New Roman" w:hAnsi="Times New Roman" w:cs="Times New Roman"/>
          <w:b/>
          <w:bCs/>
          <w:sz w:val="24"/>
          <w:szCs w:val="24"/>
        </w:rPr>
      </w:pPr>
    </w:p>
    <w:p w:rsidR="00167470" w:rsidRPr="00B85983" w:rsidRDefault="00167470" w:rsidP="00105F28">
      <w:pPr>
        <w:spacing w:after="0" w:line="240" w:lineRule="auto"/>
        <w:ind w:firstLine="142"/>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1.1.3.Значимые для разработки и реализации Программы характеристики.</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Программа реализуется с учетом возрастных психологических особенностей детей.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Характеристика особенностей детей раннего и дошкольного возраста</w:t>
      </w:r>
    </w:p>
    <w:p w:rsidR="00167470" w:rsidRPr="00B85983" w:rsidRDefault="00167470" w:rsidP="00B85983">
      <w:pPr>
        <w:spacing w:after="0" w:line="240" w:lineRule="auto"/>
        <w:ind w:firstLine="142"/>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i/>
          <w:iCs/>
          <w:sz w:val="24"/>
          <w:szCs w:val="24"/>
        </w:rPr>
        <w:t>Ранний возраст (от 2 до 3 лет)</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На третьем году жизни дети становятся самостоятельными.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В середине третьего года жизни широко используются действия с пре</w:t>
      </w:r>
      <w:proofErr w:type="gramStart"/>
      <w:r w:rsidRPr="00B85983">
        <w:rPr>
          <w:rFonts w:ascii="Times New Roman" w:eastAsia="Times New Roman" w:hAnsi="Times New Roman" w:cs="Times New Roman"/>
          <w:sz w:val="24"/>
          <w:szCs w:val="24"/>
        </w:rPr>
        <w:t>д-</w:t>
      </w:r>
      <w:proofErr w:type="gramEnd"/>
      <w:r w:rsidRPr="00B85983">
        <w:rPr>
          <w:rFonts w:ascii="Times New Roman" w:eastAsia="Times New Roman" w:hAnsi="Times New Roman" w:cs="Times New Roman"/>
          <w:sz w:val="24"/>
          <w:szCs w:val="24"/>
        </w:rPr>
        <w:t xml:space="preserve"> 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B85983">
        <w:rPr>
          <w:rFonts w:ascii="Times New Roman" w:eastAsia="Times New Roman" w:hAnsi="Times New Roman" w:cs="Times New Roman"/>
          <w:sz w:val="24"/>
          <w:szCs w:val="24"/>
        </w:rPr>
        <w:t>головонога</w:t>
      </w:r>
      <w:proofErr w:type="spellEnd"/>
      <w:r w:rsidRPr="00B85983">
        <w:rPr>
          <w:rFonts w:ascii="Times New Roman" w:eastAsia="Times New Roman" w:hAnsi="Times New Roman" w:cs="Times New Roman"/>
          <w:sz w:val="24"/>
          <w:szCs w:val="24"/>
        </w:rPr>
        <w:t xml:space="preserve">»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 метами. К концу третьего года жизни у детей появляются зачатки наглядно- образного мышления. Ребенок в ходе предметно-игровой деятельности ставит перед собой цель, намечает план действия и т. п.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w:t>
      </w:r>
      <w:r w:rsidRPr="00B85983">
        <w:rPr>
          <w:rFonts w:ascii="Times New Roman" w:eastAsia="Times New Roman" w:hAnsi="Times New Roman" w:cs="Times New Roman"/>
          <w:sz w:val="24"/>
          <w:szCs w:val="24"/>
        </w:rPr>
        <w:lastRenderedPageBreak/>
        <w:t xml:space="preserve">проявлений: негативизмом, упрямством, нарушением общения с взрослым и др. Кризис может продолжаться от нескольких месяцев до двух лет. </w:t>
      </w:r>
    </w:p>
    <w:p w:rsidR="00167470" w:rsidRPr="00B85983" w:rsidRDefault="00167470" w:rsidP="00B85983">
      <w:pPr>
        <w:spacing w:after="0" w:line="240" w:lineRule="auto"/>
        <w:ind w:firstLine="142"/>
        <w:jc w:val="center"/>
        <w:rPr>
          <w:rFonts w:ascii="Times New Roman" w:eastAsia="Times New Roman" w:hAnsi="Times New Roman" w:cs="Times New Roman"/>
          <w:i/>
          <w:sz w:val="24"/>
          <w:szCs w:val="24"/>
        </w:rPr>
      </w:pPr>
      <w:r w:rsidRPr="00B85983">
        <w:rPr>
          <w:rFonts w:ascii="Times New Roman" w:eastAsia="Times New Roman" w:hAnsi="Times New Roman" w:cs="Times New Roman"/>
          <w:b/>
          <w:bCs/>
          <w:i/>
          <w:sz w:val="24"/>
          <w:szCs w:val="24"/>
        </w:rPr>
        <w:t>Младшая группа (от 3 до 4 лет)</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 возрасте 3–4 лет ребенок постепенно выходит за пределы семейного круга. Его общение становится </w:t>
      </w:r>
      <w:proofErr w:type="spellStart"/>
      <w:r w:rsidR="00A732BF" w:rsidRPr="00B85983">
        <w:rPr>
          <w:rFonts w:ascii="Times New Roman" w:eastAsia="Times New Roman" w:hAnsi="Times New Roman" w:cs="Times New Roman"/>
          <w:sz w:val="24"/>
          <w:szCs w:val="24"/>
        </w:rPr>
        <w:t>внеситуативным</w:t>
      </w:r>
      <w:proofErr w:type="spellEnd"/>
      <w:r w:rsidRPr="00B85983">
        <w:rPr>
          <w:rFonts w:ascii="Times New Roman" w:eastAsia="Times New Roman" w:hAnsi="Times New Roman" w:cs="Times New Roman"/>
          <w:sz w:val="24"/>
          <w:szCs w:val="24"/>
        </w:rPr>
        <w:t>. Взрослый становится для ребенка не только членом семьи, но и но</w:t>
      </w:r>
      <w:r w:rsidR="00A732BF" w:rsidRPr="00B85983">
        <w:rPr>
          <w:rFonts w:ascii="Times New Roman" w:eastAsia="Times New Roman" w:hAnsi="Times New Roman" w:cs="Times New Roman"/>
          <w:sz w:val="24"/>
          <w:szCs w:val="24"/>
        </w:rPr>
        <w:t>сителем определенной обществен</w:t>
      </w:r>
      <w:r w:rsidRPr="00B85983">
        <w:rPr>
          <w:rFonts w:ascii="Times New Roman" w:eastAsia="Times New Roman" w:hAnsi="Times New Roman" w:cs="Times New Roman"/>
          <w:sz w:val="24"/>
          <w:szCs w:val="24"/>
        </w:rPr>
        <w:t>ной функции. Желание ребенка выполнять такую же функцию приводит к противоречию с его реальными возможностями. Это противоречие   деятельности в дошкольном возрасте.</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Главной особенностью игры является ее условность: выполнение одних действий с одними предметами предполагает</w:t>
      </w:r>
      <w:r w:rsidR="00A732BF" w:rsidRPr="00B85983">
        <w:rPr>
          <w:rFonts w:ascii="Times New Roman" w:eastAsia="Times New Roman" w:hAnsi="Times New Roman" w:cs="Times New Roman"/>
          <w:sz w:val="24"/>
          <w:szCs w:val="24"/>
        </w:rPr>
        <w:t xml:space="preserve"> их отнесенность к другим дейс</w:t>
      </w:r>
      <w:r w:rsidRPr="00B85983">
        <w:rPr>
          <w:rFonts w:ascii="Times New Roman" w:eastAsia="Times New Roman" w:hAnsi="Times New Roman" w:cs="Times New Roman"/>
          <w:sz w:val="24"/>
          <w:szCs w:val="24"/>
        </w:rPr>
        <w:t>твиям с другими предметами. Основн</w:t>
      </w:r>
      <w:r w:rsidR="00A732BF" w:rsidRPr="00B85983">
        <w:rPr>
          <w:rFonts w:ascii="Times New Roman" w:eastAsia="Times New Roman" w:hAnsi="Times New Roman" w:cs="Times New Roman"/>
          <w:sz w:val="24"/>
          <w:szCs w:val="24"/>
        </w:rPr>
        <w:t>ым содержанием игры младших до</w:t>
      </w:r>
      <w:r w:rsidRPr="00B85983">
        <w:rPr>
          <w:rFonts w:ascii="Times New Roman" w:eastAsia="Times New Roman" w:hAnsi="Times New Roman" w:cs="Times New Roman"/>
          <w:sz w:val="24"/>
          <w:szCs w:val="24"/>
        </w:rPr>
        <w:t xml:space="preserve">школьников являются действия с игрушками и предметами-заместителями. Продолжительность игры небольшая. </w:t>
      </w:r>
      <w:r w:rsidR="00A732BF" w:rsidRPr="00B85983">
        <w:rPr>
          <w:rFonts w:ascii="Times New Roman" w:eastAsia="Times New Roman" w:hAnsi="Times New Roman" w:cs="Times New Roman"/>
          <w:sz w:val="24"/>
          <w:szCs w:val="24"/>
        </w:rPr>
        <w:t>Младшие дошкольники ограничива</w:t>
      </w:r>
      <w:r w:rsidRPr="00B85983">
        <w:rPr>
          <w:rFonts w:ascii="Times New Roman" w:eastAsia="Times New Roman" w:hAnsi="Times New Roman" w:cs="Times New Roman"/>
          <w:sz w:val="24"/>
          <w:szCs w:val="24"/>
        </w:rPr>
        <w:t xml:space="preserve">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w:t>
      </w:r>
      <w:proofErr w:type="spellStart"/>
      <w:r w:rsidRPr="00B85983">
        <w:rPr>
          <w:rFonts w:ascii="Times New Roman" w:eastAsia="Times New Roman" w:hAnsi="Times New Roman" w:cs="Times New Roman"/>
          <w:sz w:val="24"/>
          <w:szCs w:val="24"/>
        </w:rPr>
        <w:t>предэталонов</w:t>
      </w:r>
      <w:proofErr w:type="spellEnd"/>
      <w:r w:rsidRPr="00B85983">
        <w:rPr>
          <w:rFonts w:ascii="Times New Roman" w:eastAsia="Times New Roman" w:hAnsi="Times New Roman" w:cs="Times New Roman"/>
          <w:b/>
          <w:bCs/>
          <w:sz w:val="24"/>
          <w:szCs w:val="24"/>
        </w:rPr>
        <w:t xml:space="preserve">- </w:t>
      </w:r>
      <w:r w:rsidRPr="00B85983">
        <w:rPr>
          <w:rFonts w:ascii="Times New Roman" w:eastAsia="Times New Roman" w:hAnsi="Times New Roman" w:cs="Times New Roman"/>
          <w:sz w:val="24"/>
          <w:szCs w:val="24"/>
        </w:rPr>
        <w:t xml:space="preserve">индивидуальных единиц восприятия, переходят к сенсорным эталонам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и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w:t>
      </w:r>
      <w:r w:rsidR="00A732BF" w:rsidRPr="00B85983">
        <w:rPr>
          <w:rFonts w:ascii="Times New Roman" w:eastAsia="Times New Roman" w:hAnsi="Times New Roman" w:cs="Times New Roman"/>
          <w:sz w:val="24"/>
          <w:szCs w:val="24"/>
        </w:rPr>
        <w:t>лены нормами и правилами. В ре</w:t>
      </w:r>
      <w:r w:rsidRPr="00B85983">
        <w:rPr>
          <w:rFonts w:ascii="Times New Roman" w:eastAsia="Times New Roman" w:hAnsi="Times New Roman" w:cs="Times New Roman"/>
          <w:sz w:val="24"/>
          <w:szCs w:val="24"/>
        </w:rPr>
        <w:t>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167470" w:rsidRPr="00B85983" w:rsidRDefault="00167470" w:rsidP="00B85983">
      <w:pPr>
        <w:spacing w:after="0" w:line="240" w:lineRule="auto"/>
        <w:ind w:firstLine="142"/>
        <w:jc w:val="center"/>
        <w:rPr>
          <w:rFonts w:ascii="Times New Roman" w:eastAsia="Times New Roman" w:hAnsi="Times New Roman" w:cs="Times New Roman"/>
          <w:i/>
          <w:sz w:val="24"/>
          <w:szCs w:val="24"/>
        </w:rPr>
      </w:pPr>
      <w:r w:rsidRPr="00B85983">
        <w:rPr>
          <w:rFonts w:ascii="Times New Roman" w:eastAsia="Times New Roman" w:hAnsi="Times New Roman" w:cs="Times New Roman"/>
          <w:b/>
          <w:bCs/>
          <w:i/>
          <w:sz w:val="24"/>
          <w:szCs w:val="24"/>
        </w:rPr>
        <w:t>Средняя группа (от 4 до 5 лет)</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В игровой деятельности детей сред</w:t>
      </w:r>
      <w:r w:rsidR="00A732BF" w:rsidRPr="00B85983">
        <w:rPr>
          <w:rFonts w:ascii="Times New Roman" w:eastAsia="Times New Roman" w:hAnsi="Times New Roman" w:cs="Times New Roman"/>
          <w:sz w:val="24"/>
          <w:szCs w:val="24"/>
        </w:rPr>
        <w:t>него дошкольного возраста появ</w:t>
      </w:r>
      <w:r w:rsidRPr="00B85983">
        <w:rPr>
          <w:rFonts w:ascii="Times New Roman" w:eastAsia="Times New Roman" w:hAnsi="Times New Roman" w:cs="Times New Roman"/>
          <w:sz w:val="24"/>
          <w:szCs w:val="24"/>
        </w:rPr>
        <w:t>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w:t>
      </w:r>
      <w:r w:rsidR="00A732BF" w:rsidRPr="00B85983">
        <w:rPr>
          <w:rFonts w:ascii="Times New Roman" w:eastAsia="Times New Roman" w:hAnsi="Times New Roman" w:cs="Times New Roman"/>
          <w:sz w:val="24"/>
          <w:szCs w:val="24"/>
        </w:rPr>
        <w:t>ение игровых и реальных взаимо</w:t>
      </w:r>
      <w:r w:rsidRPr="00B85983">
        <w:rPr>
          <w:rFonts w:ascii="Times New Roman" w:eastAsia="Times New Roman" w:hAnsi="Times New Roman" w:cs="Times New Roman"/>
          <w:sz w:val="24"/>
          <w:szCs w:val="24"/>
        </w:rPr>
        <w:t xml:space="preserve">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w:t>
      </w:r>
      <w:r w:rsidRPr="00B85983">
        <w:rPr>
          <w:rFonts w:ascii="Times New Roman" w:eastAsia="Times New Roman" w:hAnsi="Times New Roman" w:cs="Times New Roman"/>
          <w:sz w:val="24"/>
          <w:szCs w:val="24"/>
        </w:rPr>
        <w:lastRenderedPageBreak/>
        <w:t xml:space="preserve">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черных или белых?», большинство ответят, что белых больше. Но если спросить: «Каких больше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белых или бумажных?», ответ будет таким же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w:t>
      </w:r>
      <w:r w:rsidR="00A732BF" w:rsidRPr="00B85983">
        <w:rPr>
          <w:rFonts w:ascii="Times New Roman" w:eastAsia="Times New Roman" w:hAnsi="Times New Roman" w:cs="Times New Roman"/>
          <w:sz w:val="24"/>
          <w:szCs w:val="24"/>
        </w:rPr>
        <w:t>5–20 минут. Он способен удержи</w:t>
      </w:r>
      <w:r w:rsidRPr="00B85983">
        <w:rPr>
          <w:rFonts w:ascii="Times New Roman" w:eastAsia="Times New Roman" w:hAnsi="Times New Roman" w:cs="Times New Roman"/>
          <w:sz w:val="24"/>
          <w:szCs w:val="24"/>
        </w:rPr>
        <w:t xml:space="preserve">вать в памяти при выполнении каких-либо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B85983">
        <w:rPr>
          <w:rFonts w:ascii="Times New Roman" w:eastAsia="Times New Roman" w:hAnsi="Times New Roman" w:cs="Times New Roman"/>
          <w:sz w:val="24"/>
          <w:szCs w:val="24"/>
        </w:rPr>
        <w:t>внеситуативной</w:t>
      </w:r>
      <w:proofErr w:type="spellEnd"/>
      <w:r w:rsidRPr="00B85983">
        <w:rPr>
          <w:rFonts w:ascii="Times New Roman" w:eastAsia="Times New Roman" w:hAnsi="Times New Roman" w:cs="Times New Roman"/>
          <w:sz w:val="24"/>
          <w:szCs w:val="24"/>
        </w:rPr>
        <w:t>.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Взаимоотношения со сверстниками характеризуются избирательностью, которая выражается в предпочтении одних </w:t>
      </w:r>
      <w:r w:rsidR="00A732BF" w:rsidRPr="00B85983">
        <w:rPr>
          <w:rFonts w:ascii="Times New Roman" w:eastAsia="Times New Roman" w:hAnsi="Times New Roman" w:cs="Times New Roman"/>
          <w:sz w:val="24"/>
          <w:szCs w:val="24"/>
        </w:rPr>
        <w:t>детей другим. Появляются посто</w:t>
      </w:r>
      <w:r w:rsidRPr="00B85983">
        <w:rPr>
          <w:rFonts w:ascii="Times New Roman" w:eastAsia="Times New Roman" w:hAnsi="Times New Roman" w:cs="Times New Roman"/>
          <w:sz w:val="24"/>
          <w:szCs w:val="24"/>
        </w:rPr>
        <w:t xml:space="preserve">янные партнеры по играм. В группах начинают выделяться лидеры. Появляются </w:t>
      </w:r>
      <w:proofErr w:type="spellStart"/>
      <w:r w:rsidRPr="00B85983">
        <w:rPr>
          <w:rFonts w:ascii="Times New Roman" w:eastAsia="Times New Roman" w:hAnsi="Times New Roman" w:cs="Times New Roman"/>
          <w:sz w:val="24"/>
          <w:szCs w:val="24"/>
        </w:rPr>
        <w:t>конкурентность</w:t>
      </w:r>
      <w:proofErr w:type="spellEnd"/>
      <w:r w:rsidRPr="00B85983">
        <w:rPr>
          <w:rFonts w:ascii="Times New Roman" w:eastAsia="Times New Roman" w:hAnsi="Times New Roman" w:cs="Times New Roman"/>
          <w:sz w:val="24"/>
          <w:szCs w:val="24"/>
        </w:rPr>
        <w:t xml:space="preserve">, </w:t>
      </w:r>
      <w:proofErr w:type="spellStart"/>
      <w:r w:rsidRPr="00B85983">
        <w:rPr>
          <w:rFonts w:ascii="Times New Roman" w:eastAsia="Times New Roman" w:hAnsi="Times New Roman" w:cs="Times New Roman"/>
          <w:sz w:val="24"/>
          <w:szCs w:val="24"/>
        </w:rPr>
        <w:t>соревновательность</w:t>
      </w:r>
      <w:proofErr w:type="spellEnd"/>
      <w:r w:rsidRPr="00B85983">
        <w:rPr>
          <w:rFonts w:ascii="Times New Roman" w:eastAsia="Times New Roman" w:hAnsi="Times New Roman" w:cs="Times New Roman"/>
          <w:sz w:val="24"/>
          <w:szCs w:val="24"/>
        </w:rPr>
        <w:t xml:space="preserve">. Последняя важна для сравнения себя сдругим, что ведет к развитию образа Я ребенка, его детализации. Основные достижения возраста связаны с развитием игровой </w:t>
      </w:r>
      <w:proofErr w:type="spellStart"/>
      <w:r w:rsidRPr="00B85983">
        <w:rPr>
          <w:rFonts w:ascii="Times New Roman" w:eastAsia="Times New Roman" w:hAnsi="Times New Roman" w:cs="Times New Roman"/>
          <w:sz w:val="24"/>
          <w:szCs w:val="24"/>
        </w:rPr>
        <w:t>деятельости</w:t>
      </w:r>
      <w:proofErr w:type="spellEnd"/>
      <w:r w:rsidRPr="00B85983">
        <w:rPr>
          <w:rFonts w:ascii="Times New Roman" w:eastAsia="Times New Roman" w:hAnsi="Times New Roman" w:cs="Times New Roman"/>
          <w:sz w:val="24"/>
          <w:szCs w:val="24"/>
        </w:rPr>
        <w:t>;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w:t>
      </w:r>
      <w:r w:rsidR="00A732BF" w:rsidRPr="00B85983">
        <w:rPr>
          <w:rFonts w:ascii="Times New Roman" w:eastAsia="Times New Roman" w:hAnsi="Times New Roman" w:cs="Times New Roman"/>
          <w:sz w:val="24"/>
          <w:szCs w:val="24"/>
        </w:rPr>
        <w:t>тием образного мышления и вооб</w:t>
      </w:r>
      <w:r w:rsidRPr="00B85983">
        <w:rPr>
          <w:rFonts w:ascii="Times New Roman" w:eastAsia="Times New Roman" w:hAnsi="Times New Roman" w:cs="Times New Roman"/>
          <w:sz w:val="24"/>
          <w:szCs w:val="24"/>
        </w:rPr>
        <w:t xml:space="preserve">ражения, </w:t>
      </w:r>
      <w:proofErr w:type="spellStart"/>
      <w:r w:rsidRPr="00B85983">
        <w:rPr>
          <w:rFonts w:ascii="Times New Roman" w:eastAsia="Times New Roman" w:hAnsi="Times New Roman" w:cs="Times New Roman"/>
          <w:sz w:val="24"/>
          <w:szCs w:val="24"/>
        </w:rPr>
        <w:t>эгоцентричностью</w:t>
      </w:r>
      <w:proofErr w:type="spellEnd"/>
      <w:r w:rsidRPr="00B85983">
        <w:rPr>
          <w:rFonts w:ascii="Times New Roman" w:eastAsia="Times New Roman" w:hAnsi="Times New Roman" w:cs="Times New Roman"/>
          <w:sz w:val="24"/>
          <w:szCs w:val="24"/>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w:t>
      </w:r>
      <w:r w:rsidR="00A732BF" w:rsidRPr="00B85983">
        <w:rPr>
          <w:rFonts w:ascii="Times New Roman" w:eastAsia="Times New Roman" w:hAnsi="Times New Roman" w:cs="Times New Roman"/>
          <w:sz w:val="24"/>
          <w:szCs w:val="24"/>
        </w:rPr>
        <w:t xml:space="preserve">ем обидчивости, </w:t>
      </w:r>
      <w:proofErr w:type="spellStart"/>
      <w:r w:rsidR="00A732BF" w:rsidRPr="00B85983">
        <w:rPr>
          <w:rFonts w:ascii="Times New Roman" w:eastAsia="Times New Roman" w:hAnsi="Times New Roman" w:cs="Times New Roman"/>
          <w:sz w:val="24"/>
          <w:szCs w:val="24"/>
        </w:rPr>
        <w:t>конкурентности</w:t>
      </w:r>
      <w:proofErr w:type="spellEnd"/>
      <w:r w:rsidR="00A732BF" w:rsidRPr="00B85983">
        <w:rPr>
          <w:rFonts w:ascii="Times New Roman" w:eastAsia="Times New Roman" w:hAnsi="Times New Roman" w:cs="Times New Roman"/>
          <w:sz w:val="24"/>
          <w:szCs w:val="24"/>
        </w:rPr>
        <w:t xml:space="preserve">, </w:t>
      </w:r>
      <w:proofErr w:type="spellStart"/>
      <w:r w:rsidRPr="00B85983">
        <w:rPr>
          <w:rFonts w:ascii="Times New Roman" w:eastAsia="Times New Roman" w:hAnsi="Times New Roman" w:cs="Times New Roman"/>
          <w:sz w:val="24"/>
          <w:szCs w:val="24"/>
        </w:rPr>
        <w:t>соревновательности</w:t>
      </w:r>
      <w:proofErr w:type="spellEnd"/>
      <w:r w:rsidRPr="00B85983">
        <w:rPr>
          <w:rFonts w:ascii="Times New Roman" w:eastAsia="Times New Roman" w:hAnsi="Times New Roman" w:cs="Times New Roman"/>
          <w:sz w:val="24"/>
          <w:szCs w:val="24"/>
        </w:rPr>
        <w:t xml:space="preserve"> со сверстниками; дальнейшим развитием образа Я ребенка, его детализацией.</w:t>
      </w:r>
    </w:p>
    <w:p w:rsidR="00B85983" w:rsidRDefault="00B85983" w:rsidP="00105F28">
      <w:pPr>
        <w:spacing w:after="0" w:line="240" w:lineRule="auto"/>
        <w:rPr>
          <w:rFonts w:ascii="Times New Roman" w:eastAsia="Times New Roman" w:hAnsi="Times New Roman" w:cs="Times New Roman"/>
          <w:b/>
          <w:bCs/>
          <w:i/>
          <w:sz w:val="24"/>
          <w:szCs w:val="24"/>
        </w:rPr>
      </w:pPr>
    </w:p>
    <w:p w:rsidR="00167470" w:rsidRPr="00B85983" w:rsidRDefault="00167470" w:rsidP="00B85983">
      <w:pPr>
        <w:spacing w:after="0" w:line="240" w:lineRule="auto"/>
        <w:ind w:firstLine="142"/>
        <w:jc w:val="center"/>
        <w:rPr>
          <w:rFonts w:ascii="Times New Roman" w:eastAsia="Times New Roman" w:hAnsi="Times New Roman" w:cs="Times New Roman"/>
          <w:i/>
          <w:sz w:val="24"/>
          <w:szCs w:val="24"/>
        </w:rPr>
      </w:pPr>
      <w:r w:rsidRPr="00B85983">
        <w:rPr>
          <w:rFonts w:ascii="Times New Roman" w:eastAsia="Times New Roman" w:hAnsi="Times New Roman" w:cs="Times New Roman"/>
          <w:b/>
          <w:bCs/>
          <w:i/>
          <w:sz w:val="24"/>
          <w:szCs w:val="24"/>
        </w:rPr>
        <w:t>Старшая группа (от 5 до 6 лет)</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lastRenderedPageBreak/>
        <w:t>   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w:t>
      </w:r>
      <w:r w:rsidR="00A732BF" w:rsidRPr="00B85983">
        <w:rPr>
          <w:rFonts w:ascii="Times New Roman" w:eastAsia="Times New Roman" w:hAnsi="Times New Roman" w:cs="Times New Roman"/>
          <w:sz w:val="24"/>
          <w:szCs w:val="24"/>
        </w:rPr>
        <w:t>ей и по содержанию, и интонаци</w:t>
      </w:r>
      <w:r w:rsidRPr="00B85983">
        <w:rPr>
          <w:rFonts w:ascii="Times New Roman" w:eastAsia="Times New Roman" w:hAnsi="Times New Roman" w:cs="Times New Roman"/>
          <w:sz w:val="24"/>
          <w:szCs w:val="24"/>
        </w:rPr>
        <w:t>онно взятой роли. Речь, сопровождающая реальные отношения детей, отличается от ролевой речи. Дети начина</w:t>
      </w:r>
      <w:r w:rsidR="00A732BF" w:rsidRPr="00B85983">
        <w:rPr>
          <w:rFonts w:ascii="Times New Roman" w:eastAsia="Times New Roman" w:hAnsi="Times New Roman" w:cs="Times New Roman"/>
          <w:sz w:val="24"/>
          <w:szCs w:val="24"/>
        </w:rPr>
        <w:t>ют осваивать социальные отноше</w:t>
      </w:r>
      <w:r w:rsidRPr="00B85983">
        <w:rPr>
          <w:rFonts w:ascii="Times New Roman" w:eastAsia="Times New Roman" w:hAnsi="Times New Roman" w:cs="Times New Roman"/>
          <w:sz w:val="24"/>
          <w:szCs w:val="24"/>
        </w:rPr>
        <w:t xml:space="preserve">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Конструирование характеризуется умением анализировать условия, в которых протекает эта деятельность. </w:t>
      </w:r>
      <w:r w:rsidR="00A732BF" w:rsidRPr="00B85983">
        <w:rPr>
          <w:rFonts w:ascii="Times New Roman" w:eastAsia="Times New Roman" w:hAnsi="Times New Roman" w:cs="Times New Roman"/>
          <w:sz w:val="24"/>
          <w:szCs w:val="24"/>
        </w:rPr>
        <w:t>Дети используют и называют раз</w:t>
      </w:r>
      <w:r w:rsidRPr="00B85983">
        <w:rPr>
          <w:rFonts w:ascii="Times New Roman" w:eastAsia="Times New Roman" w:hAnsi="Times New Roman" w:cs="Times New Roman"/>
          <w:sz w:val="24"/>
          <w:szCs w:val="24"/>
        </w:rPr>
        <w:t>личные детали деревянного конструкто</w:t>
      </w:r>
      <w:r w:rsidR="00A732BF" w:rsidRPr="00B85983">
        <w:rPr>
          <w:rFonts w:ascii="Times New Roman" w:eastAsia="Times New Roman" w:hAnsi="Times New Roman" w:cs="Times New Roman"/>
          <w:sz w:val="24"/>
          <w:szCs w:val="24"/>
        </w:rPr>
        <w:t>ра. Могут заменить детали пост</w:t>
      </w:r>
      <w:r w:rsidRPr="00B85983">
        <w:rPr>
          <w:rFonts w:ascii="Times New Roman" w:eastAsia="Times New Roman" w:hAnsi="Times New Roman" w:cs="Times New Roman"/>
          <w:sz w:val="24"/>
          <w:szCs w:val="24"/>
        </w:rPr>
        <w:t xml:space="preserve">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по возрастанию или убыванию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w:t>
      </w:r>
      <w:r w:rsidRPr="00B85983">
        <w:rPr>
          <w:rFonts w:ascii="Times New Roman" w:eastAsia="Times New Roman" w:hAnsi="Times New Roman" w:cs="Times New Roman"/>
          <w:sz w:val="24"/>
          <w:szCs w:val="24"/>
        </w:rPr>
        <w:lastRenderedPageBreak/>
        <w:t xml:space="preserve">дошкольники при группировке объектов могут учитывать два признака: цвет и форму (материал) и т. д.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w:t>
      </w:r>
      <w:r w:rsidR="00A732BF" w:rsidRPr="00B85983">
        <w:rPr>
          <w:rFonts w:ascii="Times New Roman" w:eastAsia="Times New Roman" w:hAnsi="Times New Roman" w:cs="Times New Roman"/>
          <w:sz w:val="24"/>
          <w:szCs w:val="24"/>
        </w:rPr>
        <w:t>извольному вниманию. </w:t>
      </w:r>
      <w:r w:rsidRPr="00B85983">
        <w:rPr>
          <w:rFonts w:ascii="Times New Roman" w:eastAsia="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167470" w:rsidRPr="00B85983" w:rsidRDefault="00167470" w:rsidP="00B85983">
      <w:pPr>
        <w:spacing w:after="0" w:line="240" w:lineRule="auto"/>
        <w:ind w:firstLine="142"/>
        <w:jc w:val="center"/>
        <w:rPr>
          <w:rFonts w:ascii="Times New Roman" w:eastAsia="Times New Roman" w:hAnsi="Times New Roman" w:cs="Times New Roman"/>
          <w:i/>
          <w:sz w:val="24"/>
          <w:szCs w:val="24"/>
        </w:rPr>
      </w:pPr>
      <w:r w:rsidRPr="00B85983">
        <w:rPr>
          <w:rFonts w:ascii="Times New Roman" w:eastAsia="Times New Roman" w:hAnsi="Times New Roman" w:cs="Times New Roman"/>
          <w:b/>
          <w:bCs/>
          <w:i/>
          <w:sz w:val="24"/>
          <w:szCs w:val="24"/>
        </w:rPr>
        <w:t>Подготовительная к школе группа (от 6 до 7 лет)</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w:t>
      </w:r>
      <w:r w:rsidRPr="00B85983">
        <w:rPr>
          <w:rFonts w:ascii="Times New Roman" w:eastAsia="Times New Roman" w:hAnsi="Times New Roman" w:cs="Times New Roman"/>
          <w:sz w:val="24"/>
          <w:szCs w:val="24"/>
        </w:rPr>
        <w:lastRenderedPageBreak/>
        <w:t xml:space="preserve">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B85983">
        <w:rPr>
          <w:rFonts w:ascii="Times New Roman" w:eastAsia="Times New Roman" w:hAnsi="Times New Roman" w:cs="Times New Roman"/>
          <w:sz w:val="24"/>
          <w:szCs w:val="24"/>
        </w:rPr>
        <w:t>постройки</w:t>
      </w:r>
      <w:proofErr w:type="gramEnd"/>
      <w:r w:rsidRPr="00B85983">
        <w:rPr>
          <w:rFonts w:ascii="Times New Roman" w:eastAsia="Times New Roman" w:hAnsi="Times New Roman" w:cs="Times New Roman"/>
          <w:sz w:val="24"/>
          <w:szCs w:val="24"/>
        </w:rPr>
        <w:t xml:space="preserve">  как по собственному замыслу, так и по условиям.</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w:t>
      </w:r>
      <w:r w:rsidRPr="00B85983">
        <w:rPr>
          <w:rFonts w:ascii="Times New Roman" w:eastAsia="Times New Roman" w:hAnsi="Times New Roman" w:cs="Times New Roman"/>
          <w:b/>
          <w:bCs/>
          <w:sz w:val="24"/>
          <w:szCs w:val="24"/>
        </w:rPr>
        <w:t>-</w:t>
      </w:r>
      <w:r w:rsidRPr="00B85983">
        <w:rPr>
          <w:rFonts w:ascii="Times New Roman" w:eastAsia="Times New Roman" w:hAnsi="Times New Roman" w:cs="Times New Roman"/>
          <w:sz w:val="24"/>
          <w:szCs w:val="24"/>
        </w:rPr>
        <w:t xml:space="preserve">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 </w:t>
      </w:r>
    </w:p>
    <w:p w:rsidR="00167470" w:rsidRPr="00B85983" w:rsidRDefault="00167470" w:rsidP="007F11FD">
      <w:pPr>
        <w:spacing w:after="0" w:line="240" w:lineRule="auto"/>
        <w:ind w:firstLine="142"/>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167470" w:rsidRPr="00167470" w:rsidRDefault="00167470" w:rsidP="00105F28">
      <w:pPr>
        <w:spacing w:after="0" w:line="240" w:lineRule="auto"/>
        <w:ind w:firstLine="142"/>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1.2.Планируемые результаты освоения Программы</w:t>
      </w:r>
    </w:p>
    <w:tbl>
      <w:tblPr>
        <w:tblW w:w="10632" w:type="dxa"/>
        <w:jc w:val="center"/>
        <w:tblCellMar>
          <w:left w:w="0" w:type="dxa"/>
          <w:right w:w="0" w:type="dxa"/>
        </w:tblCellMar>
        <w:tblLook w:val="04A0"/>
      </w:tblPr>
      <w:tblGrid>
        <w:gridCol w:w="2207"/>
        <w:gridCol w:w="3535"/>
        <w:gridCol w:w="4890"/>
      </w:tblGrid>
      <w:tr w:rsidR="00167470" w:rsidRPr="00B85983" w:rsidTr="00105F28">
        <w:trPr>
          <w:jc w:val="center"/>
        </w:trPr>
        <w:tc>
          <w:tcPr>
            <w:tcW w:w="220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Образовательные области (направления)</w:t>
            </w:r>
          </w:p>
        </w:tc>
        <w:tc>
          <w:tcPr>
            <w:tcW w:w="842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B85983" w:rsidRDefault="00167470" w:rsidP="007F11FD">
            <w:pPr>
              <w:spacing w:after="0" w:line="240" w:lineRule="auto"/>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Целевые ориентиры</w:t>
            </w:r>
          </w:p>
        </w:tc>
      </w:tr>
      <w:tr w:rsidR="00167470" w:rsidRPr="00B85983" w:rsidTr="00105F28">
        <w:trPr>
          <w:jc w:val="center"/>
        </w:trPr>
        <w:tc>
          <w:tcPr>
            <w:tcW w:w="2207" w:type="dxa"/>
            <w:vMerge/>
            <w:tcBorders>
              <w:top w:val="single" w:sz="8" w:space="0" w:color="000000"/>
              <w:left w:val="single" w:sz="8" w:space="0" w:color="000000"/>
              <w:bottom w:val="single" w:sz="8" w:space="0" w:color="000000"/>
              <w:right w:val="single" w:sz="8" w:space="0" w:color="000000"/>
            </w:tcBorders>
            <w:vAlign w:val="center"/>
            <w:hideMark/>
          </w:tcPr>
          <w:p w:rsidR="00167470" w:rsidRPr="00B85983" w:rsidRDefault="00167470" w:rsidP="007F11FD">
            <w:pPr>
              <w:spacing w:after="0" w:line="240" w:lineRule="auto"/>
              <w:rPr>
                <w:rFonts w:ascii="Times New Roman" w:eastAsia="Times New Roman" w:hAnsi="Times New Roman" w:cs="Times New Roman"/>
                <w:sz w:val="24"/>
                <w:szCs w:val="24"/>
              </w:rPr>
            </w:pPr>
          </w:p>
        </w:tc>
        <w:tc>
          <w:tcPr>
            <w:tcW w:w="353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B85983" w:rsidRDefault="00167470" w:rsidP="007F11FD">
            <w:pPr>
              <w:spacing w:after="0" w:line="240" w:lineRule="auto"/>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ранний возраст</w:t>
            </w:r>
          </w:p>
        </w:tc>
        <w:tc>
          <w:tcPr>
            <w:tcW w:w="489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B85983" w:rsidRDefault="00167470" w:rsidP="007F11FD">
            <w:pPr>
              <w:spacing w:after="0" w:line="240" w:lineRule="auto"/>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дошкольный возраст</w:t>
            </w:r>
          </w:p>
        </w:tc>
      </w:tr>
      <w:tr w:rsidR="00167470" w:rsidRPr="00B85983" w:rsidTr="00105F28">
        <w:trPr>
          <w:jc w:val="center"/>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B85983" w:rsidRDefault="00D21C4A"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Социально</w:t>
            </w:r>
            <w:r w:rsidR="00167470" w:rsidRPr="00B85983">
              <w:rPr>
                <w:rFonts w:ascii="Times New Roman" w:eastAsia="Times New Roman" w:hAnsi="Times New Roman" w:cs="Times New Roman"/>
                <w:b/>
                <w:bCs/>
                <w:sz w:val="24"/>
                <w:szCs w:val="24"/>
              </w:rPr>
              <w:t>– коммуникативное развитие</w:t>
            </w:r>
          </w:p>
        </w:tc>
        <w:tc>
          <w:tcPr>
            <w:tcW w:w="353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 xml:space="preserve">Активно действует с игрушками; эмоционально вовлечен в действие с игрушками и другими предметами; владеет простейшими навыками самообслуживания проявляет самостоятельность в бытовом и игровом поведении; стремится к общению со взрослыми; подражает им в движениях и в действиях; проявляет интерес к сверстникам, наблюдает за их действиями и подражает им.   </w:t>
            </w:r>
          </w:p>
        </w:tc>
        <w:tc>
          <w:tcPr>
            <w:tcW w:w="4890" w:type="dxa"/>
            <w:tcBorders>
              <w:top w:val="nil"/>
              <w:left w:val="nil"/>
              <w:bottom w:val="single" w:sz="8" w:space="0" w:color="auto"/>
              <w:right w:val="single" w:sz="8" w:space="0" w:color="auto"/>
            </w:tcBorders>
            <w:tcMar>
              <w:top w:w="0" w:type="dxa"/>
              <w:left w:w="108" w:type="dxa"/>
              <w:bottom w:w="0" w:type="dxa"/>
              <w:right w:w="108" w:type="dxa"/>
            </w:tcMar>
            <w:hideMark/>
          </w:tcPr>
          <w:p w:rsidR="00D21C4A" w:rsidRPr="00105F28" w:rsidRDefault="00167470" w:rsidP="007F11FD">
            <w:pPr>
              <w:spacing w:after="0" w:line="240" w:lineRule="auto"/>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05F28">
              <w:rPr>
                <w:rFonts w:ascii="Times New Roman" w:eastAsia="Times New Roman" w:hAnsi="Times New Roman" w:cs="Times New Roman"/>
                <w:sz w:val="20"/>
                <w:szCs w:val="20"/>
              </w:rPr>
              <w:t>со</w:t>
            </w:r>
            <w:proofErr w:type="gramEnd"/>
            <w:r w:rsidRPr="00105F28">
              <w:rPr>
                <w:rFonts w:ascii="Times New Roman" w:eastAsia="Times New Roman" w:hAnsi="Times New Roman" w:cs="Times New Roman"/>
                <w:sz w:val="20"/>
                <w:szCs w:val="20"/>
              </w:rPr>
              <w:t xml:space="preserve"> взрослыми и сверстниками, может соблюдать правила</w:t>
            </w:r>
            <w:r w:rsidR="00D21C4A" w:rsidRPr="00105F28">
              <w:rPr>
                <w:rFonts w:ascii="Times New Roman" w:eastAsia="Times New Roman" w:hAnsi="Times New Roman" w:cs="Times New Roman"/>
                <w:sz w:val="20"/>
                <w:szCs w:val="20"/>
              </w:rPr>
              <w:t xml:space="preserve"> безопасного поведения и личной </w:t>
            </w:r>
            <w:r w:rsidRPr="00105F28">
              <w:rPr>
                <w:rFonts w:ascii="Times New Roman" w:eastAsia="Times New Roman" w:hAnsi="Times New Roman" w:cs="Times New Roman"/>
                <w:sz w:val="20"/>
                <w:szCs w:val="20"/>
              </w:rPr>
              <w:t xml:space="preserve">гигиены.  </w:t>
            </w:r>
          </w:p>
          <w:p w:rsidR="00167470" w:rsidRPr="00105F28" w:rsidRDefault="00167470" w:rsidP="007F11FD">
            <w:pPr>
              <w:spacing w:after="0" w:line="240" w:lineRule="auto"/>
              <w:rPr>
                <w:rFonts w:ascii="Times New Roman" w:eastAsia="Times New Roman" w:hAnsi="Times New Roman" w:cs="Times New Roman"/>
                <w:sz w:val="20"/>
                <w:szCs w:val="20"/>
              </w:rPr>
            </w:pPr>
            <w:r w:rsidRPr="00105F28">
              <w:rPr>
                <w:rFonts w:ascii="Times New Roman" w:eastAsia="Times New Roman" w:hAnsi="Times New Roman" w:cs="Times New Roman"/>
                <w:b/>
                <w:bCs/>
                <w:sz w:val="20"/>
                <w:szCs w:val="20"/>
              </w:rPr>
              <w:lastRenderedPageBreak/>
              <w:t xml:space="preserve">Сформировано толерантное отношение к людям других  национальностей, любовь к большой и малой Родине.  </w:t>
            </w:r>
          </w:p>
        </w:tc>
      </w:tr>
      <w:tr w:rsidR="00167470" w:rsidRPr="00B85983" w:rsidTr="00105F28">
        <w:trPr>
          <w:jc w:val="center"/>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lastRenderedPageBreak/>
              <w:t>Познавательное развитие</w:t>
            </w:r>
          </w:p>
        </w:tc>
        <w:tc>
          <w:tcPr>
            <w:tcW w:w="353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roofErr w:type="gramStart"/>
            <w:r w:rsidRPr="00105F28">
              <w:rPr>
                <w:rFonts w:ascii="Times New Roman" w:eastAsia="Times New Roman" w:hAnsi="Times New Roman" w:cs="Times New Roman"/>
                <w:sz w:val="20"/>
                <w:szCs w:val="20"/>
              </w:rPr>
              <w:t>.И</w:t>
            </w:r>
            <w:proofErr w:type="gramEnd"/>
            <w:r w:rsidRPr="00105F28">
              <w:rPr>
                <w:rFonts w:ascii="Times New Roman" w:eastAsia="Times New Roman" w:hAnsi="Times New Roman" w:cs="Times New Roman"/>
                <w:sz w:val="20"/>
                <w:szCs w:val="20"/>
              </w:rPr>
              <w:t>спользует специфические, культурно фиксированные предметные действия, знает назначение бытовых предметов (ложки, расчески,  карандаши и пр.) и умеет пользоваться ими.</w:t>
            </w:r>
          </w:p>
          <w:p w:rsidR="00167470" w:rsidRPr="00105F28" w:rsidRDefault="00167470" w:rsidP="007F11FD">
            <w:pPr>
              <w:spacing w:after="0" w:line="240" w:lineRule="auto"/>
              <w:rPr>
                <w:rFonts w:ascii="Times New Roman" w:eastAsia="Times New Roman" w:hAnsi="Times New Roman" w:cs="Times New Roman"/>
                <w:sz w:val="20"/>
                <w:szCs w:val="20"/>
              </w:rPr>
            </w:pPr>
            <w:r w:rsidRPr="00105F28">
              <w:rPr>
                <w:rFonts w:ascii="Times New Roman" w:eastAsia="Times New Roman" w:hAnsi="Times New Roman" w:cs="Times New Roman"/>
                <w:b/>
                <w:bCs/>
                <w:sz w:val="20"/>
                <w:szCs w:val="20"/>
              </w:rPr>
              <w:t> Ребенок им</w:t>
            </w:r>
            <w:r w:rsidR="00D21C4A" w:rsidRPr="00105F28">
              <w:rPr>
                <w:rFonts w:ascii="Times New Roman" w:eastAsia="Times New Roman" w:hAnsi="Times New Roman" w:cs="Times New Roman"/>
                <w:b/>
                <w:bCs/>
                <w:sz w:val="20"/>
                <w:szCs w:val="20"/>
              </w:rPr>
              <w:t xml:space="preserve">еет элементарные </w:t>
            </w:r>
            <w:r w:rsidRPr="00105F28">
              <w:rPr>
                <w:rFonts w:ascii="Times New Roman" w:eastAsia="Times New Roman" w:hAnsi="Times New Roman" w:cs="Times New Roman"/>
                <w:b/>
                <w:bCs/>
                <w:sz w:val="20"/>
                <w:szCs w:val="20"/>
              </w:rPr>
              <w:t>представления о культуре и быте башкирского народа (одежда, предметы быта, посуда)</w:t>
            </w:r>
          </w:p>
          <w:p w:rsidR="00167470" w:rsidRPr="00105F28" w:rsidRDefault="00167470" w:rsidP="007F11FD">
            <w:pPr>
              <w:spacing w:after="0" w:line="240" w:lineRule="auto"/>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 </w:t>
            </w:r>
          </w:p>
        </w:tc>
        <w:tc>
          <w:tcPr>
            <w:tcW w:w="489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Ребенок овладевает основными культурными способами деяте</w:t>
            </w:r>
            <w:r w:rsidR="00D21C4A" w:rsidRPr="00105F28">
              <w:rPr>
                <w:rFonts w:ascii="Times New Roman" w:eastAsia="Times New Roman" w:hAnsi="Times New Roman" w:cs="Times New Roman"/>
                <w:sz w:val="20"/>
                <w:szCs w:val="20"/>
              </w:rPr>
              <w:t xml:space="preserve">льности, проявляет инициативу и </w:t>
            </w:r>
            <w:r w:rsidRPr="00105F28">
              <w:rPr>
                <w:rFonts w:ascii="Times New Roman" w:eastAsia="Times New Roman" w:hAnsi="Times New Roman" w:cs="Times New Roman"/>
                <w:sz w:val="20"/>
                <w:szCs w:val="20"/>
              </w:rPr>
              <w:t>самостоятельность в познавательно – исследовательской деятельности, способен выбрать себе род занятий.Ребенок обладает развитым воображением.Ребенок проявляет любознательность, задает вопросы взрослым и сверстникам, интересуется причинно-следственными связями, пытаетсясамостоятельно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w:t>
            </w:r>
            <w:r w:rsidRPr="00105F28">
              <w:rPr>
                <w:rFonts w:ascii="Times New Roman" w:eastAsia="Times New Roman" w:hAnsi="Times New Roman" w:cs="Times New Roman"/>
                <w:b/>
                <w:bCs/>
                <w:sz w:val="20"/>
                <w:szCs w:val="20"/>
              </w:rPr>
              <w:t xml:space="preserve">, </w:t>
            </w:r>
            <w:r w:rsidRPr="00105F28">
              <w:rPr>
                <w:rFonts w:ascii="Times New Roman" w:eastAsia="Times New Roman" w:hAnsi="Times New Roman" w:cs="Times New Roman"/>
                <w:sz w:val="20"/>
                <w:szCs w:val="20"/>
              </w:rPr>
              <w:t>обладает элементарнымипредставле</w:t>
            </w:r>
            <w:r w:rsidR="00D21C4A" w:rsidRPr="00105F28">
              <w:rPr>
                <w:rFonts w:ascii="Times New Roman" w:eastAsia="Times New Roman" w:hAnsi="Times New Roman" w:cs="Times New Roman"/>
                <w:sz w:val="20"/>
                <w:szCs w:val="20"/>
              </w:rPr>
              <w:t xml:space="preserve">ниями из области живой </w:t>
            </w:r>
            <w:r w:rsidR="00B85983" w:rsidRPr="00105F28">
              <w:rPr>
                <w:rFonts w:ascii="Times New Roman" w:eastAsia="Times New Roman" w:hAnsi="Times New Roman" w:cs="Times New Roman"/>
                <w:sz w:val="20"/>
                <w:szCs w:val="20"/>
              </w:rPr>
              <w:t>природы, естествознания</w:t>
            </w:r>
            <w:r w:rsidRPr="00105F28">
              <w:rPr>
                <w:rFonts w:ascii="Times New Roman" w:eastAsia="Times New Roman" w:hAnsi="Times New Roman" w:cs="Times New Roman"/>
                <w:sz w:val="20"/>
                <w:szCs w:val="20"/>
              </w:rPr>
              <w:t>, математики, истории и т.п.Ребенок способен к принятию собственных решений, опираясь на свои знания и умения в различных видах деятельности.</w:t>
            </w:r>
          </w:p>
          <w:p w:rsidR="00167470" w:rsidRPr="00105F28" w:rsidRDefault="00167470" w:rsidP="007F11FD">
            <w:pPr>
              <w:spacing w:after="0" w:line="240" w:lineRule="auto"/>
              <w:rPr>
                <w:rFonts w:ascii="Times New Roman" w:eastAsia="Times New Roman" w:hAnsi="Times New Roman" w:cs="Times New Roman"/>
                <w:sz w:val="20"/>
                <w:szCs w:val="20"/>
              </w:rPr>
            </w:pPr>
            <w:r w:rsidRPr="00105F28">
              <w:rPr>
                <w:rFonts w:ascii="Times New Roman" w:eastAsia="Times New Roman" w:hAnsi="Times New Roman" w:cs="Times New Roman"/>
                <w:b/>
                <w:bCs/>
                <w:sz w:val="20"/>
                <w:szCs w:val="20"/>
              </w:rPr>
              <w:t>Ребенок обладает знаниями  о себе, о Республике Башкортостан, имеет представление  о социокультурных ценностях своего  народа, о традициях и праздниках башкирского народа и народов, проживающих на территории РБ</w:t>
            </w:r>
          </w:p>
        </w:tc>
      </w:tr>
      <w:tr w:rsidR="00167470" w:rsidRPr="00B85983" w:rsidTr="00105F28">
        <w:trPr>
          <w:jc w:val="center"/>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Речевое развитие</w:t>
            </w:r>
          </w:p>
        </w:tc>
        <w:tc>
          <w:tcPr>
            <w:tcW w:w="353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Владеет активной речью, включен в общение; может обращаться с вопросами и просьбами, понимает речь взрослых, знает названия окружающих предметов и игрушек; про</w:t>
            </w:r>
            <w:r w:rsidR="00D21C4A" w:rsidRPr="00105F28">
              <w:rPr>
                <w:rFonts w:ascii="Times New Roman" w:eastAsia="Times New Roman" w:hAnsi="Times New Roman" w:cs="Times New Roman"/>
                <w:sz w:val="20"/>
                <w:szCs w:val="20"/>
              </w:rPr>
              <w:t xml:space="preserve">являет интерес к </w:t>
            </w:r>
            <w:r w:rsidRPr="00105F28">
              <w:rPr>
                <w:rFonts w:ascii="Times New Roman" w:eastAsia="Times New Roman" w:hAnsi="Times New Roman" w:cs="Times New Roman"/>
                <w:sz w:val="20"/>
                <w:szCs w:val="20"/>
              </w:rPr>
              <w:t>стихам, сказкам, рассказам, рассматриванию картин, откликается на различные произведения культуры и искусства; п</w:t>
            </w:r>
            <w:r w:rsidRPr="00105F28">
              <w:rPr>
                <w:rFonts w:ascii="Times New Roman" w:eastAsia="Times New Roman" w:hAnsi="Times New Roman" w:cs="Times New Roman"/>
                <w:b/>
                <w:bCs/>
                <w:sz w:val="20"/>
                <w:szCs w:val="20"/>
              </w:rPr>
              <w:t xml:space="preserve">роявляет интерес к </w:t>
            </w:r>
            <w:proofErr w:type="spellStart"/>
            <w:r w:rsidRPr="00105F28">
              <w:rPr>
                <w:rFonts w:ascii="Times New Roman" w:eastAsia="Times New Roman" w:hAnsi="Times New Roman" w:cs="Times New Roman"/>
                <w:b/>
                <w:bCs/>
                <w:sz w:val="20"/>
                <w:szCs w:val="20"/>
              </w:rPr>
              <w:t>потешкам</w:t>
            </w:r>
            <w:proofErr w:type="spellEnd"/>
            <w:r w:rsidRPr="00105F28">
              <w:rPr>
                <w:rFonts w:ascii="Times New Roman" w:eastAsia="Times New Roman" w:hAnsi="Times New Roman" w:cs="Times New Roman"/>
                <w:b/>
                <w:bCs/>
                <w:sz w:val="20"/>
                <w:szCs w:val="20"/>
              </w:rPr>
              <w:t xml:space="preserve"> башкирского фольклора.</w:t>
            </w:r>
          </w:p>
        </w:tc>
        <w:tc>
          <w:tcPr>
            <w:tcW w:w="489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jc w:val="both"/>
              <w:rPr>
                <w:rFonts w:ascii="Times New Roman" w:eastAsia="Times New Roman" w:hAnsi="Times New Roman" w:cs="Times New Roman"/>
                <w:sz w:val="20"/>
                <w:szCs w:val="20"/>
              </w:rPr>
            </w:pPr>
            <w:proofErr w:type="gramStart"/>
            <w:r w:rsidRPr="00105F28">
              <w:rPr>
                <w:rFonts w:ascii="Times New Roman" w:eastAsia="Times New Roman" w:hAnsi="Times New Roman" w:cs="Times New Roman"/>
                <w:sz w:val="20"/>
                <w:szCs w:val="20"/>
              </w:rPr>
              <w:t xml:space="preserve">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 </w:t>
            </w:r>
            <w:r w:rsidRPr="00105F28">
              <w:rPr>
                <w:rFonts w:ascii="Times New Roman" w:eastAsia="Times New Roman" w:hAnsi="Times New Roman" w:cs="Times New Roman"/>
                <w:b/>
                <w:bCs/>
                <w:sz w:val="20"/>
                <w:szCs w:val="20"/>
              </w:rPr>
              <w:t>знаком с фольклором и произведениями башкирских писателей и поэтов.</w:t>
            </w:r>
            <w:proofErr w:type="gramEnd"/>
          </w:p>
        </w:tc>
      </w:tr>
      <w:tr w:rsidR="00167470" w:rsidRPr="00B85983" w:rsidTr="00105F28">
        <w:trPr>
          <w:jc w:val="center"/>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Художественно – эстетическое развитие</w:t>
            </w:r>
          </w:p>
        </w:tc>
        <w:tc>
          <w:tcPr>
            <w:tcW w:w="353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Проявляет интерес к стихам, песням, сказкам, рассматриванию картин, стремится двигаться под музыку; эмоционально откликается на различные произведения культуры и искусства.</w:t>
            </w:r>
          </w:p>
        </w:tc>
        <w:tc>
          <w:tcPr>
            <w:tcW w:w="489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 xml:space="preserve">Ребенок овладевает основными культурными способами деятельности, проявляет </w:t>
            </w:r>
            <w:r w:rsidR="00D21C4A" w:rsidRPr="00105F28">
              <w:rPr>
                <w:rFonts w:ascii="Times New Roman" w:eastAsia="Times New Roman" w:hAnsi="Times New Roman" w:cs="Times New Roman"/>
                <w:sz w:val="20"/>
                <w:szCs w:val="20"/>
              </w:rPr>
              <w:t xml:space="preserve">инициативу, самостоятельность в </w:t>
            </w:r>
            <w:r w:rsidRPr="00105F28">
              <w:rPr>
                <w:rFonts w:ascii="Times New Roman" w:eastAsia="Times New Roman" w:hAnsi="Times New Roman" w:cs="Times New Roman"/>
                <w:sz w:val="20"/>
                <w:szCs w:val="20"/>
              </w:rPr>
              <w:t>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r w:rsidRPr="00105F28">
              <w:rPr>
                <w:rFonts w:ascii="Times New Roman" w:eastAsia="Times New Roman" w:hAnsi="Times New Roman" w:cs="Times New Roman"/>
                <w:b/>
                <w:bCs/>
                <w:sz w:val="20"/>
                <w:szCs w:val="20"/>
              </w:rPr>
              <w:t>Проявляет интерес к искусству народов РБ (произведения художников, музыкальное искусство, фольклор и литература).</w:t>
            </w:r>
          </w:p>
        </w:tc>
      </w:tr>
      <w:tr w:rsidR="00167470" w:rsidRPr="00B85983" w:rsidTr="00105F28">
        <w:trPr>
          <w:jc w:val="center"/>
        </w:trPr>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Физическое развитие</w:t>
            </w:r>
          </w:p>
        </w:tc>
        <w:tc>
          <w:tcPr>
            <w:tcW w:w="353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 xml:space="preserve">У ребенка развита крупная моторика, он стремится осваивать различные виды движений (бег, лазание, перешагивание и пр.) </w:t>
            </w:r>
          </w:p>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 xml:space="preserve">Проявляет интерес к сверстникам, наблюдает за их действиями и подражает им. Проявляет интерес к играм башкирского народа, хороводам, пальчиковым играм </w:t>
            </w:r>
          </w:p>
        </w:tc>
        <w:tc>
          <w:tcPr>
            <w:tcW w:w="489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 xml:space="preserve">Активно взаимодействует со сверстниками, учитывать интересы и чувства других. </w:t>
            </w:r>
          </w:p>
          <w:p w:rsidR="00167470" w:rsidRPr="00105F28" w:rsidRDefault="00167470" w:rsidP="007F11FD">
            <w:pPr>
              <w:spacing w:after="0" w:line="240" w:lineRule="auto"/>
              <w:jc w:val="both"/>
              <w:rPr>
                <w:rFonts w:ascii="Times New Roman" w:eastAsia="Times New Roman" w:hAnsi="Times New Roman" w:cs="Times New Roman"/>
                <w:sz w:val="20"/>
                <w:szCs w:val="20"/>
              </w:rPr>
            </w:pPr>
            <w:r w:rsidRPr="00105F28">
              <w:rPr>
                <w:rFonts w:ascii="Times New Roman" w:eastAsia="Times New Roman" w:hAnsi="Times New Roman" w:cs="Times New Roman"/>
                <w:sz w:val="20"/>
                <w:szCs w:val="20"/>
              </w:rPr>
              <w:t>Ребенок способен к волевым усилиям, может следовать социальным нормам поведения и правилам  в разных видах де</w:t>
            </w:r>
            <w:r w:rsidR="00D21C4A" w:rsidRPr="00105F28">
              <w:rPr>
                <w:rFonts w:ascii="Times New Roman" w:eastAsia="Times New Roman" w:hAnsi="Times New Roman" w:cs="Times New Roman"/>
                <w:sz w:val="20"/>
                <w:szCs w:val="20"/>
              </w:rPr>
              <w:t>ятельности, во взаимоотношениях со</w:t>
            </w:r>
            <w:r w:rsidRPr="00105F28">
              <w:rPr>
                <w:rFonts w:ascii="Times New Roman" w:eastAsia="Times New Roman" w:hAnsi="Times New Roman" w:cs="Times New Roman"/>
                <w:sz w:val="20"/>
                <w:szCs w:val="20"/>
              </w:rPr>
              <w:t xml:space="preserve">взрослыми и сверстниками, может соблюдать правила безопасного поведения и личной гигиены. </w:t>
            </w:r>
            <w:r w:rsidRPr="00105F28">
              <w:rPr>
                <w:rFonts w:ascii="Times New Roman" w:eastAsia="Times New Roman" w:hAnsi="Times New Roman" w:cs="Times New Roman"/>
                <w:b/>
                <w:bCs/>
                <w:sz w:val="20"/>
                <w:szCs w:val="20"/>
              </w:rPr>
              <w:t>Знаком, знает  и играет в  подвижные игры башкирского народа и народов, проживающих на территории РБ</w:t>
            </w:r>
            <w:r w:rsidRPr="00105F28">
              <w:rPr>
                <w:rFonts w:ascii="Times New Roman" w:eastAsia="Times New Roman" w:hAnsi="Times New Roman" w:cs="Times New Roman"/>
                <w:sz w:val="20"/>
                <w:szCs w:val="20"/>
              </w:rPr>
              <w:t>.</w:t>
            </w:r>
          </w:p>
        </w:tc>
      </w:tr>
    </w:tbl>
    <w:p w:rsidR="00936F82" w:rsidRDefault="00936F82" w:rsidP="00B85983">
      <w:pPr>
        <w:spacing w:after="0" w:line="240" w:lineRule="auto"/>
        <w:ind w:left="851"/>
        <w:jc w:val="center"/>
        <w:rPr>
          <w:rFonts w:ascii="Times New Roman" w:eastAsia="Times New Roman" w:hAnsi="Times New Roman" w:cs="Times New Roman"/>
          <w:b/>
          <w:bCs/>
          <w:sz w:val="32"/>
          <w:szCs w:val="32"/>
        </w:rPr>
      </w:pPr>
    </w:p>
    <w:p w:rsidR="003A256F" w:rsidRDefault="003A256F" w:rsidP="00B85983">
      <w:pPr>
        <w:spacing w:after="0" w:line="240" w:lineRule="auto"/>
        <w:ind w:left="851"/>
        <w:jc w:val="center"/>
        <w:rPr>
          <w:rFonts w:ascii="Times New Roman" w:eastAsia="Times New Roman" w:hAnsi="Times New Roman" w:cs="Times New Roman"/>
          <w:b/>
          <w:bCs/>
          <w:sz w:val="32"/>
          <w:szCs w:val="32"/>
        </w:rPr>
      </w:pPr>
    </w:p>
    <w:p w:rsidR="003A256F" w:rsidRDefault="003A256F" w:rsidP="00B85983">
      <w:pPr>
        <w:spacing w:after="0" w:line="240" w:lineRule="auto"/>
        <w:ind w:left="851"/>
        <w:jc w:val="center"/>
        <w:rPr>
          <w:rFonts w:ascii="Times New Roman" w:eastAsia="Times New Roman" w:hAnsi="Times New Roman" w:cs="Times New Roman"/>
          <w:b/>
          <w:bCs/>
          <w:sz w:val="32"/>
          <w:szCs w:val="32"/>
        </w:rPr>
      </w:pPr>
    </w:p>
    <w:p w:rsidR="00167470" w:rsidRPr="00167470" w:rsidRDefault="00167470" w:rsidP="00B85983">
      <w:pPr>
        <w:spacing w:after="0" w:line="240" w:lineRule="auto"/>
        <w:ind w:left="851"/>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32"/>
          <w:szCs w:val="32"/>
        </w:rPr>
        <w:lastRenderedPageBreak/>
        <w:t>2. Содержательный раздел.</w:t>
      </w:r>
    </w:p>
    <w:p w:rsidR="00167470" w:rsidRPr="00B85983" w:rsidRDefault="00167470" w:rsidP="00105F28">
      <w:pPr>
        <w:spacing w:after="0" w:line="240" w:lineRule="auto"/>
        <w:jc w:val="center"/>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2.1. Образовательная деятельность в соответствии с развитием ребенка (в 5 образовательных областях)</w:t>
      </w:r>
    </w:p>
    <w:p w:rsidR="00167470" w:rsidRPr="00B85983" w:rsidRDefault="00167470" w:rsidP="007F11FD">
      <w:pPr>
        <w:spacing w:after="0" w:line="240" w:lineRule="auto"/>
        <w:ind w:firstLine="709"/>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Обязательные образовательные области, согласно ФГОС ДО, включают в себя: социально-коммуникативное, познавательное, речевое, художественно-эстетическое и физическое развитие.</w:t>
      </w:r>
    </w:p>
    <w:p w:rsidR="00167470" w:rsidRPr="00B85983" w:rsidRDefault="00167470" w:rsidP="007F11FD">
      <w:pPr>
        <w:spacing w:after="0" w:line="240" w:lineRule="auto"/>
        <w:ind w:firstLine="709"/>
        <w:jc w:val="both"/>
        <w:rPr>
          <w:rFonts w:ascii="Times New Roman" w:eastAsia="Times New Roman" w:hAnsi="Times New Roman" w:cs="Times New Roman"/>
          <w:sz w:val="24"/>
          <w:szCs w:val="24"/>
        </w:rPr>
      </w:pPr>
      <w:r w:rsidRPr="00B85983">
        <w:rPr>
          <w:rFonts w:ascii="Times New Roman" w:eastAsia="Times New Roman" w:hAnsi="Times New Roman" w:cs="Times New Roman"/>
          <w:b/>
          <w:bCs/>
          <w:i/>
          <w:iCs/>
          <w:sz w:val="24"/>
          <w:szCs w:val="24"/>
        </w:rPr>
        <w:t>Социально-коммуникативное развитие</w:t>
      </w:r>
      <w:r w:rsidRPr="00B85983">
        <w:rPr>
          <w:rFonts w:ascii="Times New Roman" w:eastAsia="Times New Roman" w:hAnsi="Times New Roman" w:cs="Times New Roman"/>
          <w:sz w:val="24"/>
          <w:szCs w:val="24"/>
        </w:rPr>
        <w:t xml:space="preserve"> предусматривает:</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усвоение норм и ценностей, принятых в обществе, включая моральные и нравственные ценности; </w:t>
      </w:r>
    </w:p>
    <w:p w:rsidR="00167470" w:rsidRPr="00B85983" w:rsidRDefault="00167470" w:rsidP="007F11FD">
      <w:pPr>
        <w:spacing w:after="0" w:line="240" w:lineRule="auto"/>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развитие общения и взаимодействия ребёнка с взрослыми и сверстниками; </w:t>
      </w:r>
      <w:r w:rsidR="001F6B9F" w:rsidRPr="00B85983">
        <w:rPr>
          <w:rFonts w:ascii="Times New Roman" w:eastAsia="Times New Roman" w:hAnsi="Times New Roman" w:cs="Times New Roman"/>
          <w:sz w:val="24"/>
          <w:szCs w:val="24"/>
        </w:rPr>
        <w:t xml:space="preserve">                    - </w:t>
      </w:r>
      <w:r w:rsidRPr="00B85983">
        <w:rPr>
          <w:rFonts w:ascii="Times New Roman" w:eastAsia="Times New Roman" w:hAnsi="Times New Roman" w:cs="Times New Roman"/>
          <w:sz w:val="24"/>
          <w:szCs w:val="24"/>
        </w:rPr>
        <w:t xml:space="preserve">становление самостоятельности, целенаправленности и </w:t>
      </w:r>
      <w:proofErr w:type="spellStart"/>
      <w:r w:rsidRPr="00B85983">
        <w:rPr>
          <w:rFonts w:ascii="Times New Roman" w:eastAsia="Times New Roman" w:hAnsi="Times New Roman" w:cs="Times New Roman"/>
          <w:sz w:val="24"/>
          <w:szCs w:val="24"/>
        </w:rPr>
        <w:t>саморегуляции</w:t>
      </w:r>
      <w:proofErr w:type="spellEnd"/>
      <w:r w:rsidRPr="00B85983">
        <w:rPr>
          <w:rFonts w:ascii="Times New Roman" w:eastAsia="Times New Roman" w:hAnsi="Times New Roman" w:cs="Times New Roman"/>
          <w:sz w:val="24"/>
          <w:szCs w:val="24"/>
        </w:rPr>
        <w:t xml:space="preserve"> собственн</w:t>
      </w:r>
      <w:r w:rsidR="001F6B9F" w:rsidRPr="00B85983">
        <w:rPr>
          <w:rFonts w:ascii="Times New Roman" w:eastAsia="Times New Roman" w:hAnsi="Times New Roman" w:cs="Times New Roman"/>
          <w:sz w:val="24"/>
          <w:szCs w:val="24"/>
        </w:rPr>
        <w:t xml:space="preserve">ых </w:t>
      </w:r>
      <w:r w:rsidRPr="00B85983">
        <w:rPr>
          <w:rFonts w:ascii="Times New Roman" w:eastAsia="Times New Roman" w:hAnsi="Times New Roman" w:cs="Times New Roman"/>
          <w:sz w:val="24"/>
          <w:szCs w:val="24"/>
        </w:rPr>
        <w:t>действий; -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 формирование позитивных установок к различным видам труда и творчества; формирование основ безопасного поведения в быту, социуме, природе.</w:t>
      </w:r>
    </w:p>
    <w:p w:rsidR="00167470" w:rsidRPr="00B85983" w:rsidRDefault="00167470" w:rsidP="007F11FD">
      <w:pPr>
        <w:spacing w:after="100" w:afterAutospacing="1"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w:t>
      </w:r>
      <w:r w:rsidRPr="00B85983">
        <w:rPr>
          <w:rFonts w:ascii="Times New Roman" w:eastAsia="Times New Roman" w:hAnsi="Times New Roman" w:cs="Times New Roman"/>
          <w:b/>
          <w:bCs/>
          <w:sz w:val="24"/>
          <w:szCs w:val="24"/>
        </w:rPr>
        <w:t>усвоение правил и традиций, принятых в республике, включая моральные и нравственные ценности.</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i/>
          <w:iCs/>
          <w:sz w:val="24"/>
          <w:szCs w:val="24"/>
        </w:rPr>
        <w:t>Познавательное развитие</w:t>
      </w:r>
      <w:r w:rsidRPr="00B85983">
        <w:rPr>
          <w:rFonts w:ascii="Times New Roman" w:eastAsia="Times New Roman" w:hAnsi="Times New Roman" w:cs="Times New Roman"/>
          <w:sz w:val="24"/>
          <w:szCs w:val="24"/>
        </w:rPr>
        <w:t xml:space="preserve"> предполагает:</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развитие интересов детей, любознательности и познавательной мотивации;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формирование познавательных действий, становление сознания;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развитие воображения и творческой активности; </w:t>
      </w:r>
    </w:p>
    <w:p w:rsidR="001F6B9F"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167470" w:rsidRDefault="001F6B9F" w:rsidP="007F11FD">
      <w:pPr>
        <w:spacing w:after="0" w:line="240" w:lineRule="auto"/>
        <w:jc w:val="both"/>
        <w:rPr>
          <w:rFonts w:ascii="Times New Roman" w:eastAsia="Times New Roman" w:hAnsi="Times New Roman" w:cs="Times New Roman"/>
          <w:b/>
          <w:bCs/>
          <w:sz w:val="24"/>
          <w:szCs w:val="24"/>
        </w:rPr>
      </w:pPr>
      <w:r w:rsidRPr="00B85983">
        <w:rPr>
          <w:rFonts w:ascii="Times New Roman" w:eastAsia="Times New Roman" w:hAnsi="Times New Roman" w:cs="Times New Roman"/>
          <w:b/>
          <w:bCs/>
          <w:sz w:val="24"/>
          <w:szCs w:val="24"/>
        </w:rPr>
        <w:t>- </w:t>
      </w:r>
      <w:r w:rsidR="00167470" w:rsidRPr="00B85983">
        <w:rPr>
          <w:rFonts w:ascii="Times New Roman" w:eastAsia="Times New Roman" w:hAnsi="Times New Roman" w:cs="Times New Roman"/>
          <w:b/>
          <w:bCs/>
          <w:sz w:val="24"/>
          <w:szCs w:val="24"/>
        </w:rPr>
        <w:t>формирование  представлений о  людях других национальностей  населяющих Республику Башкортостан   о социокультурных ценностях башкирского  народа,  об их традициях и праздниках, об особенностях  природы родного края.</w:t>
      </w:r>
    </w:p>
    <w:p w:rsidR="00B85983" w:rsidRPr="00B85983" w:rsidRDefault="00B85983" w:rsidP="007F11FD">
      <w:pPr>
        <w:spacing w:after="0" w:line="240" w:lineRule="auto"/>
        <w:jc w:val="both"/>
        <w:rPr>
          <w:rFonts w:ascii="Times New Roman" w:eastAsia="Times New Roman" w:hAnsi="Times New Roman" w:cs="Times New Roman"/>
          <w:sz w:val="24"/>
          <w:szCs w:val="24"/>
        </w:rPr>
      </w:pP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i/>
          <w:iCs/>
          <w:sz w:val="24"/>
          <w:szCs w:val="24"/>
        </w:rPr>
        <w:t>Речевое развитие</w:t>
      </w:r>
      <w:r w:rsidRPr="00B85983">
        <w:rPr>
          <w:rFonts w:ascii="Times New Roman" w:eastAsia="Times New Roman" w:hAnsi="Times New Roman" w:cs="Times New Roman"/>
          <w:i/>
          <w:iCs/>
          <w:sz w:val="24"/>
          <w:szCs w:val="24"/>
        </w:rPr>
        <w:t>,</w:t>
      </w:r>
      <w:r w:rsidRPr="00B85983">
        <w:rPr>
          <w:rFonts w:ascii="Times New Roman" w:eastAsia="Times New Roman" w:hAnsi="Times New Roman" w:cs="Times New Roman"/>
          <w:sz w:val="24"/>
          <w:szCs w:val="24"/>
        </w:rPr>
        <w:t xml:space="preserve"> в соответствии с требованиями ФГОС ДО, включают в себя:</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владение речью как средством общения и культуры;  обогащение активного словаря;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развитие связной, грамматически правильной диалогической и монологической речи; развитие речевого творчества;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развитие звуковой и интонационной культуры речи, фонематического слуха;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знакомство с книжной культурой, детской литературой, понимание на слух текстов различных жанров детской литературы;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формирование звуковой аналитико-синтетической активности как предпосылки обучения грамоте.</w:t>
      </w:r>
    </w:p>
    <w:p w:rsidR="00167470" w:rsidRPr="00B85983" w:rsidRDefault="00167470" w:rsidP="007F11FD">
      <w:pPr>
        <w:spacing w:after="100" w:afterAutospacing="1"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 знакомство  с  детской литературой, написанной башкирскими писателями и поэтами</w:t>
      </w:r>
      <w:r w:rsidRPr="00B85983">
        <w:rPr>
          <w:rFonts w:ascii="Times New Roman" w:eastAsia="Times New Roman" w:hAnsi="Times New Roman" w:cs="Times New Roman"/>
          <w:sz w:val="24"/>
          <w:szCs w:val="24"/>
        </w:rPr>
        <w:t xml:space="preserve">.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i/>
          <w:iCs/>
          <w:sz w:val="24"/>
          <w:szCs w:val="24"/>
        </w:rPr>
        <w:t>Художественно-эстетическое развитие</w:t>
      </w:r>
      <w:r w:rsidRPr="00B85983">
        <w:rPr>
          <w:rFonts w:ascii="Times New Roman" w:eastAsia="Times New Roman" w:hAnsi="Times New Roman" w:cs="Times New Roman"/>
          <w:sz w:val="24"/>
          <w:szCs w:val="24"/>
        </w:rPr>
        <w:t>предполагает:</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становление эстетического отношения к окружающему миру;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формирование элементарных представлений о видах искусства;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восприятие музыки, художественной литературы, фольклора;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стимулирование сопереживания персонажам художественных произведений;</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реализацию самостоятельной творческой деятельности детей (изобразительной, конструктивно-модельной, музыкальной, и др.)</w:t>
      </w:r>
    </w:p>
    <w:p w:rsidR="00167470" w:rsidRPr="00B85983" w:rsidRDefault="00167470" w:rsidP="007F11FD">
      <w:pPr>
        <w:spacing w:after="100" w:afterAutospacing="1"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 формирование  представлений о видах искусства Республики.</w:t>
      </w:r>
    </w:p>
    <w:p w:rsidR="00B85983" w:rsidRDefault="00B85983" w:rsidP="007F11FD">
      <w:pPr>
        <w:spacing w:after="0" w:line="240" w:lineRule="auto"/>
        <w:jc w:val="both"/>
        <w:rPr>
          <w:rFonts w:ascii="Times New Roman" w:eastAsia="Times New Roman" w:hAnsi="Times New Roman" w:cs="Times New Roman"/>
          <w:b/>
          <w:bCs/>
          <w:i/>
          <w:iCs/>
          <w:sz w:val="24"/>
          <w:szCs w:val="24"/>
        </w:rPr>
      </w:pP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i/>
          <w:iCs/>
          <w:sz w:val="24"/>
          <w:szCs w:val="24"/>
        </w:rPr>
        <w:t>Физическое развитие</w:t>
      </w:r>
      <w:r w:rsidRPr="00B85983">
        <w:rPr>
          <w:rFonts w:ascii="Times New Roman" w:eastAsia="Times New Roman" w:hAnsi="Times New Roman" w:cs="Times New Roman"/>
          <w:sz w:val="24"/>
          <w:szCs w:val="24"/>
        </w:rPr>
        <w:t xml:space="preserve"> включает:</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lastRenderedPageBreak/>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формирование опорно-двигательной системы организма;</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развитие равновесия, координации движения, крупной и мелкой моторики обеих рук, а также правильного, не наносящего ущерба организму, выполнение основных движений (ходьба, бег, мягкие прыжки, повороты в обе стороны);</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формирование начальных представлений о некоторых видах спорта, овладение подвижными играми и правилами;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xml:space="preserve">- становление целенаправленности и </w:t>
      </w:r>
      <w:proofErr w:type="spellStart"/>
      <w:r w:rsidRPr="00B85983">
        <w:rPr>
          <w:rFonts w:ascii="Times New Roman" w:eastAsia="Times New Roman" w:hAnsi="Times New Roman" w:cs="Times New Roman"/>
          <w:sz w:val="24"/>
          <w:szCs w:val="24"/>
        </w:rPr>
        <w:t>саморегуляции</w:t>
      </w:r>
      <w:proofErr w:type="spellEnd"/>
      <w:r w:rsidRPr="00B85983">
        <w:rPr>
          <w:rFonts w:ascii="Times New Roman" w:eastAsia="Times New Roman" w:hAnsi="Times New Roman" w:cs="Times New Roman"/>
          <w:sz w:val="24"/>
          <w:szCs w:val="24"/>
        </w:rPr>
        <w:t xml:space="preserve"> в двигательной сфере; </w:t>
      </w:r>
    </w:p>
    <w:p w:rsidR="00167470" w:rsidRPr="00B85983" w:rsidRDefault="00167470" w:rsidP="007F11FD">
      <w:pPr>
        <w:spacing w:after="0"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67470" w:rsidRPr="00B85983" w:rsidRDefault="00167470" w:rsidP="007F11FD">
      <w:pPr>
        <w:spacing w:after="100" w:afterAutospacing="1"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 формирование  представлений о некоторых видах спорта популярных в Республике Башкортостан, овладение подвижными народными играми и правилами.</w:t>
      </w:r>
    </w:p>
    <w:p w:rsidR="00167470" w:rsidRPr="00167470" w:rsidRDefault="00167470" w:rsidP="007F11FD">
      <w:pPr>
        <w:spacing w:after="0" w:line="240" w:lineRule="auto"/>
        <w:ind w:firstLine="709"/>
        <w:jc w:val="both"/>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 </w:t>
      </w: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167470" w:rsidRPr="00B85983" w:rsidRDefault="00167470" w:rsidP="007F11FD">
      <w:pPr>
        <w:spacing w:after="100" w:afterAutospacing="1" w:line="240" w:lineRule="auto"/>
        <w:ind w:firstLine="851"/>
        <w:jc w:val="both"/>
        <w:rPr>
          <w:rFonts w:ascii="Times New Roman" w:eastAsia="Times New Roman" w:hAnsi="Times New Roman" w:cs="Times New Roman"/>
          <w:sz w:val="24"/>
          <w:szCs w:val="24"/>
        </w:rPr>
      </w:pPr>
      <w:r w:rsidRPr="00B85983">
        <w:rPr>
          <w:rFonts w:ascii="Times New Roman" w:eastAsia="Times New Roman" w:hAnsi="Times New Roman" w:cs="Times New Roman"/>
          <w:sz w:val="24"/>
          <w:szCs w:val="24"/>
        </w:rPr>
        <w:t>Вариативные формы, способы, методы и средства реализации программы опираются на сквозные механизмы развития ребенка. Сквозными механизмами развития ребенка могут быть различные виды деятельности.</w:t>
      </w:r>
    </w:p>
    <w:p w:rsidR="00167470" w:rsidRPr="00B85983" w:rsidRDefault="00167470" w:rsidP="007F11FD">
      <w:pPr>
        <w:spacing w:after="100" w:afterAutospacing="1"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Виды деятельности</w:t>
      </w:r>
    </w:p>
    <w:p w:rsidR="00167470" w:rsidRPr="00B85983" w:rsidRDefault="00E82654" w:rsidP="007F11FD">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Ранний возраст (2</w:t>
      </w:r>
      <w:r w:rsidR="00167470" w:rsidRPr="00B85983">
        <w:rPr>
          <w:rFonts w:ascii="Times New Roman" w:eastAsia="Times New Roman" w:hAnsi="Times New Roman" w:cs="Times New Roman"/>
          <w:b/>
          <w:bCs/>
          <w:sz w:val="24"/>
          <w:szCs w:val="24"/>
        </w:rPr>
        <w:t>-3 года):</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предметная;</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экспериментирование;</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общение;</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самообслуживание;</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восприятие (музыки, сказок, стихов);</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двигательная.</w:t>
      </w:r>
    </w:p>
    <w:p w:rsidR="00167470" w:rsidRPr="00B85983" w:rsidRDefault="00167470" w:rsidP="007F11FD">
      <w:pPr>
        <w:spacing w:after="100" w:afterAutospacing="1" w:line="240" w:lineRule="auto"/>
        <w:jc w:val="both"/>
        <w:rPr>
          <w:rFonts w:ascii="Times New Roman" w:eastAsia="Times New Roman" w:hAnsi="Times New Roman" w:cs="Times New Roman"/>
          <w:sz w:val="24"/>
          <w:szCs w:val="24"/>
        </w:rPr>
      </w:pPr>
      <w:r w:rsidRPr="00B85983">
        <w:rPr>
          <w:rFonts w:ascii="Times New Roman" w:eastAsia="Times New Roman" w:hAnsi="Times New Roman" w:cs="Times New Roman"/>
          <w:b/>
          <w:bCs/>
          <w:sz w:val="24"/>
          <w:szCs w:val="24"/>
        </w:rPr>
        <w:t>Дошколь</w:t>
      </w:r>
      <w:r w:rsidR="00E82654">
        <w:rPr>
          <w:rFonts w:ascii="Times New Roman" w:eastAsia="Times New Roman" w:hAnsi="Times New Roman" w:cs="Times New Roman"/>
          <w:b/>
          <w:bCs/>
          <w:sz w:val="24"/>
          <w:szCs w:val="24"/>
        </w:rPr>
        <w:t>ный возраст (3</w:t>
      </w:r>
      <w:r w:rsidRPr="00B85983">
        <w:rPr>
          <w:rFonts w:ascii="Times New Roman" w:eastAsia="Times New Roman" w:hAnsi="Times New Roman" w:cs="Times New Roman"/>
          <w:b/>
          <w:bCs/>
          <w:sz w:val="24"/>
          <w:szCs w:val="24"/>
        </w:rPr>
        <w:t>г.- 8 лет):</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игровая;</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коммуникативная;</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познавательно – исследовательская;</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восприятие;</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трудовая;</w:t>
      </w:r>
    </w:p>
    <w:p w:rsidR="00167470" w:rsidRPr="00B85983" w:rsidRDefault="00167470" w:rsidP="007F11FD">
      <w:pPr>
        <w:spacing w:after="0" w:line="240" w:lineRule="auto"/>
        <w:ind w:left="720" w:hanging="360"/>
        <w:jc w:val="both"/>
        <w:rPr>
          <w:rFonts w:ascii="Times New Roman" w:eastAsia="Times New Roman" w:hAnsi="Times New Roman" w:cs="Times New Roman"/>
          <w:sz w:val="24"/>
          <w:szCs w:val="24"/>
        </w:rPr>
      </w:pPr>
      <w:r w:rsidRPr="00B85983">
        <w:rPr>
          <w:rFonts w:ascii="Symbol" w:eastAsia="Times New Roman" w:hAnsi="Symbol" w:cs="Times New Roman"/>
          <w:sz w:val="24"/>
          <w:szCs w:val="24"/>
        </w:rPr>
        <w:t></w:t>
      </w:r>
      <w:r w:rsidRPr="00B85983">
        <w:rPr>
          <w:rFonts w:ascii="Times New Roman" w:eastAsia="Times New Roman" w:hAnsi="Times New Roman" w:cs="Times New Roman"/>
          <w:sz w:val="24"/>
          <w:szCs w:val="24"/>
        </w:rPr>
        <w:t>        конструктивная;</w:t>
      </w:r>
    </w:p>
    <w:p w:rsidR="00282812" w:rsidRPr="00167470" w:rsidRDefault="00282812" w:rsidP="007F11FD">
      <w:pPr>
        <w:spacing w:after="0" w:line="240" w:lineRule="auto"/>
        <w:jc w:val="both"/>
        <w:rPr>
          <w:rFonts w:ascii="Times New Roman" w:eastAsia="Times New Roman" w:hAnsi="Times New Roman" w:cs="Times New Roman"/>
          <w:sz w:val="24"/>
          <w:szCs w:val="24"/>
        </w:rPr>
      </w:pP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i/>
          <w:iCs/>
          <w:sz w:val="28"/>
          <w:szCs w:val="28"/>
        </w:rPr>
        <w:t>2.2.1.Образовательная область «Социально-коммуникативное развитие»</w:t>
      </w:r>
    </w:p>
    <w:tbl>
      <w:tblPr>
        <w:tblW w:w="9750" w:type="dxa"/>
        <w:jc w:val="center"/>
        <w:tblCellMar>
          <w:left w:w="0" w:type="dxa"/>
          <w:right w:w="0" w:type="dxa"/>
        </w:tblCellMar>
        <w:tblLook w:val="04A0"/>
      </w:tblPr>
      <w:tblGrid>
        <w:gridCol w:w="1615"/>
        <w:gridCol w:w="3455"/>
        <w:gridCol w:w="4680"/>
      </w:tblGrid>
      <w:tr w:rsidR="00167470" w:rsidRPr="00167470" w:rsidTr="009E7412">
        <w:trPr>
          <w:jc w:val="center"/>
        </w:trPr>
        <w:tc>
          <w:tcPr>
            <w:tcW w:w="1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Цель</w:t>
            </w:r>
          </w:p>
        </w:tc>
        <w:tc>
          <w:tcPr>
            <w:tcW w:w="8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Освоение первоначальных представлений социального характера и включение детей в систему социальных отношений</w:t>
            </w:r>
          </w:p>
        </w:tc>
      </w:tr>
      <w:tr w:rsidR="00167470" w:rsidRPr="00167470" w:rsidTr="009E7412">
        <w:trPr>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Возраст </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Ранний </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Дошкольный </w:t>
            </w:r>
          </w:p>
        </w:tc>
      </w:tr>
      <w:tr w:rsidR="00167470" w:rsidRPr="00167470" w:rsidTr="009E7412">
        <w:trPr>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Задачи</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развитие игровой деятельности;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приобщение к элементарным общепринятым нормами правилам взаимоотношения со сверстниками и взрослыми;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первичных личностных представлений (о себе, собственных особенностях, возможностях и т.д.);</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b/>
                <w:bCs/>
                <w:i/>
                <w:iCs/>
                <w:sz w:val="20"/>
                <w:szCs w:val="20"/>
              </w:rPr>
              <w:t> </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приобщение к элементарным общепринятым нормами правилам взаимоотношения со сверстниками и взрослыми;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первичных личностных представлений (о себе, собственных особенностях, возможностях и т.д.);</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первичных гендерных представлений;</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первичных  представлений о семье;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формирование первичных  представлений об обществе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(ближайшем социуме и месте в нем);</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 xml:space="preserve">формирование первичных  представлений о государстве и принадлежности к нему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создание равных стартовых возможностей для перехода детей к школьному обучению.</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b/>
                <w:bCs/>
                <w:sz w:val="20"/>
                <w:szCs w:val="20"/>
              </w:rPr>
              <w:t>- формирование межнациональной толерантности, развитие социального и эмоционального интеллекта с учетом особенностей национального состава ДОУ.</w:t>
            </w:r>
          </w:p>
        </w:tc>
      </w:tr>
      <w:tr w:rsidR="00167470" w:rsidRPr="00167470" w:rsidTr="009E7412">
        <w:trPr>
          <w:trHeight w:val="678"/>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Виды детской деятельности</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proofErr w:type="gramStart"/>
            <w:r w:rsidRPr="00167470">
              <w:rPr>
                <w:rFonts w:ascii="Times New Roman" w:eastAsia="Times New Roman" w:hAnsi="Times New Roman" w:cs="Times New Roman"/>
                <w:sz w:val="20"/>
                <w:szCs w:val="20"/>
              </w:rPr>
              <w:t>Предметная</w:t>
            </w:r>
            <w:proofErr w:type="gramEnd"/>
            <w:r w:rsidRPr="00167470">
              <w:rPr>
                <w:rFonts w:ascii="Times New Roman" w:eastAsia="Times New Roman" w:hAnsi="Times New Roman" w:cs="Times New Roman"/>
                <w:sz w:val="20"/>
                <w:szCs w:val="20"/>
              </w:rPr>
              <w:t>, общение, восприятие,  рассматривание картинок</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proofErr w:type="gramStart"/>
            <w:r w:rsidRPr="00167470">
              <w:rPr>
                <w:rFonts w:ascii="Times New Roman" w:eastAsia="Times New Roman" w:hAnsi="Times New Roman" w:cs="Times New Roman"/>
                <w:sz w:val="20"/>
                <w:szCs w:val="20"/>
              </w:rPr>
              <w:t>Игровая</w:t>
            </w:r>
            <w:proofErr w:type="gramEnd"/>
            <w:r w:rsidRPr="00167470">
              <w:rPr>
                <w:rFonts w:ascii="Times New Roman" w:eastAsia="Times New Roman" w:hAnsi="Times New Roman" w:cs="Times New Roman"/>
                <w:sz w:val="20"/>
                <w:szCs w:val="20"/>
              </w:rPr>
              <w:t xml:space="preserve">, коммуникативная, восприятие  трудовая, конструктивная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w:t>
            </w:r>
          </w:p>
        </w:tc>
      </w:tr>
      <w:tr w:rsidR="00167470" w:rsidRPr="00167470" w:rsidTr="009E7412">
        <w:trPr>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Интеграция видов деятельности</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Художественная литература и фольклор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Познавательно-исследовательская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Музыкальная Двигательная</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Трудовая</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Художественная литература и фольклор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Познавательно-исследовательская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Музыкальная Двигательная</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Трудовая</w:t>
            </w:r>
          </w:p>
        </w:tc>
      </w:tr>
      <w:tr w:rsidR="00167470" w:rsidRPr="00167470" w:rsidTr="009E7412">
        <w:trPr>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Технологии работы</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F6B9F" w:rsidP="007F11FD">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rPr>
              <w:t>Корепанова</w:t>
            </w:r>
            <w:proofErr w:type="spellEnd"/>
            <w:r>
              <w:rPr>
                <w:rFonts w:ascii="Times New Roman" w:eastAsia="Times New Roman" w:hAnsi="Times New Roman" w:cs="Times New Roman"/>
                <w:sz w:val="20"/>
                <w:szCs w:val="20"/>
              </w:rPr>
              <w:t xml:space="preserve"> М.В., </w:t>
            </w:r>
            <w:r w:rsidR="00167470" w:rsidRPr="00167470">
              <w:rPr>
                <w:rFonts w:ascii="Times New Roman" w:eastAsia="Times New Roman" w:hAnsi="Times New Roman" w:cs="Times New Roman"/>
                <w:sz w:val="20"/>
                <w:szCs w:val="20"/>
              </w:rPr>
              <w:t xml:space="preserve">Харламова Е.В.«Познаю себя»;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Губанова Н. Ф. «Игровая деятельность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b/>
                <w:bCs/>
                <w:i/>
                <w:iCs/>
                <w:sz w:val="20"/>
                <w:szCs w:val="20"/>
              </w:rPr>
              <w:t> </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Куцакова</w:t>
            </w:r>
            <w:proofErr w:type="spellEnd"/>
            <w:r w:rsidRPr="00167470">
              <w:rPr>
                <w:rFonts w:ascii="Times New Roman" w:eastAsia="Times New Roman" w:hAnsi="Times New Roman" w:cs="Times New Roman"/>
                <w:sz w:val="20"/>
                <w:szCs w:val="20"/>
              </w:rPr>
              <w:t xml:space="preserve"> Л. В. «Творим и мастерим. Ручной труд в детском саду и дома» </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Юзбекова</w:t>
            </w:r>
            <w:proofErr w:type="spellEnd"/>
            <w:r w:rsidRPr="00167470">
              <w:rPr>
                <w:rFonts w:ascii="Times New Roman" w:eastAsia="Times New Roman" w:hAnsi="Times New Roman" w:cs="Times New Roman"/>
                <w:sz w:val="20"/>
                <w:szCs w:val="20"/>
              </w:rPr>
              <w:t xml:space="preserve"> Е.А. «Ступеньки творчества";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Петрова В. И., </w:t>
            </w:r>
            <w:proofErr w:type="spellStart"/>
            <w:r w:rsidRPr="00167470">
              <w:rPr>
                <w:rFonts w:ascii="Times New Roman" w:eastAsia="Times New Roman" w:hAnsi="Times New Roman" w:cs="Times New Roman"/>
                <w:sz w:val="20"/>
                <w:szCs w:val="20"/>
              </w:rPr>
              <w:t>Стульник</w:t>
            </w:r>
            <w:proofErr w:type="spellEnd"/>
            <w:r w:rsidRPr="00167470">
              <w:rPr>
                <w:rFonts w:ascii="Times New Roman" w:eastAsia="Times New Roman" w:hAnsi="Times New Roman" w:cs="Times New Roman"/>
                <w:sz w:val="20"/>
                <w:szCs w:val="20"/>
              </w:rPr>
              <w:t xml:space="preserve"> Т. Д. «Этические беседы с детьми 4-7 лет».</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Комарова Т. С, </w:t>
            </w:r>
            <w:proofErr w:type="spellStart"/>
            <w:r w:rsidRPr="00167470">
              <w:rPr>
                <w:rFonts w:ascii="Times New Roman" w:eastAsia="Times New Roman" w:hAnsi="Times New Roman" w:cs="Times New Roman"/>
                <w:sz w:val="20"/>
                <w:szCs w:val="20"/>
              </w:rPr>
              <w:t>Куцакова</w:t>
            </w:r>
            <w:proofErr w:type="spellEnd"/>
            <w:r w:rsidRPr="00167470">
              <w:rPr>
                <w:rFonts w:ascii="Times New Roman" w:eastAsia="Times New Roman" w:hAnsi="Times New Roman" w:cs="Times New Roman"/>
                <w:sz w:val="20"/>
                <w:szCs w:val="20"/>
              </w:rPr>
              <w:t xml:space="preserve"> Л. В., Павлова Л. Ю. «Трудовое воспитание в детском саду»</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Куцакова</w:t>
            </w:r>
            <w:proofErr w:type="spellEnd"/>
            <w:r w:rsidRPr="00167470">
              <w:rPr>
                <w:rFonts w:ascii="Times New Roman" w:eastAsia="Times New Roman" w:hAnsi="Times New Roman" w:cs="Times New Roman"/>
                <w:sz w:val="20"/>
                <w:szCs w:val="20"/>
              </w:rPr>
              <w:t xml:space="preserve"> Л. В. «Конструирование и ручной труд в детском саду» Петрова В. И., </w:t>
            </w:r>
            <w:proofErr w:type="spellStart"/>
            <w:r w:rsidRPr="00167470">
              <w:rPr>
                <w:rFonts w:ascii="Times New Roman" w:eastAsia="Times New Roman" w:hAnsi="Times New Roman" w:cs="Times New Roman"/>
                <w:sz w:val="20"/>
                <w:szCs w:val="20"/>
              </w:rPr>
              <w:t>Стульник</w:t>
            </w:r>
            <w:proofErr w:type="spellEnd"/>
            <w:r w:rsidRPr="00167470">
              <w:rPr>
                <w:rFonts w:ascii="Times New Roman" w:eastAsia="Times New Roman" w:hAnsi="Times New Roman" w:cs="Times New Roman"/>
                <w:sz w:val="20"/>
                <w:szCs w:val="20"/>
              </w:rPr>
              <w:t xml:space="preserve"> Т.Д. «Нравственное воспитание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Куцакова</w:t>
            </w:r>
            <w:proofErr w:type="spellEnd"/>
            <w:r w:rsidRPr="00167470">
              <w:rPr>
                <w:rFonts w:ascii="Times New Roman" w:eastAsia="Times New Roman" w:hAnsi="Times New Roman" w:cs="Times New Roman"/>
                <w:sz w:val="20"/>
                <w:szCs w:val="20"/>
              </w:rPr>
              <w:t xml:space="preserve"> Л. В. «Нравственно-трудовое воспитание в детском саду»</w:t>
            </w:r>
          </w:p>
        </w:tc>
      </w:tr>
      <w:tr w:rsidR="00167470" w:rsidRPr="00167470" w:rsidTr="009E7412">
        <w:trPr>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Формы и методы</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Поручения: простые, эпизодические, коллективные и индивидуальные.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Самообслуживание  (навыки культуры быта).</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Труд в природе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Коллективный труд (не более 35-40 мин.)</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u w:val="single"/>
              </w:rPr>
              <w:t>Игры- экспериментирования:</w:t>
            </w:r>
            <w:r w:rsidRPr="00167470">
              <w:rPr>
                <w:rFonts w:ascii="Times New Roman" w:eastAsia="Times New Roman" w:hAnsi="Times New Roman" w:cs="Times New Roman"/>
                <w:sz w:val="20"/>
                <w:szCs w:val="20"/>
              </w:rPr>
              <w:t xml:space="preserve"> игры с природными объектами, игры с игрушками, игры с животными.</w:t>
            </w:r>
          </w:p>
          <w:p w:rsidR="00167470" w:rsidRPr="00167470" w:rsidRDefault="00167470" w:rsidP="007F11FD">
            <w:pPr>
              <w:spacing w:after="100" w:afterAutospacing="1"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u w:val="single"/>
              </w:rPr>
              <w:t xml:space="preserve">Сюжетно-самодеятельные </w:t>
            </w:r>
            <w:proofErr w:type="spellStart"/>
            <w:r w:rsidRPr="00167470">
              <w:rPr>
                <w:rFonts w:ascii="Times New Roman" w:eastAsia="Times New Roman" w:hAnsi="Times New Roman" w:cs="Times New Roman"/>
                <w:sz w:val="24"/>
                <w:szCs w:val="24"/>
                <w:u w:val="single"/>
              </w:rPr>
              <w:t>игры:</w:t>
            </w:r>
            <w:r w:rsidRPr="00B85983">
              <w:rPr>
                <w:rFonts w:ascii="Times New Roman" w:eastAsia="Times New Roman" w:hAnsi="Times New Roman" w:cs="Times New Roman"/>
                <w:sz w:val="20"/>
                <w:szCs w:val="20"/>
              </w:rPr>
              <w:t>сюжетно-отобразительные</w:t>
            </w:r>
            <w:proofErr w:type="spellEnd"/>
            <w:r w:rsidRPr="00B85983">
              <w:rPr>
                <w:rFonts w:ascii="Times New Roman" w:eastAsia="Times New Roman" w:hAnsi="Times New Roman" w:cs="Times New Roman"/>
                <w:sz w:val="20"/>
                <w:szCs w:val="20"/>
              </w:rPr>
              <w:t xml:space="preserve">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u w:val="single"/>
              </w:rPr>
              <w:t>Обучающие игры:</w:t>
            </w:r>
            <w:r w:rsidRPr="00167470">
              <w:rPr>
                <w:rFonts w:ascii="Times New Roman" w:eastAsia="Times New Roman" w:hAnsi="Times New Roman" w:cs="Times New Roman"/>
                <w:sz w:val="20"/>
                <w:szCs w:val="20"/>
              </w:rPr>
              <w:t xml:space="preserve"> сюжетно- дидактические, подвижные, музыкально-дидактические, учебные игры.</w:t>
            </w:r>
          </w:p>
          <w:p w:rsidR="00167470" w:rsidRPr="00167470" w:rsidRDefault="00167470" w:rsidP="00FA4C13">
            <w:pPr>
              <w:spacing w:after="100" w:afterAutospacing="1"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rPr>
              <w:t>Д</w:t>
            </w:r>
            <w:r w:rsidRPr="00167470">
              <w:rPr>
                <w:rFonts w:ascii="Times New Roman" w:eastAsia="Times New Roman" w:hAnsi="Times New Roman" w:cs="Times New Roman"/>
                <w:sz w:val="24"/>
                <w:szCs w:val="24"/>
                <w:u w:val="single"/>
              </w:rPr>
              <w:t>осуговые</w:t>
            </w:r>
            <w:r w:rsidRPr="00167470">
              <w:rPr>
                <w:rFonts w:ascii="Times New Roman" w:eastAsia="Times New Roman" w:hAnsi="Times New Roman" w:cs="Times New Roman"/>
                <w:sz w:val="24"/>
                <w:szCs w:val="24"/>
              </w:rPr>
              <w:t>:   игры-забавы, развл</w:t>
            </w:r>
            <w:r w:rsidR="00FA4C13">
              <w:rPr>
                <w:rFonts w:ascii="Times New Roman" w:eastAsia="Times New Roman" w:hAnsi="Times New Roman" w:cs="Times New Roman"/>
                <w:sz w:val="24"/>
                <w:szCs w:val="24"/>
              </w:rPr>
              <w:t xml:space="preserve">ечения, театрализованные игры.                                   </w:t>
            </w:r>
            <w:r w:rsidRPr="00167470">
              <w:rPr>
                <w:rFonts w:ascii="Times New Roman" w:eastAsia="Times New Roman" w:hAnsi="Times New Roman" w:cs="Times New Roman"/>
                <w:sz w:val="20"/>
                <w:szCs w:val="20"/>
                <w:u w:val="single"/>
              </w:rPr>
              <w:t>Обрядовые игры:</w:t>
            </w:r>
            <w:r w:rsidRPr="00167470">
              <w:rPr>
                <w:rFonts w:ascii="Times New Roman" w:eastAsia="Times New Roman" w:hAnsi="Times New Roman" w:cs="Times New Roman"/>
                <w:sz w:val="20"/>
                <w:szCs w:val="20"/>
              </w:rPr>
              <w:t xml:space="preserve"> семейные, сезонные. </w:t>
            </w:r>
            <w:proofErr w:type="spellStart"/>
            <w:r w:rsidR="001F6B9F">
              <w:rPr>
                <w:rFonts w:ascii="Times New Roman" w:eastAsia="Times New Roman" w:hAnsi="Times New Roman" w:cs="Times New Roman"/>
                <w:sz w:val="20"/>
                <w:szCs w:val="20"/>
                <w:u w:val="single"/>
              </w:rPr>
              <w:t>Тренинговые</w:t>
            </w:r>
            <w:r w:rsidRPr="00167470">
              <w:rPr>
                <w:rFonts w:ascii="Times New Roman" w:eastAsia="Times New Roman" w:hAnsi="Times New Roman" w:cs="Times New Roman"/>
                <w:sz w:val="20"/>
                <w:szCs w:val="20"/>
                <w:u w:val="single"/>
              </w:rPr>
              <w:t>игры</w:t>
            </w:r>
            <w:proofErr w:type="spellEnd"/>
            <w:r w:rsidRPr="00167470">
              <w:rPr>
                <w:rFonts w:ascii="Times New Roman" w:eastAsia="Times New Roman" w:hAnsi="Times New Roman" w:cs="Times New Roman"/>
                <w:sz w:val="20"/>
                <w:szCs w:val="20"/>
                <w:u w:val="single"/>
              </w:rPr>
              <w:t>:</w:t>
            </w:r>
            <w:r w:rsidRPr="00167470">
              <w:rPr>
                <w:rFonts w:ascii="Times New Roman" w:eastAsia="Times New Roman" w:hAnsi="Times New Roman" w:cs="Times New Roman"/>
                <w:sz w:val="20"/>
                <w:szCs w:val="20"/>
              </w:rPr>
              <w:t xml:space="preserve">   сенсомоторные, </w:t>
            </w:r>
            <w:proofErr w:type="spellStart"/>
            <w:r w:rsidRPr="00167470">
              <w:rPr>
                <w:rFonts w:ascii="Times New Roman" w:eastAsia="Times New Roman" w:hAnsi="Times New Roman" w:cs="Times New Roman"/>
                <w:sz w:val="20"/>
                <w:szCs w:val="20"/>
              </w:rPr>
              <w:t>адаптивные.</w:t>
            </w:r>
            <w:r w:rsidRPr="00167470">
              <w:rPr>
                <w:rFonts w:ascii="Times New Roman" w:eastAsia="Times New Roman" w:hAnsi="Times New Roman" w:cs="Times New Roman"/>
                <w:sz w:val="20"/>
                <w:szCs w:val="20"/>
                <w:u w:val="single"/>
              </w:rPr>
              <w:t>Досуговые</w:t>
            </w:r>
            <w:proofErr w:type="spellEnd"/>
            <w:r w:rsidRPr="00167470">
              <w:rPr>
                <w:rFonts w:ascii="Times New Roman" w:eastAsia="Times New Roman" w:hAnsi="Times New Roman" w:cs="Times New Roman"/>
                <w:sz w:val="20"/>
                <w:szCs w:val="20"/>
                <w:u w:val="single"/>
              </w:rPr>
              <w:t xml:space="preserve"> игры:</w:t>
            </w:r>
            <w:r w:rsidRPr="00167470">
              <w:rPr>
                <w:rFonts w:ascii="Times New Roman" w:eastAsia="Times New Roman" w:hAnsi="Times New Roman" w:cs="Times New Roman"/>
                <w:sz w:val="20"/>
                <w:szCs w:val="20"/>
              </w:rPr>
              <w:t>  тихие игры, игры-забавы.</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Поручения:   сложные,   длительные, коллективные и индивидуальные.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Самообслуживание  (навыки культуры быта).</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Труд в природе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Коллективный труд (не более 35-40 мин.)</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Дежурства (не более 20 мин. в старших группах)</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Ручной труд (мотивация-сделать приятное взрослому, другу – ровеснику, младшему ребенку).</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Хозяйственно-бытовой труд (содружество взрослого и ребенка)</w:t>
            </w:r>
          </w:p>
          <w:p w:rsidR="00167470" w:rsidRPr="00167470" w:rsidRDefault="00167470" w:rsidP="007F11FD">
            <w:pPr>
              <w:spacing w:after="100" w:afterAutospacing="1"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u w:val="single"/>
              </w:rPr>
              <w:t>Сюжетно-самодеятельные игры:</w:t>
            </w:r>
            <w:r w:rsidRPr="00167470">
              <w:rPr>
                <w:rFonts w:ascii="Times New Roman" w:eastAsia="Times New Roman" w:hAnsi="Times New Roman" w:cs="Times New Roman"/>
                <w:sz w:val="24"/>
                <w:szCs w:val="24"/>
              </w:rPr>
              <w:t xml:space="preserve"> сюжетно-ролевые, режиссерские, театрализованные игры.</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u w:val="single"/>
              </w:rPr>
              <w:t>Обучающие игры:</w:t>
            </w:r>
            <w:r w:rsidRPr="00167470">
              <w:rPr>
                <w:rFonts w:ascii="Times New Roman" w:eastAsia="Times New Roman" w:hAnsi="Times New Roman" w:cs="Times New Roman"/>
                <w:sz w:val="20"/>
                <w:szCs w:val="20"/>
              </w:rPr>
              <w:t xml:space="preserve"> сюжетно- дидактические, подвижные, музыкально-дидактические, учебные игры.</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u w:val="single"/>
              </w:rPr>
              <w:t>Обрядовые игры:</w:t>
            </w:r>
            <w:r w:rsidRPr="00167470">
              <w:rPr>
                <w:rFonts w:ascii="Times New Roman" w:eastAsia="Times New Roman" w:hAnsi="Times New Roman" w:cs="Times New Roman"/>
                <w:sz w:val="20"/>
                <w:szCs w:val="20"/>
              </w:rPr>
              <w:t xml:space="preserve"> семейные, сезонные, культовые.</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u w:val="single"/>
              </w:rPr>
              <w:t>Тренинговые</w:t>
            </w:r>
            <w:proofErr w:type="spellEnd"/>
            <w:r w:rsidRPr="00167470">
              <w:rPr>
                <w:rFonts w:ascii="Times New Roman" w:eastAsia="Times New Roman" w:hAnsi="Times New Roman" w:cs="Times New Roman"/>
                <w:sz w:val="20"/>
                <w:szCs w:val="20"/>
                <w:u w:val="single"/>
              </w:rPr>
              <w:t xml:space="preserve"> игры:</w:t>
            </w:r>
            <w:r w:rsidRPr="00167470">
              <w:rPr>
                <w:rFonts w:ascii="Times New Roman" w:eastAsia="Times New Roman" w:hAnsi="Times New Roman" w:cs="Times New Roman"/>
                <w:sz w:val="20"/>
                <w:szCs w:val="20"/>
              </w:rPr>
              <w:t xml:space="preserve"> интеллектуальные, сенсомоторные.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u w:val="single"/>
              </w:rPr>
              <w:t>Досуговые игры:</w:t>
            </w:r>
            <w:r w:rsidRPr="00167470">
              <w:rPr>
                <w:rFonts w:ascii="Times New Roman" w:eastAsia="Times New Roman" w:hAnsi="Times New Roman" w:cs="Times New Roman"/>
                <w:sz w:val="20"/>
                <w:szCs w:val="20"/>
              </w:rPr>
              <w:t xml:space="preserve"> игрища, тихие игры, игры-забавы,празднично-карнавальные, компьютерные. </w:t>
            </w:r>
          </w:p>
        </w:tc>
      </w:tr>
      <w:tr w:rsidR="00167470" w:rsidRPr="00167470" w:rsidTr="009E7412">
        <w:trPr>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Способы поддержки детской инициативы</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Уважительное отношение к ребёнку;</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условий для свободного выбора детьми деятельности, участников совместной деятельности, материалов;</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Словесное поощрение;</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условий для принятия детьми решений, выражение своих чувств и мыслей;</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Поддержка самостоятельности в разных видах деятельности (игровой, исследовательской, проектной, познавательной);</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Стимулирование детской деятельности;</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Повышение самооценки;</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ситуации успеха.</w:t>
            </w:r>
          </w:p>
        </w:tc>
      </w:tr>
      <w:tr w:rsidR="00167470" w:rsidRPr="00167470" w:rsidTr="009E7412">
        <w:trPr>
          <w:jc w:val="center"/>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Взаимодействие взрослого и ребенка</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Общение с взрослым и совместные игры со сверстниками под руководством взрослого, совместная поисково-исследовательская </w:t>
            </w:r>
            <w:r w:rsidRPr="00167470">
              <w:rPr>
                <w:rFonts w:ascii="Times New Roman" w:eastAsia="Times New Roman" w:hAnsi="Times New Roman" w:cs="Times New Roman"/>
                <w:sz w:val="20"/>
                <w:szCs w:val="20"/>
              </w:rPr>
              <w:lastRenderedPageBreak/>
              <w:t>деятельность</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Конкурсы, фестивали, совместные экскурсии, занятия, походы, совместная поисково-исследовательская деятельность</w:t>
            </w:r>
          </w:p>
        </w:tc>
      </w:tr>
    </w:tbl>
    <w:p w:rsidR="00105F28" w:rsidRPr="00105F28" w:rsidRDefault="00105F28" w:rsidP="00105F28">
      <w:pPr>
        <w:spacing w:after="0" w:line="240" w:lineRule="auto"/>
        <w:jc w:val="center"/>
        <w:rPr>
          <w:rFonts w:ascii="Times New Roman" w:eastAsia="Times New Roman" w:hAnsi="Times New Roman" w:cs="Times New Roman"/>
          <w:b/>
          <w:bCs/>
          <w:i/>
          <w:iCs/>
        </w:rPr>
      </w:pP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i/>
          <w:iCs/>
          <w:sz w:val="28"/>
          <w:szCs w:val="28"/>
        </w:rPr>
        <w:t>2.2.2.Образовательная область «Познавательное развитие»</w:t>
      </w:r>
    </w:p>
    <w:tbl>
      <w:tblPr>
        <w:tblW w:w="9996" w:type="dxa"/>
        <w:tblLayout w:type="fixed"/>
        <w:tblCellMar>
          <w:left w:w="0" w:type="dxa"/>
          <w:right w:w="0" w:type="dxa"/>
        </w:tblCellMar>
        <w:tblLook w:val="04A0"/>
      </w:tblPr>
      <w:tblGrid>
        <w:gridCol w:w="1242"/>
        <w:gridCol w:w="3066"/>
        <w:gridCol w:w="5688"/>
      </w:tblGrid>
      <w:tr w:rsidR="00167470" w:rsidRPr="00167470" w:rsidTr="001F6B9F">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Цель</w:t>
            </w:r>
          </w:p>
        </w:tc>
        <w:tc>
          <w:tcPr>
            <w:tcW w:w="875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Овладение основными культурными способами деятельности, проявление инициативы и самостоятельности в разных видах деятельности  </w:t>
            </w:r>
          </w:p>
        </w:tc>
      </w:tr>
      <w:tr w:rsidR="00167470" w:rsidRPr="00167470" w:rsidTr="001F6B9F">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Возраст </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Ранний </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Дошкольный </w:t>
            </w:r>
          </w:p>
        </w:tc>
      </w:tr>
      <w:tr w:rsidR="00167470" w:rsidRPr="00167470" w:rsidTr="001F6B9F">
        <w:trPr>
          <w:trHeight w:val="1692"/>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Задачи</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F6B9F" w:rsidP="007F11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развитие </w:t>
            </w:r>
            <w:r w:rsidR="00167470" w:rsidRPr="00167470">
              <w:rPr>
                <w:rFonts w:ascii="Times New Roman" w:eastAsia="Times New Roman" w:hAnsi="Times New Roman" w:cs="Times New Roman"/>
                <w:sz w:val="20"/>
                <w:szCs w:val="20"/>
              </w:rPr>
              <w:t>познавательной  деятельности;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приобщение к элементарным общепринятым нормами правилам взаимоотношения со сверстниками и взрослыми;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формирование первичных  представлений </w:t>
            </w:r>
            <w:proofErr w:type="gramStart"/>
            <w:r w:rsidRPr="00167470">
              <w:rPr>
                <w:rFonts w:ascii="Times New Roman" w:eastAsia="Times New Roman" w:hAnsi="Times New Roman" w:cs="Times New Roman"/>
                <w:sz w:val="20"/>
                <w:szCs w:val="20"/>
              </w:rPr>
              <w:t>о</w:t>
            </w:r>
            <w:proofErr w:type="gramEnd"/>
            <w:r w:rsidRPr="00167470">
              <w:rPr>
                <w:rFonts w:ascii="Times New Roman" w:eastAsia="Times New Roman" w:hAnsi="Times New Roman" w:cs="Times New Roman"/>
                <w:sz w:val="20"/>
                <w:szCs w:val="20"/>
              </w:rPr>
              <w:t xml:space="preserve"> окружающих предметах (природа, ближайшее окружение  и т.д.);</w:t>
            </w:r>
          </w:p>
          <w:p w:rsidR="00167470" w:rsidRPr="00167470" w:rsidRDefault="00167470" w:rsidP="007F11FD">
            <w:pPr>
              <w:spacing w:after="0" w:line="240" w:lineRule="auto"/>
              <w:ind w:firstLine="34"/>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проявлений настойчивости в достижении результата своих действий;</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F6B9F" w:rsidRDefault="00167470" w:rsidP="007F11FD">
            <w:pPr>
              <w:spacing w:after="0" w:line="240" w:lineRule="auto"/>
              <w:jc w:val="both"/>
              <w:rPr>
                <w:rFonts w:ascii="Times New Roman" w:eastAsia="Times New Roman" w:hAnsi="Times New Roman" w:cs="Times New Roman"/>
                <w:sz w:val="20"/>
                <w:szCs w:val="20"/>
              </w:rPr>
            </w:pPr>
            <w:r w:rsidRPr="00167470">
              <w:rPr>
                <w:rFonts w:ascii="Times New Roman" w:eastAsia="Times New Roman" w:hAnsi="Times New Roman" w:cs="Times New Roman"/>
                <w:sz w:val="20"/>
                <w:szCs w:val="20"/>
              </w:rPr>
              <w:t>- приобщение к овладению основными культурными способами деятельности;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первичных   представлений о познавательно-исследовательской деятельности;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проявлений инициативы и самостоятельности в разных видах деятельности - игре, общении,  конструировании и др.</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способности выбирать себе род занятий, участников по совместной деятельности;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color w:val="002060"/>
                <w:sz w:val="20"/>
                <w:szCs w:val="20"/>
              </w:rPr>
              <w:t xml:space="preserve">  </w:t>
            </w:r>
            <w:r w:rsidRPr="00167470">
              <w:rPr>
                <w:rFonts w:ascii="Times New Roman" w:eastAsia="Times New Roman" w:hAnsi="Times New Roman" w:cs="Times New Roman"/>
                <w:b/>
                <w:bCs/>
                <w:sz w:val="20"/>
                <w:szCs w:val="20"/>
              </w:rPr>
              <w:t>- формирование первичных  представлений об окружающем мире  (природы, земле, космосе и т.д.), в том числе о природе родного края;</w:t>
            </w:r>
          </w:p>
        </w:tc>
      </w:tr>
      <w:tr w:rsidR="00167470" w:rsidRPr="00167470" w:rsidTr="001F6B9F">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Виды детской деятельности</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proofErr w:type="gramStart"/>
            <w:r w:rsidRPr="00167470">
              <w:rPr>
                <w:rFonts w:ascii="Times New Roman" w:eastAsia="Times New Roman" w:hAnsi="Times New Roman" w:cs="Times New Roman"/>
                <w:sz w:val="20"/>
                <w:szCs w:val="20"/>
              </w:rPr>
              <w:t>Предметная</w:t>
            </w:r>
            <w:proofErr w:type="gramEnd"/>
            <w:r w:rsidRPr="00167470">
              <w:rPr>
                <w:rFonts w:ascii="Times New Roman" w:eastAsia="Times New Roman" w:hAnsi="Times New Roman" w:cs="Times New Roman"/>
                <w:sz w:val="20"/>
                <w:szCs w:val="20"/>
              </w:rPr>
              <w:t>, общение, восприятие,    рассматривание картинок</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Игровая, коммуникативная, восприятие, трудовая, конструктивная.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w:t>
            </w:r>
          </w:p>
        </w:tc>
      </w:tr>
      <w:tr w:rsidR="00167470" w:rsidRPr="00167470" w:rsidTr="001F6B9F">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Интеграция видов деятельности</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ind w:left="34"/>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Чтение художественной литературы,  </w:t>
            </w:r>
          </w:p>
          <w:p w:rsidR="00167470" w:rsidRPr="00167470" w:rsidRDefault="00167470" w:rsidP="007F11FD">
            <w:pPr>
              <w:spacing w:after="0" w:line="240" w:lineRule="auto"/>
              <w:ind w:left="34"/>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Коммуникация  </w:t>
            </w:r>
          </w:p>
          <w:p w:rsidR="00167470" w:rsidRPr="00167470" w:rsidRDefault="00167470" w:rsidP="007F11FD">
            <w:pPr>
              <w:spacing w:after="0" w:line="240" w:lineRule="auto"/>
              <w:ind w:left="34"/>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Здоровье  </w:t>
            </w:r>
          </w:p>
          <w:p w:rsidR="00167470" w:rsidRPr="00167470" w:rsidRDefault="00167470" w:rsidP="00BE0C0F">
            <w:pPr>
              <w:spacing w:after="0" w:line="240" w:lineRule="auto"/>
              <w:ind w:left="34"/>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Формирование целостной картины мира и расширение кругозора  </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Чтение художественной литературы,  Коммуникация,  Здоровье,  Формирование целостной картины мира и расширение кругозора  Труд  Безопасность  </w:t>
            </w:r>
          </w:p>
        </w:tc>
      </w:tr>
      <w:tr w:rsidR="00167470" w:rsidRPr="00167470" w:rsidTr="001F6B9F">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Технологии работы</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Урунтаева</w:t>
            </w:r>
            <w:proofErr w:type="spellEnd"/>
            <w:r w:rsidRPr="00167470">
              <w:rPr>
                <w:rFonts w:ascii="Times New Roman" w:eastAsia="Times New Roman" w:hAnsi="Times New Roman" w:cs="Times New Roman"/>
                <w:sz w:val="20"/>
                <w:szCs w:val="20"/>
              </w:rPr>
              <w:t xml:space="preserve"> Г.А., </w:t>
            </w:r>
            <w:proofErr w:type="spellStart"/>
            <w:r w:rsidRPr="00167470">
              <w:rPr>
                <w:rFonts w:ascii="Times New Roman" w:eastAsia="Times New Roman" w:hAnsi="Times New Roman" w:cs="Times New Roman"/>
                <w:sz w:val="20"/>
                <w:szCs w:val="20"/>
              </w:rPr>
              <w:t>Афонькина</w:t>
            </w:r>
            <w:proofErr w:type="spellEnd"/>
            <w:r w:rsidRPr="00167470">
              <w:rPr>
                <w:rFonts w:ascii="Times New Roman" w:eastAsia="Times New Roman" w:hAnsi="Times New Roman" w:cs="Times New Roman"/>
                <w:sz w:val="20"/>
                <w:szCs w:val="20"/>
              </w:rPr>
              <w:t xml:space="preserve"> Ю.А. «Знакомим малышей с окружающим миром»;   -  М.: Мозаика-Синтез,2010.</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Куцакова</w:t>
            </w:r>
            <w:proofErr w:type="spellEnd"/>
            <w:r w:rsidRPr="00167470">
              <w:rPr>
                <w:rFonts w:ascii="Times New Roman" w:eastAsia="Times New Roman" w:hAnsi="Times New Roman" w:cs="Times New Roman"/>
                <w:sz w:val="20"/>
                <w:szCs w:val="20"/>
              </w:rPr>
              <w:t xml:space="preserve"> Л. В. "Занятия по конструированию из строительного материала в младшей группе детского сада»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Петерсон</w:t>
            </w:r>
            <w:proofErr w:type="spellEnd"/>
            <w:r w:rsidRPr="00167470">
              <w:rPr>
                <w:rFonts w:ascii="Times New Roman" w:eastAsia="Times New Roman" w:hAnsi="Times New Roman" w:cs="Times New Roman"/>
                <w:sz w:val="20"/>
                <w:szCs w:val="20"/>
              </w:rPr>
              <w:t xml:space="preserve"> Л.Г., Холина Н.П. « Раз – ступенька, два – ступенька…»; Вахрушев А.А., </w:t>
            </w:r>
            <w:proofErr w:type="spellStart"/>
            <w:r w:rsidRPr="00167470">
              <w:rPr>
                <w:rFonts w:ascii="Times New Roman" w:eastAsia="Times New Roman" w:hAnsi="Times New Roman" w:cs="Times New Roman"/>
                <w:sz w:val="20"/>
                <w:szCs w:val="20"/>
              </w:rPr>
              <w:t>Кочемасова</w:t>
            </w:r>
            <w:proofErr w:type="spellEnd"/>
            <w:r w:rsidRPr="00167470">
              <w:rPr>
                <w:rFonts w:ascii="Times New Roman" w:eastAsia="Times New Roman" w:hAnsi="Times New Roman" w:cs="Times New Roman"/>
                <w:sz w:val="20"/>
                <w:szCs w:val="20"/>
              </w:rPr>
              <w:t xml:space="preserve"> Е.Е., Акимова Ю.А., Белова И.К. «Здр</w:t>
            </w:r>
            <w:r w:rsidR="001F6B9F">
              <w:rPr>
                <w:rFonts w:ascii="Times New Roman" w:eastAsia="Times New Roman" w:hAnsi="Times New Roman" w:cs="Times New Roman"/>
                <w:sz w:val="20"/>
                <w:szCs w:val="20"/>
              </w:rPr>
              <w:t>авствуй, мир!»,  </w:t>
            </w:r>
            <w:r w:rsidRPr="00167470">
              <w:rPr>
                <w:rFonts w:ascii="Times New Roman" w:eastAsia="Times New Roman" w:hAnsi="Times New Roman" w:cs="Times New Roman"/>
                <w:sz w:val="20"/>
                <w:szCs w:val="20"/>
              </w:rPr>
              <w:t>«Интеграция как условие экологического образован</w:t>
            </w:r>
            <w:r w:rsidR="00A21E08">
              <w:rPr>
                <w:rFonts w:ascii="Times New Roman" w:eastAsia="Times New Roman" w:hAnsi="Times New Roman" w:cs="Times New Roman"/>
                <w:sz w:val="20"/>
                <w:szCs w:val="20"/>
              </w:rPr>
              <w:t xml:space="preserve">ия дошкольников» Агишевой </w:t>
            </w:r>
            <w:proofErr w:type="spellStart"/>
            <w:r w:rsidR="00A21E08">
              <w:rPr>
                <w:rFonts w:ascii="Times New Roman" w:eastAsia="Times New Roman" w:hAnsi="Times New Roman" w:cs="Times New Roman"/>
                <w:sz w:val="20"/>
                <w:szCs w:val="20"/>
              </w:rPr>
              <w:t>Р.Л.</w:t>
            </w:r>
            <w:r w:rsidRPr="00167470">
              <w:rPr>
                <w:rFonts w:ascii="Times New Roman" w:eastAsia="Times New Roman" w:hAnsi="Times New Roman" w:cs="Times New Roman"/>
                <w:sz w:val="20"/>
                <w:szCs w:val="20"/>
              </w:rPr>
              <w:t>;Рыжова</w:t>
            </w:r>
            <w:proofErr w:type="spellEnd"/>
            <w:r w:rsidRPr="00167470">
              <w:rPr>
                <w:rFonts w:ascii="Times New Roman" w:eastAsia="Times New Roman" w:hAnsi="Times New Roman" w:cs="Times New Roman"/>
                <w:sz w:val="20"/>
                <w:szCs w:val="20"/>
              </w:rPr>
              <w:t xml:space="preserve"> Н.А. «Экологическое </w:t>
            </w:r>
            <w:proofErr w:type="spellStart"/>
            <w:r w:rsidRPr="00167470">
              <w:rPr>
                <w:rFonts w:ascii="Times New Roman" w:eastAsia="Times New Roman" w:hAnsi="Times New Roman" w:cs="Times New Roman"/>
                <w:sz w:val="20"/>
                <w:szCs w:val="20"/>
              </w:rPr>
              <w:t>образовние</w:t>
            </w:r>
            <w:proofErr w:type="spellEnd"/>
            <w:r w:rsidRPr="00167470">
              <w:rPr>
                <w:rFonts w:ascii="Times New Roman" w:eastAsia="Times New Roman" w:hAnsi="Times New Roman" w:cs="Times New Roman"/>
                <w:sz w:val="20"/>
                <w:szCs w:val="20"/>
              </w:rPr>
              <w:t xml:space="preserve"> в </w:t>
            </w:r>
            <w:proofErr w:type="spellStart"/>
            <w:r w:rsidRPr="00167470">
              <w:rPr>
                <w:rFonts w:ascii="Times New Roman" w:eastAsia="Times New Roman" w:hAnsi="Times New Roman" w:cs="Times New Roman"/>
                <w:sz w:val="20"/>
                <w:szCs w:val="20"/>
              </w:rPr>
              <w:t>детком</w:t>
            </w:r>
            <w:proofErr w:type="spellEnd"/>
            <w:r w:rsidRPr="00167470">
              <w:rPr>
                <w:rFonts w:ascii="Times New Roman" w:eastAsia="Times New Roman" w:hAnsi="Times New Roman" w:cs="Times New Roman"/>
                <w:sz w:val="20"/>
                <w:szCs w:val="20"/>
              </w:rPr>
              <w:t xml:space="preserve"> саду»; </w:t>
            </w:r>
            <w:proofErr w:type="spellStart"/>
            <w:r w:rsidRPr="00167470">
              <w:rPr>
                <w:rFonts w:ascii="Times New Roman" w:eastAsia="Times New Roman" w:hAnsi="Times New Roman" w:cs="Times New Roman"/>
                <w:sz w:val="20"/>
                <w:szCs w:val="20"/>
              </w:rPr>
              <w:t>Яфаева</w:t>
            </w:r>
            <w:proofErr w:type="spellEnd"/>
            <w:r w:rsidRPr="00167470">
              <w:rPr>
                <w:rFonts w:ascii="Times New Roman" w:eastAsia="Times New Roman" w:hAnsi="Times New Roman" w:cs="Times New Roman"/>
                <w:sz w:val="20"/>
                <w:szCs w:val="20"/>
              </w:rPr>
              <w:t xml:space="preserve"> В.Г., Маврина Т.И. «Путь к школе. Интеллектуально-математическое развитие детей 5,5-7 лет»</w:t>
            </w:r>
            <w:proofErr w:type="spellStart"/>
            <w:r w:rsidRPr="00167470">
              <w:rPr>
                <w:rFonts w:ascii="Times New Roman" w:eastAsia="Times New Roman" w:hAnsi="Times New Roman" w:cs="Times New Roman"/>
                <w:sz w:val="20"/>
                <w:szCs w:val="20"/>
              </w:rPr>
              <w:t>Вераксы</w:t>
            </w:r>
            <w:proofErr w:type="spellEnd"/>
            <w:r w:rsidRPr="00167470">
              <w:rPr>
                <w:rFonts w:ascii="Times New Roman" w:eastAsia="Times New Roman" w:hAnsi="Times New Roman" w:cs="Times New Roman"/>
                <w:sz w:val="20"/>
                <w:szCs w:val="20"/>
              </w:rPr>
              <w:t xml:space="preserve"> Н. Е., </w:t>
            </w:r>
            <w:proofErr w:type="spellStart"/>
            <w:r w:rsidRPr="00167470">
              <w:rPr>
                <w:rFonts w:ascii="Times New Roman" w:eastAsia="Times New Roman" w:hAnsi="Times New Roman" w:cs="Times New Roman"/>
                <w:sz w:val="20"/>
                <w:szCs w:val="20"/>
              </w:rPr>
              <w:t>Вераксы</w:t>
            </w:r>
            <w:proofErr w:type="spellEnd"/>
            <w:r w:rsidRPr="00167470">
              <w:rPr>
                <w:rFonts w:ascii="Times New Roman" w:eastAsia="Times New Roman" w:hAnsi="Times New Roman" w:cs="Times New Roman"/>
                <w:sz w:val="20"/>
                <w:szCs w:val="20"/>
              </w:rPr>
              <w:t xml:space="preserve"> А. Н. «Проектная деятельность дошкольников».</w:t>
            </w:r>
            <w:proofErr w:type="spellStart"/>
            <w:r w:rsidRPr="00167470">
              <w:rPr>
                <w:rFonts w:ascii="Times New Roman" w:eastAsia="Times New Roman" w:hAnsi="Times New Roman" w:cs="Times New Roman"/>
                <w:sz w:val="20"/>
                <w:szCs w:val="20"/>
              </w:rPr>
              <w:t>Куцакова</w:t>
            </w:r>
            <w:proofErr w:type="spellEnd"/>
            <w:r w:rsidRPr="00167470">
              <w:rPr>
                <w:rFonts w:ascii="Times New Roman" w:eastAsia="Times New Roman" w:hAnsi="Times New Roman" w:cs="Times New Roman"/>
                <w:sz w:val="20"/>
                <w:szCs w:val="20"/>
              </w:rPr>
              <w:t xml:space="preserve"> Л. В. «Занятия по конструированию из строительного материала в средней, старшей, подготовительной к школе группе детского сада» </w:t>
            </w:r>
          </w:p>
        </w:tc>
      </w:tr>
      <w:tr w:rsidR="00167470" w:rsidRPr="00167470" w:rsidTr="001F6B9F">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Формы и методы</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наблюдение;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игры-экспериментирования;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проблемные ситуации; развивающие игры;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объяснение;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игровые упражнения;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напоминание;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сюжетно-ролевая игра;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экскурсии;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рассказ;</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беседа;</w:t>
            </w:r>
          </w:p>
          <w:p w:rsidR="00167470" w:rsidRPr="00167470" w:rsidRDefault="00A21E08" w:rsidP="007F11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игр</w:t>
            </w:r>
            <w:proofErr w:type="gramStart"/>
            <w:r>
              <w:rPr>
                <w:rFonts w:ascii="Times New Roman" w:eastAsia="Times New Roman" w:hAnsi="Times New Roman" w:cs="Times New Roman"/>
                <w:sz w:val="20"/>
                <w:szCs w:val="20"/>
              </w:rPr>
              <w:t>ы</w:t>
            </w:r>
            <w:r w:rsidR="00167470" w:rsidRPr="00167470">
              <w:rPr>
                <w:rFonts w:ascii="Times New Roman" w:eastAsia="Times New Roman" w:hAnsi="Times New Roman" w:cs="Times New Roman"/>
                <w:sz w:val="20"/>
                <w:szCs w:val="20"/>
              </w:rPr>
              <w:t>(</w:t>
            </w:r>
            <w:proofErr w:type="gramEnd"/>
            <w:r w:rsidR="00167470" w:rsidRPr="00167470">
              <w:rPr>
                <w:rFonts w:ascii="Times New Roman" w:eastAsia="Times New Roman" w:hAnsi="Times New Roman" w:cs="Times New Roman"/>
                <w:sz w:val="20"/>
                <w:szCs w:val="20"/>
              </w:rPr>
              <w:t>дидактические, развивающие, подвижные, со строительным материалом сюжетно-ролевые);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опыты и эксперименты;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конструирование;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продуктивная деятельность;</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рассматривание иллюстраций;</w:t>
            </w:r>
          </w:p>
          <w:p w:rsidR="00167470" w:rsidRPr="00167470" w:rsidRDefault="00167470" w:rsidP="007F11FD">
            <w:pPr>
              <w:spacing w:after="100" w:afterAutospacing="1"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rPr>
              <w:t> </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наблюдение;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игры-экспериментирования;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проблемные ситуации; развивающие игры;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объяснение;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игровые упражнения;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напоминание;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моделирование;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сюжетно-ролевая игра;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игровые обучающие ситуации;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исследовательская деятельность;</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конструирование;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экскурсии;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рассказ;</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беседа;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опыты и эксперименты;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продуктивная деятельность;</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рассматривание иллюстраций;</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НОД; </w:t>
            </w:r>
            <w:r w:rsidRPr="00167470">
              <w:rPr>
                <w:rFonts w:ascii="Times New Roman" w:eastAsia="Times New Roman" w:hAnsi="Times New Roman" w:cs="Times New Roman"/>
                <w:sz w:val="20"/>
                <w:szCs w:val="20"/>
              </w:rPr>
              <w:br/>
              <w:t xml:space="preserve">познавательная; игротека;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проектная деятельность;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ребусы;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конкурсы;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проблемно-поисковые ситуации;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труд в уголке природы и на участке;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 xml:space="preserve">показ;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игровые и творческие задание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изготовление поделок;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просмотр фильмов;</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целевые прогулки;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обучающие и развивающие игры;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коллекций</w:t>
            </w:r>
            <w:proofErr w:type="gramStart"/>
            <w:r w:rsidRPr="00167470">
              <w:rPr>
                <w:rFonts w:ascii="Times New Roman" w:eastAsia="Times New Roman" w:hAnsi="Times New Roman" w:cs="Times New Roman"/>
                <w:sz w:val="20"/>
                <w:szCs w:val="20"/>
              </w:rPr>
              <w:t>.и</w:t>
            </w:r>
            <w:proofErr w:type="gramEnd"/>
            <w:r w:rsidRPr="00167470">
              <w:rPr>
                <w:rFonts w:ascii="Times New Roman" w:eastAsia="Times New Roman" w:hAnsi="Times New Roman" w:cs="Times New Roman"/>
                <w:sz w:val="20"/>
                <w:szCs w:val="20"/>
              </w:rPr>
              <w:t xml:space="preserve">гры (дидактические, развивающие, подвижные, со строительным материалом сюжетно-ролевые);   </w:t>
            </w:r>
          </w:p>
        </w:tc>
      </w:tr>
      <w:tr w:rsidR="00167470" w:rsidRPr="00167470" w:rsidTr="001F6B9F">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Способы поддержки детской инициативы</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Поощрение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Выставки</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ПРС</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i/>
                <w:iCs/>
                <w:sz w:val="20"/>
                <w:szCs w:val="20"/>
              </w:rPr>
              <w:t> </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Поощрение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Выставки</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ситуаций</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Ситуации успеха</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Конкурсы</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ПРС</w:t>
            </w:r>
          </w:p>
        </w:tc>
      </w:tr>
      <w:tr w:rsidR="00167470" w:rsidRPr="00167470" w:rsidTr="001F6B9F">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Взаимодействие взрослого и ребенка</w:t>
            </w:r>
          </w:p>
        </w:tc>
        <w:tc>
          <w:tcPr>
            <w:tcW w:w="306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беседа;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консультации;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информационные листы;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семинары;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выставки.</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беседа;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консультации;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информационные листы;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семинары;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выставки.</w:t>
            </w:r>
          </w:p>
        </w:tc>
      </w:tr>
    </w:tbl>
    <w:p w:rsidR="00BE0C0F" w:rsidRPr="00105F28" w:rsidRDefault="00BE0C0F" w:rsidP="007F11FD">
      <w:pPr>
        <w:spacing w:after="0" w:line="240" w:lineRule="auto"/>
        <w:rPr>
          <w:rFonts w:ascii="Times New Roman" w:eastAsia="Times New Roman" w:hAnsi="Times New Roman" w:cs="Times New Roman"/>
          <w:b/>
          <w:bCs/>
          <w:i/>
          <w:iCs/>
        </w:rPr>
      </w:pPr>
    </w:p>
    <w:p w:rsidR="00BE0C0F" w:rsidRPr="00BE0C0F"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i/>
          <w:iCs/>
          <w:sz w:val="28"/>
          <w:szCs w:val="28"/>
        </w:rPr>
        <w:t>2.2.3.Образовательная область «Речевое развитие»</w:t>
      </w:r>
    </w:p>
    <w:tbl>
      <w:tblPr>
        <w:tblW w:w="9750" w:type="dxa"/>
        <w:tblCellMar>
          <w:left w:w="0" w:type="dxa"/>
          <w:right w:w="0" w:type="dxa"/>
        </w:tblCellMar>
        <w:tblLook w:val="04A0"/>
      </w:tblPr>
      <w:tblGrid>
        <w:gridCol w:w="1615"/>
        <w:gridCol w:w="3603"/>
        <w:gridCol w:w="4532"/>
      </w:tblGrid>
      <w:tr w:rsidR="00167470" w:rsidRPr="00167470" w:rsidTr="00167470">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Цель</w:t>
            </w:r>
          </w:p>
        </w:tc>
        <w:tc>
          <w:tcPr>
            <w:tcW w:w="8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Формирование устной речи и навыков речевого общения с окружающими на основе овладения литературным языком своего народа.    </w:t>
            </w:r>
          </w:p>
        </w:tc>
      </w:tr>
      <w:tr w:rsidR="00167470" w:rsidRPr="00167470" w:rsidTr="00167470">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Возраст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i/>
                <w:iCs/>
                <w:sz w:val="20"/>
                <w:szCs w:val="20"/>
              </w:rPr>
              <w:t xml:space="preserve">Ранний </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i/>
                <w:iCs/>
                <w:sz w:val="20"/>
                <w:szCs w:val="20"/>
              </w:rPr>
              <w:t xml:space="preserve">Дошкольный </w:t>
            </w:r>
          </w:p>
        </w:tc>
      </w:tr>
      <w:tr w:rsidR="00167470" w:rsidRPr="00167470" w:rsidTr="00FA4C13">
        <w:trPr>
          <w:trHeight w:val="4236"/>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Задачи</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xml:space="preserve">- </w:t>
            </w:r>
            <w:r w:rsidRPr="00FA4C13">
              <w:rPr>
                <w:rFonts w:ascii="Times New Roman" w:eastAsia="Times New Roman" w:hAnsi="Times New Roman" w:cs="Times New Roman"/>
                <w:sz w:val="20"/>
                <w:szCs w:val="20"/>
              </w:rPr>
              <w:t>освоение значений слов и их уместное употребление в соответствии с контекстом высказывания, с ситуацией, в которой происходит общение.</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xml:space="preserve">- </w:t>
            </w:r>
            <w:r w:rsidRPr="00FA4C13">
              <w:rPr>
                <w:rFonts w:ascii="Times New Roman" w:eastAsia="Times New Roman" w:hAnsi="Times New Roman" w:cs="Times New Roman"/>
                <w:sz w:val="20"/>
                <w:szCs w:val="20"/>
              </w:rPr>
              <w:t xml:space="preserve">развитие восприятия звуков родной речи и произношения. </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w:t>
            </w:r>
            <w:r w:rsidRPr="00FA4C13">
              <w:rPr>
                <w:rFonts w:ascii="Times New Roman" w:eastAsia="Times New Roman" w:hAnsi="Times New Roman" w:cs="Times New Roman"/>
                <w:sz w:val="20"/>
                <w:szCs w:val="20"/>
              </w:rPr>
              <w:t xml:space="preserve"> развитие связной речи:диалогическая (разговорная) речь;  </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color w:val="002060"/>
                <w:sz w:val="20"/>
                <w:szCs w:val="20"/>
              </w:rPr>
              <w:t xml:space="preserve">- </w:t>
            </w:r>
            <w:r w:rsidRPr="00FA4C13">
              <w:rPr>
                <w:rFonts w:ascii="Times New Roman" w:eastAsia="Times New Roman" w:hAnsi="Times New Roman" w:cs="Times New Roman"/>
                <w:b/>
                <w:bCs/>
                <w:sz w:val="20"/>
                <w:szCs w:val="20"/>
              </w:rPr>
              <w:t>воспитание любви и интереса к художественному слову.</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освоение значений слов и их уместное употребление в соответствии с контекстом высказывания, с ситуацией, в которой происходит общение.</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xml:space="preserve">- </w:t>
            </w:r>
            <w:r w:rsidRPr="00FA4C13">
              <w:rPr>
                <w:rFonts w:ascii="Times New Roman" w:eastAsia="Times New Roman" w:hAnsi="Times New Roman" w:cs="Times New Roman"/>
                <w:sz w:val="20"/>
                <w:szCs w:val="20"/>
              </w:rPr>
              <w:t>развитие восприятия звуков родной речи и произношения.</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м</w:t>
            </w:r>
            <w:r w:rsidRPr="00FA4C13">
              <w:rPr>
                <w:rFonts w:ascii="Times New Roman" w:eastAsia="Times New Roman" w:hAnsi="Times New Roman" w:cs="Times New Roman"/>
                <w:sz w:val="20"/>
                <w:szCs w:val="20"/>
              </w:rPr>
              <w:t>орфология (изменение по родам, числам, падежам);  Синтаксис (освоение различных типов словосочетаний и предложений); Словообразование.</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развитие связной речи:Диалогическая (разговорная) речь; Монологическая речь (рассказывание).</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формирование элементарного осознания явлений языка и речи (различение звука и слова, нахождение места звука в слове).</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воспитание любви и интереса к художественному слову.</w:t>
            </w:r>
          </w:p>
        </w:tc>
      </w:tr>
      <w:tr w:rsidR="00167470" w:rsidRPr="00167470" w:rsidTr="00105F28">
        <w:trPr>
          <w:trHeight w:val="881"/>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Виды детской деятельности</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Предметная, общение, восприятие (музыки, сказок, стихов), двигательная активность, рассматривание картинок</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Игровая, коммуникативная, восприятие художественной литературы и фольклора, трудовая, конструктивная, музыкальная, изобразительная</w:t>
            </w:r>
          </w:p>
        </w:tc>
      </w:tr>
      <w:tr w:rsidR="00167470" w:rsidRPr="00167470" w:rsidTr="00167470">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Интеграция видов деятельности</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восприятие (сказок, стихов), предметная, двигательная – побуждать двигаться под </w:t>
            </w:r>
            <w:proofErr w:type="spellStart"/>
            <w:r w:rsidRPr="00FA4C13">
              <w:rPr>
                <w:rFonts w:ascii="Times New Roman" w:eastAsia="Times New Roman" w:hAnsi="Times New Roman" w:cs="Times New Roman"/>
                <w:sz w:val="20"/>
                <w:szCs w:val="20"/>
              </w:rPr>
              <w:t>физминутки</w:t>
            </w:r>
            <w:proofErr w:type="spellEnd"/>
            <w:r w:rsidRPr="00FA4C13">
              <w:rPr>
                <w:rFonts w:ascii="Times New Roman" w:eastAsia="Times New Roman" w:hAnsi="Times New Roman" w:cs="Times New Roman"/>
                <w:sz w:val="20"/>
                <w:szCs w:val="20"/>
              </w:rPr>
              <w:t xml:space="preserve"> и т.д.; общение – вызывать эмоциональный отклик на различные произведения  </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proofErr w:type="gramStart"/>
            <w:r w:rsidRPr="00FA4C13">
              <w:rPr>
                <w:rFonts w:ascii="Times New Roman" w:eastAsia="Times New Roman" w:hAnsi="Times New Roman" w:cs="Times New Roman"/>
                <w:sz w:val="20"/>
                <w:szCs w:val="20"/>
              </w:rPr>
              <w:t>музыкальная</w:t>
            </w:r>
            <w:proofErr w:type="gramEnd"/>
            <w:r w:rsidRPr="00FA4C13">
              <w:rPr>
                <w:rFonts w:ascii="Times New Roman" w:eastAsia="Times New Roman" w:hAnsi="Times New Roman" w:cs="Times New Roman"/>
                <w:sz w:val="20"/>
                <w:szCs w:val="20"/>
              </w:rPr>
              <w:t>, восприятие, изобразительная, трудовая,  игровая, коммуникативная</w:t>
            </w:r>
          </w:p>
        </w:tc>
      </w:tr>
      <w:tr w:rsidR="00167470" w:rsidRPr="00167470" w:rsidTr="00167470">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Технологии работы</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jc w:val="both"/>
              <w:rPr>
                <w:rFonts w:ascii="Times New Roman" w:eastAsia="Times New Roman" w:hAnsi="Times New Roman" w:cs="Times New Roman"/>
                <w:sz w:val="20"/>
                <w:szCs w:val="20"/>
              </w:rPr>
            </w:pPr>
            <w:proofErr w:type="spellStart"/>
            <w:r w:rsidRPr="00FA4C13">
              <w:rPr>
                <w:rFonts w:ascii="Times New Roman" w:eastAsia="Times New Roman" w:hAnsi="Times New Roman" w:cs="Times New Roman"/>
                <w:sz w:val="20"/>
                <w:szCs w:val="20"/>
              </w:rPr>
              <w:t>Гербова</w:t>
            </w:r>
            <w:proofErr w:type="spellEnd"/>
            <w:r w:rsidRPr="00FA4C13">
              <w:rPr>
                <w:rFonts w:ascii="Times New Roman" w:eastAsia="Times New Roman" w:hAnsi="Times New Roman" w:cs="Times New Roman"/>
                <w:sz w:val="20"/>
                <w:szCs w:val="20"/>
              </w:rPr>
              <w:t xml:space="preserve"> В. В. "Развитие речи в детском саду. Для занятий с детьми 2-3 лет":  </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Максаков А. И. "Правильно ли говорит ваш ребенок".  </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Ушакова О.С. «Развитие речи и творчества дошкольников. Игры и упражнения»   </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Кислова Т.Р. «По дороге к Азбуке»  </w:t>
            </w:r>
            <w:proofErr w:type="spellStart"/>
            <w:r w:rsidRPr="00FA4C13">
              <w:rPr>
                <w:rFonts w:ascii="Times New Roman" w:eastAsia="Times New Roman" w:hAnsi="Times New Roman" w:cs="Times New Roman"/>
                <w:sz w:val="20"/>
                <w:szCs w:val="20"/>
              </w:rPr>
              <w:t>Курцева</w:t>
            </w:r>
            <w:proofErr w:type="spellEnd"/>
            <w:r w:rsidRPr="00FA4C13">
              <w:rPr>
                <w:rFonts w:ascii="Times New Roman" w:eastAsia="Times New Roman" w:hAnsi="Times New Roman" w:cs="Times New Roman"/>
                <w:sz w:val="20"/>
                <w:szCs w:val="20"/>
              </w:rPr>
              <w:t xml:space="preserve"> З.И. «Ты </w:t>
            </w:r>
            <w:proofErr w:type="gramStart"/>
            <w:r w:rsidRPr="00FA4C13">
              <w:rPr>
                <w:rFonts w:ascii="Times New Roman" w:eastAsia="Times New Roman" w:hAnsi="Times New Roman" w:cs="Times New Roman"/>
                <w:sz w:val="20"/>
                <w:szCs w:val="20"/>
              </w:rPr>
              <w:t>–с</w:t>
            </w:r>
            <w:proofErr w:type="gramEnd"/>
            <w:r w:rsidRPr="00FA4C13">
              <w:rPr>
                <w:rFonts w:ascii="Times New Roman" w:eastAsia="Times New Roman" w:hAnsi="Times New Roman" w:cs="Times New Roman"/>
                <w:sz w:val="20"/>
                <w:szCs w:val="20"/>
              </w:rPr>
              <w:t>ловечко, я –словечко…»;</w:t>
            </w:r>
          </w:p>
          <w:p w:rsidR="00167470" w:rsidRPr="00FA4C13" w:rsidRDefault="00167470" w:rsidP="007F11FD">
            <w:pPr>
              <w:spacing w:after="0" w:line="240" w:lineRule="auto"/>
              <w:rPr>
                <w:rFonts w:ascii="Times New Roman" w:eastAsia="Times New Roman" w:hAnsi="Times New Roman" w:cs="Times New Roman"/>
                <w:sz w:val="20"/>
                <w:szCs w:val="20"/>
              </w:rPr>
            </w:pPr>
            <w:proofErr w:type="spellStart"/>
            <w:r w:rsidRPr="00FA4C13">
              <w:rPr>
                <w:rFonts w:ascii="Times New Roman" w:eastAsia="Times New Roman" w:hAnsi="Times New Roman" w:cs="Times New Roman"/>
                <w:sz w:val="20"/>
                <w:szCs w:val="20"/>
              </w:rPr>
              <w:t>ТкаченкоТ.А</w:t>
            </w:r>
            <w:proofErr w:type="spellEnd"/>
            <w:r w:rsidRPr="00FA4C13">
              <w:rPr>
                <w:rFonts w:ascii="Times New Roman" w:eastAsia="Times New Roman" w:hAnsi="Times New Roman" w:cs="Times New Roman"/>
                <w:sz w:val="20"/>
                <w:szCs w:val="20"/>
              </w:rPr>
              <w:t xml:space="preserve">. «Учимся говорить правильно»; </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Филичева Т.Б. Воспитание и обучение детей дошкольного возраста с общим недоразвитием речи.  </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Коноваленко В.В., Коноваленко С.В. «Фронтальные логопедические занятия в подготовительной группе для детей с ФФН»;</w:t>
            </w:r>
          </w:p>
          <w:p w:rsidR="00167470" w:rsidRPr="00FA4C13" w:rsidRDefault="00167470" w:rsidP="007F11FD">
            <w:pPr>
              <w:spacing w:after="0" w:line="240" w:lineRule="auto"/>
              <w:rPr>
                <w:rFonts w:ascii="Times New Roman" w:eastAsia="Times New Roman" w:hAnsi="Times New Roman" w:cs="Times New Roman"/>
                <w:sz w:val="20"/>
                <w:szCs w:val="20"/>
              </w:rPr>
            </w:pPr>
            <w:proofErr w:type="spellStart"/>
            <w:r w:rsidRPr="00FA4C13">
              <w:rPr>
                <w:rFonts w:ascii="Times New Roman" w:eastAsia="Times New Roman" w:hAnsi="Times New Roman" w:cs="Times New Roman"/>
                <w:sz w:val="20"/>
                <w:szCs w:val="20"/>
              </w:rPr>
              <w:t>Гербова</w:t>
            </w:r>
            <w:proofErr w:type="spellEnd"/>
            <w:r w:rsidRPr="00FA4C13">
              <w:rPr>
                <w:rFonts w:ascii="Times New Roman" w:eastAsia="Times New Roman" w:hAnsi="Times New Roman" w:cs="Times New Roman"/>
                <w:sz w:val="20"/>
                <w:szCs w:val="20"/>
              </w:rPr>
              <w:t xml:space="preserve"> В. В. «Развитие речи в детском саду»;</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 Максаков А. И. «Правильно ли говорит ваш ребенок»  </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Максаков А. И. «Воспитание звуковой культуры речи дошкольников» </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lastRenderedPageBreak/>
              <w:t>Гасанова Л.Н., Гасанова Р.Х. «Словесное творчество дошкольников на основе национальной культуры башкирского народа»</w:t>
            </w:r>
          </w:p>
        </w:tc>
      </w:tr>
      <w:tr w:rsidR="00167470" w:rsidRPr="00167470" w:rsidTr="00FA4C13">
        <w:trPr>
          <w:trHeight w:val="3929"/>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Формы и методы</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Непосредственное  наблюдение и его разновидности: наблюдение в природе, экскурсии.</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Опосредованное наблюдение (изобразительная наглядность): рассматривание игрушек и картин, рассказывание по игрушкам и картинам </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Чтение и рассказывание художественных произведений.</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Заучивание наизусть.</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Пересказ.</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Обобщающая беседа.</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Дидактические игры.</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Игры – драматизации.</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Дидактические упражнения.</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Хороводные игры.</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Непосредственное наблюдение и его разновидности: наблюдение в природе, экскурсии.</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Опосредованное наблюдение (изобразительная наглядность): рассматривание игрушек и картин, рассказывание по игрушкам и картинам Чтение и рассказывание художественных произведений.</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Заучивание наизусть.</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Пересказ.</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Обобщающая беседа.</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Рассказывание без опоры на наглядный материал. Дидактические игры.</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Игры – драматизации.</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Инсценировка.</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Дидактические упражнения.</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Пластические этюды.</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Хороводные игры.</w:t>
            </w:r>
          </w:p>
        </w:tc>
      </w:tr>
      <w:tr w:rsidR="00167470" w:rsidRPr="00167470" w:rsidTr="00167470">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Способы поддержки детской инициативы</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речевой ситуации;</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успеха;</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поощрения;</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участие в речевых играх;</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конкурсы;</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предметно – развивающей среды.</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речевой ситуации;</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успеха;</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поощрения;</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участие в речевых играх;</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конкурсы;</w:t>
            </w:r>
          </w:p>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предметно – развивающей среды.</w:t>
            </w:r>
          </w:p>
          <w:p w:rsidR="00167470" w:rsidRPr="00FA4C13" w:rsidRDefault="00167470" w:rsidP="007F11FD">
            <w:pPr>
              <w:spacing w:after="0" w:line="240" w:lineRule="auto"/>
              <w:rPr>
                <w:rFonts w:ascii="Times New Roman" w:eastAsia="Times New Roman" w:hAnsi="Times New Roman" w:cs="Times New Roman"/>
                <w:sz w:val="20"/>
                <w:szCs w:val="20"/>
              </w:rPr>
            </w:pPr>
          </w:p>
        </w:tc>
      </w:tr>
      <w:tr w:rsidR="00167470" w:rsidRPr="00167470" w:rsidTr="00167470">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Взаимодействие взрослого и ребенка</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Общение с взрослым и совместные игры со сверстниками под руководством взрослого, совместная поисково-исследовательская деятельность</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беседа;</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консультации;</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информационные листы;</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семинары; выставки.</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FA4C13" w:rsidRDefault="00167470" w:rsidP="007F11FD">
            <w:pPr>
              <w:spacing w:after="0"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Общение с взрослым и совместные игры со сверстниками под руководством взрослого, совместная поисково-исследовательская деятельность</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беседа;</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консультации;</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информационные листы;</w:t>
            </w:r>
          </w:p>
          <w:p w:rsidR="00167470" w:rsidRPr="00FA4C13" w:rsidRDefault="00167470" w:rsidP="007F11FD">
            <w:pPr>
              <w:spacing w:after="0"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семинары; выставки.</w:t>
            </w:r>
          </w:p>
        </w:tc>
      </w:tr>
    </w:tbl>
    <w:p w:rsidR="009E7412" w:rsidRPr="00105F28" w:rsidRDefault="009E7412" w:rsidP="009E7412">
      <w:pPr>
        <w:spacing w:after="0" w:line="240" w:lineRule="auto"/>
        <w:rPr>
          <w:rFonts w:ascii="Times New Roman" w:eastAsia="Times New Roman" w:hAnsi="Times New Roman" w:cs="Times New Roman"/>
          <w:b/>
          <w:bCs/>
          <w:i/>
          <w:iCs/>
        </w:rPr>
      </w:pPr>
    </w:p>
    <w:p w:rsidR="00167470" w:rsidRDefault="00167470" w:rsidP="00105F28">
      <w:pPr>
        <w:spacing w:after="0" w:line="240" w:lineRule="auto"/>
        <w:jc w:val="center"/>
        <w:rPr>
          <w:rFonts w:ascii="Times New Roman" w:eastAsia="Times New Roman" w:hAnsi="Times New Roman" w:cs="Times New Roman"/>
          <w:b/>
          <w:bCs/>
          <w:i/>
          <w:iCs/>
          <w:sz w:val="28"/>
          <w:szCs w:val="28"/>
        </w:rPr>
      </w:pPr>
      <w:r w:rsidRPr="00167470">
        <w:rPr>
          <w:rFonts w:ascii="Times New Roman" w:eastAsia="Times New Roman" w:hAnsi="Times New Roman" w:cs="Times New Roman"/>
          <w:b/>
          <w:bCs/>
          <w:i/>
          <w:iCs/>
          <w:sz w:val="28"/>
          <w:szCs w:val="28"/>
        </w:rPr>
        <w:t>2.2.4.Образовательная область «Художественно-эстетическое развитие»</w:t>
      </w:r>
    </w:p>
    <w:tbl>
      <w:tblPr>
        <w:tblW w:w="9750" w:type="dxa"/>
        <w:tblCellMar>
          <w:left w:w="0" w:type="dxa"/>
          <w:right w:w="0" w:type="dxa"/>
        </w:tblCellMar>
        <w:tblLook w:val="04A0"/>
      </w:tblPr>
      <w:tblGrid>
        <w:gridCol w:w="1615"/>
        <w:gridCol w:w="3582"/>
        <w:gridCol w:w="4553"/>
      </w:tblGrid>
      <w:tr w:rsidR="00167470" w:rsidRPr="00167470" w:rsidTr="009E7412">
        <w:tc>
          <w:tcPr>
            <w:tcW w:w="1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Цель</w:t>
            </w:r>
          </w:p>
        </w:tc>
        <w:tc>
          <w:tcPr>
            <w:tcW w:w="8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Возраст </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Ранний </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Дошкольный </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Задачи</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восприятие смысла  музыки, сказок, стихов, фольклора</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стимулирование сопереживания персонажам художественных произведений</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sz w:val="20"/>
                <w:szCs w:val="20"/>
              </w:rPr>
              <w:t>- стимулирование  интереса к малым формам фольклора (</w:t>
            </w:r>
            <w:proofErr w:type="spellStart"/>
            <w:r w:rsidRPr="00167470">
              <w:rPr>
                <w:rFonts w:ascii="Times New Roman" w:eastAsia="Times New Roman" w:hAnsi="Times New Roman" w:cs="Times New Roman"/>
                <w:b/>
                <w:bCs/>
                <w:sz w:val="20"/>
                <w:szCs w:val="20"/>
              </w:rPr>
              <w:t>потешки</w:t>
            </w:r>
            <w:proofErr w:type="spellEnd"/>
            <w:r w:rsidRPr="00167470">
              <w:rPr>
                <w:rFonts w:ascii="Times New Roman" w:eastAsia="Times New Roman" w:hAnsi="Times New Roman" w:cs="Times New Roman"/>
                <w:b/>
                <w:bCs/>
                <w:color w:val="002060"/>
                <w:sz w:val="20"/>
                <w:szCs w:val="20"/>
              </w:rPr>
              <w:t xml:space="preserve">) </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становление эстетического отношения к окружающему мир</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элементарных представлений о видах искусства</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реализация самостоятельной творческой деятельности детей (изобразительной, конструктивно-модельной, музыкальной и др.)</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color w:val="002060"/>
                <w:sz w:val="20"/>
                <w:szCs w:val="20"/>
              </w:rPr>
              <w:t>-</w:t>
            </w:r>
            <w:r w:rsidRPr="00167470">
              <w:rPr>
                <w:rFonts w:ascii="Times New Roman" w:eastAsia="Times New Roman" w:hAnsi="Times New Roman" w:cs="Times New Roman"/>
                <w:b/>
                <w:bCs/>
                <w:sz w:val="20"/>
                <w:szCs w:val="20"/>
              </w:rPr>
              <w:t>ознакомление с культурой, искусством и традициями Башкортостана</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Виды детской деятельности</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Предметная, общение, восприятие (музыки, сказок, стихов), двигательная активность, рассматривание картинок</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Игровая, коммуникативная, восприятие художественной литературы и фольклора, трудовая, конструктивная, музыкальная, изобразительная</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Интеграция видов деятельности</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восприятие (музыки, сказок, стихов), предметная, двигательная – побуждать двигаться под музыку; общение – вызывать эмоциональный отклик на различные произведения  </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w:t>
            </w:r>
            <w:proofErr w:type="gramStart"/>
            <w:r w:rsidRPr="00167470">
              <w:rPr>
                <w:rFonts w:ascii="Times New Roman" w:eastAsia="Times New Roman" w:hAnsi="Times New Roman" w:cs="Times New Roman"/>
                <w:sz w:val="20"/>
                <w:szCs w:val="20"/>
              </w:rPr>
              <w:t>музыкальная</w:t>
            </w:r>
            <w:proofErr w:type="gramEnd"/>
            <w:r w:rsidRPr="00167470">
              <w:rPr>
                <w:rFonts w:ascii="Times New Roman" w:eastAsia="Times New Roman" w:hAnsi="Times New Roman" w:cs="Times New Roman"/>
                <w:sz w:val="20"/>
                <w:szCs w:val="20"/>
              </w:rPr>
              <w:t>, восприятие, изобразительная, трудовая,  игровая, коммуникативная</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Технологии работы</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Лыкова И.А. Изобразительная деятельность в детском саду. «Цветные ладошки»; Н.А. Ветлугина, И.Л. Дзержинская, Л.Н. Комиссарова и др. «Методика музыкального воспитания в детском саду» ;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Баранова Е, В., Савельева А. М. «От </w:t>
            </w:r>
            <w:r w:rsidRPr="00167470">
              <w:rPr>
                <w:rFonts w:ascii="Times New Roman" w:eastAsia="Times New Roman" w:hAnsi="Times New Roman" w:cs="Times New Roman"/>
                <w:sz w:val="20"/>
                <w:szCs w:val="20"/>
              </w:rPr>
              <w:lastRenderedPageBreak/>
              <w:t xml:space="preserve">навыков к творчеству: обучение детей 2-7 лет технике рисования».   Комарова Т. С. Занятия по изобразительной деятельности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Комарова Т. С. «Изобразительная деятельность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Комарова Т. С. «Детское художественное творчество»    Комарова Т. С. «Народное искусство в воспитании детей»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w:t>
            </w:r>
            <w:proofErr w:type="spellStart"/>
            <w:r w:rsidRPr="00167470">
              <w:rPr>
                <w:rFonts w:ascii="Times New Roman" w:eastAsia="Times New Roman" w:hAnsi="Times New Roman" w:cs="Times New Roman"/>
                <w:sz w:val="20"/>
                <w:szCs w:val="20"/>
              </w:rPr>
              <w:t>Зацепина</w:t>
            </w:r>
            <w:proofErr w:type="spellEnd"/>
            <w:r w:rsidRPr="00167470">
              <w:rPr>
                <w:rFonts w:ascii="Times New Roman" w:eastAsia="Times New Roman" w:hAnsi="Times New Roman" w:cs="Times New Roman"/>
                <w:sz w:val="20"/>
                <w:szCs w:val="20"/>
              </w:rPr>
              <w:t xml:space="preserve"> М. Б. Музыкальное воспитание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Зацепина</w:t>
            </w:r>
            <w:proofErr w:type="spellEnd"/>
            <w:r w:rsidRPr="00167470">
              <w:rPr>
                <w:rFonts w:ascii="Times New Roman" w:eastAsia="Times New Roman" w:hAnsi="Times New Roman" w:cs="Times New Roman"/>
                <w:sz w:val="20"/>
                <w:szCs w:val="20"/>
              </w:rPr>
              <w:t xml:space="preserve"> М. Б. «Культурно-досуговая деятельность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Зацепина</w:t>
            </w:r>
            <w:proofErr w:type="spellEnd"/>
            <w:r w:rsidRPr="00167470">
              <w:rPr>
                <w:rFonts w:ascii="Times New Roman" w:eastAsia="Times New Roman" w:hAnsi="Times New Roman" w:cs="Times New Roman"/>
                <w:sz w:val="20"/>
                <w:szCs w:val="20"/>
              </w:rPr>
              <w:t xml:space="preserve"> М. Б., Антонова Т.В. «Праздники и развлечения в детском саду».  </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 xml:space="preserve">Л. Н. Коротовских, Л. К. </w:t>
            </w:r>
            <w:proofErr w:type="spellStart"/>
            <w:r w:rsidRPr="00167470">
              <w:rPr>
                <w:rFonts w:ascii="Times New Roman" w:eastAsia="Times New Roman" w:hAnsi="Times New Roman" w:cs="Times New Roman"/>
                <w:sz w:val="20"/>
                <w:szCs w:val="20"/>
              </w:rPr>
              <w:t>Месеренко</w:t>
            </w:r>
            <w:proofErr w:type="spellEnd"/>
            <w:r w:rsidRPr="00167470">
              <w:rPr>
                <w:rFonts w:ascii="Times New Roman" w:eastAsia="Times New Roman" w:hAnsi="Times New Roman" w:cs="Times New Roman"/>
                <w:sz w:val="20"/>
                <w:szCs w:val="20"/>
              </w:rPr>
              <w:t xml:space="preserve">, Л. А. Москвина, Н. П. </w:t>
            </w:r>
            <w:proofErr w:type="spellStart"/>
            <w:r w:rsidRPr="00167470">
              <w:rPr>
                <w:rFonts w:ascii="Times New Roman" w:eastAsia="Times New Roman" w:hAnsi="Times New Roman" w:cs="Times New Roman"/>
                <w:sz w:val="20"/>
                <w:szCs w:val="20"/>
              </w:rPr>
              <w:t>Рудометкина</w:t>
            </w:r>
            <w:proofErr w:type="spellEnd"/>
            <w:r w:rsidRPr="00167470">
              <w:rPr>
                <w:rFonts w:ascii="Times New Roman" w:eastAsia="Times New Roman" w:hAnsi="Times New Roman" w:cs="Times New Roman"/>
                <w:sz w:val="20"/>
                <w:szCs w:val="20"/>
              </w:rPr>
              <w:t xml:space="preserve">  «Народные узоры».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Лыкова И.А.  Изобразительная деятельность в детском саду. «Цветные ладошки»;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Н.А. Ветлугина, И.Л. Дзержинская, Л.Н. Комиссарова и др. «Методика музыкального </w:t>
            </w:r>
            <w:r w:rsidRPr="00167470">
              <w:rPr>
                <w:rFonts w:ascii="Times New Roman" w:eastAsia="Times New Roman" w:hAnsi="Times New Roman" w:cs="Times New Roman"/>
                <w:sz w:val="20"/>
                <w:szCs w:val="20"/>
              </w:rPr>
              <w:lastRenderedPageBreak/>
              <w:t xml:space="preserve">воспитания в детском саду»   </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Радынова</w:t>
            </w:r>
            <w:proofErr w:type="spellEnd"/>
            <w:r w:rsidRPr="00167470">
              <w:rPr>
                <w:rFonts w:ascii="Times New Roman" w:eastAsia="Times New Roman" w:hAnsi="Times New Roman" w:cs="Times New Roman"/>
                <w:sz w:val="20"/>
                <w:szCs w:val="20"/>
              </w:rPr>
              <w:t>  О.П.  «Музыкальные шедевры»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Баранова Е, В., Савельева А. М. «От навыков к творчеству: обучение детей 2-7 лет технике рисования».   Комарова Т. С. Занятия по изобразительной деятельности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Комарова Т. С. «Изобразительная деятельность в детском саду».  Комарова Т. С. «Детское художественное творчество»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Комарова Т. С. «Школа эстетического воспитания»</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Комарова Т. С, Савенков А. И. «Коллективное творчество дошкольников».</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Комарова Т. С, </w:t>
            </w:r>
            <w:proofErr w:type="spellStart"/>
            <w:r w:rsidRPr="00167470">
              <w:rPr>
                <w:rFonts w:ascii="Times New Roman" w:eastAsia="Times New Roman" w:hAnsi="Times New Roman" w:cs="Times New Roman"/>
                <w:sz w:val="20"/>
                <w:szCs w:val="20"/>
              </w:rPr>
              <w:t>Филлипс</w:t>
            </w:r>
            <w:proofErr w:type="spellEnd"/>
            <w:r w:rsidRPr="00167470">
              <w:rPr>
                <w:rFonts w:ascii="Times New Roman" w:eastAsia="Times New Roman" w:hAnsi="Times New Roman" w:cs="Times New Roman"/>
                <w:sz w:val="20"/>
                <w:szCs w:val="20"/>
              </w:rPr>
              <w:t xml:space="preserve"> О. Ю. «Эстетическая развивающая среда»</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Голоменникова</w:t>
            </w:r>
            <w:proofErr w:type="spellEnd"/>
            <w:r w:rsidRPr="00167470">
              <w:rPr>
                <w:rFonts w:ascii="Times New Roman" w:eastAsia="Times New Roman" w:hAnsi="Times New Roman" w:cs="Times New Roman"/>
                <w:sz w:val="20"/>
                <w:szCs w:val="20"/>
              </w:rPr>
              <w:t xml:space="preserve"> О. А. «Радость творчества. Ознакомление детей 5-7 лет   с народным искусством»</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Зацепина</w:t>
            </w:r>
            <w:proofErr w:type="spellEnd"/>
            <w:r w:rsidRPr="00167470">
              <w:rPr>
                <w:rFonts w:ascii="Times New Roman" w:eastAsia="Times New Roman" w:hAnsi="Times New Roman" w:cs="Times New Roman"/>
                <w:sz w:val="20"/>
                <w:szCs w:val="20"/>
              </w:rPr>
              <w:t xml:space="preserve"> М. Б., Антонова Т. В. «Народные праздники в детском саду»</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w:t>
            </w:r>
            <w:proofErr w:type="spellStart"/>
            <w:r w:rsidRPr="00167470">
              <w:rPr>
                <w:rFonts w:ascii="Times New Roman" w:eastAsia="Times New Roman" w:hAnsi="Times New Roman" w:cs="Times New Roman"/>
                <w:sz w:val="20"/>
                <w:szCs w:val="20"/>
              </w:rPr>
              <w:t>Зацепина</w:t>
            </w:r>
            <w:proofErr w:type="spellEnd"/>
            <w:r w:rsidRPr="00167470">
              <w:rPr>
                <w:rFonts w:ascii="Times New Roman" w:eastAsia="Times New Roman" w:hAnsi="Times New Roman" w:cs="Times New Roman"/>
                <w:sz w:val="20"/>
                <w:szCs w:val="20"/>
              </w:rPr>
              <w:t xml:space="preserve"> М. Б. Музыкальное воспитание в детском саду».   </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Зацепина</w:t>
            </w:r>
            <w:proofErr w:type="spellEnd"/>
            <w:r w:rsidRPr="00167470">
              <w:rPr>
                <w:rFonts w:ascii="Times New Roman" w:eastAsia="Times New Roman" w:hAnsi="Times New Roman" w:cs="Times New Roman"/>
                <w:sz w:val="20"/>
                <w:szCs w:val="20"/>
              </w:rPr>
              <w:t xml:space="preserve"> М. Б. «Культурно-досуговая деятельность в детском саду».  </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Зацепина</w:t>
            </w:r>
            <w:proofErr w:type="spellEnd"/>
            <w:r w:rsidRPr="00167470">
              <w:rPr>
                <w:rFonts w:ascii="Times New Roman" w:eastAsia="Times New Roman" w:hAnsi="Times New Roman" w:cs="Times New Roman"/>
                <w:sz w:val="20"/>
                <w:szCs w:val="20"/>
              </w:rPr>
              <w:t xml:space="preserve"> М. Б., Антонова Т.В. «Праздники и развлечения в детском саду».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sz w:val="20"/>
                <w:szCs w:val="20"/>
              </w:rPr>
              <w:t xml:space="preserve">Ф.Г. </w:t>
            </w:r>
            <w:proofErr w:type="spellStart"/>
            <w:r w:rsidRPr="00167470">
              <w:rPr>
                <w:rFonts w:ascii="Times New Roman" w:eastAsia="Times New Roman" w:hAnsi="Times New Roman" w:cs="Times New Roman"/>
                <w:b/>
                <w:bCs/>
                <w:sz w:val="20"/>
                <w:szCs w:val="20"/>
              </w:rPr>
              <w:t>Азнабаевой</w:t>
            </w:r>
            <w:proofErr w:type="spellEnd"/>
            <w:r w:rsidRPr="00167470">
              <w:rPr>
                <w:rFonts w:ascii="Times New Roman" w:eastAsia="Times New Roman" w:hAnsi="Times New Roman" w:cs="Times New Roman"/>
                <w:b/>
                <w:bCs/>
                <w:sz w:val="20"/>
                <w:szCs w:val="20"/>
              </w:rPr>
              <w:t>. «</w:t>
            </w:r>
            <w:proofErr w:type="spellStart"/>
            <w:r w:rsidRPr="00167470">
              <w:rPr>
                <w:rFonts w:ascii="Times New Roman" w:eastAsia="Times New Roman" w:hAnsi="Times New Roman" w:cs="Times New Roman"/>
                <w:b/>
                <w:bCs/>
                <w:sz w:val="20"/>
                <w:szCs w:val="20"/>
              </w:rPr>
              <w:t>Ильгам</w:t>
            </w:r>
            <w:proofErr w:type="spellEnd"/>
            <w:r w:rsidRPr="00167470">
              <w:rPr>
                <w:rFonts w:ascii="Times New Roman" w:eastAsia="Times New Roman" w:hAnsi="Times New Roman" w:cs="Times New Roman"/>
                <w:b/>
                <w:bCs/>
                <w:sz w:val="20"/>
                <w:szCs w:val="20"/>
              </w:rPr>
              <w:t xml:space="preserve">: методическое пособие по художественному развитию дошкольников»  </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b/>
                <w:bCs/>
                <w:sz w:val="20"/>
                <w:szCs w:val="20"/>
              </w:rPr>
              <w:t>Молчева</w:t>
            </w:r>
            <w:proofErr w:type="spellEnd"/>
            <w:r w:rsidRPr="00167470">
              <w:rPr>
                <w:rFonts w:ascii="Times New Roman" w:eastAsia="Times New Roman" w:hAnsi="Times New Roman" w:cs="Times New Roman"/>
                <w:b/>
                <w:bCs/>
                <w:sz w:val="20"/>
                <w:szCs w:val="20"/>
              </w:rPr>
              <w:t xml:space="preserve"> А.В. «Народно-прикладное искусство Башкортостан»</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Формы и методы</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игры с музыкальными игрушками, подражательные игры под музыку</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слушание, пение, музыкально-ритмические движения</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ИКТ, наглядность, атрибуты, костюмы,  предметы, музыкальные и шумовые инструменты</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sz w:val="20"/>
                <w:szCs w:val="20"/>
              </w:rPr>
              <w:t>индивидуальная</w:t>
            </w:r>
            <w:r w:rsidRPr="00167470">
              <w:rPr>
                <w:rFonts w:ascii="Times New Roman" w:eastAsia="Times New Roman" w:hAnsi="Times New Roman" w:cs="Times New Roman"/>
                <w:sz w:val="20"/>
                <w:szCs w:val="20"/>
              </w:rPr>
              <w:t xml:space="preserve"> – дидактические игры, самостоятельно-изобразительная деятельность;</w:t>
            </w:r>
          </w:p>
          <w:p w:rsidR="00167470" w:rsidRPr="00167470" w:rsidRDefault="00167470" w:rsidP="007F11FD">
            <w:pPr>
              <w:spacing w:after="0" w:line="240" w:lineRule="auto"/>
              <w:rPr>
                <w:rFonts w:ascii="Times New Roman" w:eastAsia="Times New Roman" w:hAnsi="Times New Roman" w:cs="Times New Roman"/>
                <w:sz w:val="24"/>
                <w:szCs w:val="24"/>
              </w:rPr>
            </w:pPr>
            <w:proofErr w:type="gramStart"/>
            <w:r w:rsidRPr="00167470">
              <w:rPr>
                <w:rFonts w:ascii="Times New Roman" w:eastAsia="Times New Roman" w:hAnsi="Times New Roman" w:cs="Times New Roman"/>
                <w:b/>
                <w:bCs/>
                <w:sz w:val="20"/>
                <w:szCs w:val="20"/>
              </w:rPr>
              <w:t xml:space="preserve">групповая </w:t>
            </w:r>
            <w:r w:rsidRPr="00167470">
              <w:rPr>
                <w:rFonts w:ascii="Times New Roman" w:eastAsia="Times New Roman" w:hAnsi="Times New Roman" w:cs="Times New Roman"/>
                <w:sz w:val="20"/>
                <w:szCs w:val="20"/>
              </w:rPr>
              <w:t xml:space="preserve">– занятие, экскурсия, творческая мастерская, беседа,  праздник, досуг, восприятие художественных  произведений и  произведений искусства </w:t>
            </w:r>
            <w:proofErr w:type="gramEnd"/>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w:t>
            </w:r>
            <w:r w:rsidRPr="00167470">
              <w:rPr>
                <w:rFonts w:ascii="Times New Roman" w:eastAsia="Times New Roman" w:hAnsi="Times New Roman" w:cs="Times New Roman"/>
                <w:sz w:val="20"/>
                <w:szCs w:val="20"/>
              </w:rPr>
              <w:t>словесные, музыкальные, наглядные, практические, поисковые, самостоятельные, поощрение, порицание, поисково-исследовательский, проектирование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w:t>
            </w:r>
            <w:r w:rsidRPr="00167470">
              <w:rPr>
                <w:rFonts w:ascii="Times New Roman" w:eastAsia="Times New Roman" w:hAnsi="Times New Roman" w:cs="Times New Roman"/>
                <w:sz w:val="20"/>
                <w:szCs w:val="20"/>
              </w:rPr>
              <w:t>ИКТ, наглядность, пособия, макеты, изобразительные материалы, произведения искусства, предметы</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sz w:val="20"/>
                <w:szCs w:val="20"/>
              </w:rPr>
              <w:t>индивидуальные</w:t>
            </w:r>
            <w:r w:rsidRPr="00167470">
              <w:rPr>
                <w:rFonts w:ascii="Times New Roman" w:eastAsia="Times New Roman" w:hAnsi="Times New Roman" w:cs="Times New Roman"/>
                <w:sz w:val="20"/>
                <w:szCs w:val="20"/>
              </w:rPr>
              <w:t xml:space="preserve">  -  </w:t>
            </w:r>
            <w:proofErr w:type="spellStart"/>
            <w:r w:rsidRPr="00167470">
              <w:rPr>
                <w:rFonts w:ascii="Times New Roman" w:eastAsia="Times New Roman" w:hAnsi="Times New Roman" w:cs="Times New Roman"/>
                <w:sz w:val="20"/>
                <w:szCs w:val="20"/>
              </w:rPr>
              <w:t>музицирование</w:t>
            </w:r>
            <w:proofErr w:type="spellEnd"/>
            <w:r w:rsidRPr="00167470">
              <w:rPr>
                <w:rFonts w:ascii="Times New Roman" w:eastAsia="Times New Roman" w:hAnsi="Times New Roman" w:cs="Times New Roman"/>
                <w:sz w:val="20"/>
                <w:szCs w:val="20"/>
              </w:rPr>
              <w:t>, дидактическая игра, песенное, танцевальное творчество, музыкально-ритмические движения</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sz w:val="20"/>
                <w:szCs w:val="20"/>
              </w:rPr>
              <w:t>групповые</w:t>
            </w:r>
            <w:r w:rsidRPr="00167470">
              <w:rPr>
                <w:rFonts w:ascii="Times New Roman" w:eastAsia="Times New Roman" w:hAnsi="Times New Roman" w:cs="Times New Roman"/>
                <w:sz w:val="20"/>
                <w:szCs w:val="20"/>
              </w:rPr>
              <w:t xml:space="preserve"> – занятия, музыкальный спектакль, театрализованная игра, беседа, слушание, пение, музыкально-ритмические, экскурсия.</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w:t>
            </w:r>
            <w:r w:rsidRPr="00167470">
              <w:rPr>
                <w:rFonts w:ascii="Times New Roman" w:eastAsia="Times New Roman" w:hAnsi="Times New Roman" w:cs="Times New Roman"/>
                <w:sz w:val="20"/>
                <w:szCs w:val="20"/>
              </w:rPr>
              <w:t>словесные, музыкальные, наглядные, практические, самостоятельные, поощрение, порицание, проектирование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w:t>
            </w:r>
            <w:r w:rsidRPr="00167470">
              <w:rPr>
                <w:rFonts w:ascii="Times New Roman" w:eastAsia="Times New Roman" w:hAnsi="Times New Roman" w:cs="Times New Roman"/>
                <w:sz w:val="20"/>
                <w:szCs w:val="20"/>
              </w:rPr>
              <w:t xml:space="preserve">ИКТ, наглядность, пособия, атрибуты, костюмы к </w:t>
            </w:r>
            <w:proofErr w:type="spellStart"/>
            <w:r w:rsidRPr="00167470">
              <w:rPr>
                <w:rFonts w:ascii="Times New Roman" w:eastAsia="Times New Roman" w:hAnsi="Times New Roman" w:cs="Times New Roman"/>
                <w:sz w:val="20"/>
                <w:szCs w:val="20"/>
              </w:rPr>
              <w:t>театрилизованной</w:t>
            </w:r>
            <w:proofErr w:type="spellEnd"/>
            <w:r w:rsidRPr="00167470">
              <w:rPr>
                <w:rFonts w:ascii="Times New Roman" w:eastAsia="Times New Roman" w:hAnsi="Times New Roman" w:cs="Times New Roman"/>
                <w:sz w:val="20"/>
                <w:szCs w:val="20"/>
              </w:rPr>
              <w:t xml:space="preserve"> и </w:t>
            </w:r>
            <w:proofErr w:type="spellStart"/>
            <w:r w:rsidRPr="00167470">
              <w:rPr>
                <w:rFonts w:ascii="Times New Roman" w:eastAsia="Times New Roman" w:hAnsi="Times New Roman" w:cs="Times New Roman"/>
                <w:sz w:val="20"/>
                <w:szCs w:val="20"/>
              </w:rPr>
              <w:t>концерной</w:t>
            </w:r>
            <w:proofErr w:type="spellEnd"/>
            <w:r w:rsidRPr="00167470">
              <w:rPr>
                <w:rFonts w:ascii="Times New Roman" w:eastAsia="Times New Roman" w:hAnsi="Times New Roman" w:cs="Times New Roman"/>
                <w:sz w:val="20"/>
                <w:szCs w:val="20"/>
              </w:rPr>
              <w:t xml:space="preserve"> деятельности, произведения искусства, декорации, музыкальные инструменты, нетрадиционные музыкальные инструменты, народные музыкальные инструменты</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Способы поддержки детской инициативы</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Непосредственное общение с каждым ребенком, уважительное отношение к каждому ребенку к его чувствам и потребностям, создание условий для свободного выбора  детьми деятельности, создание условий для выражения своих чувств и мыслей, поддержка детской инициативы и </w:t>
            </w:r>
            <w:r w:rsidRPr="00167470">
              <w:rPr>
                <w:rFonts w:ascii="Times New Roman" w:eastAsia="Times New Roman" w:hAnsi="Times New Roman" w:cs="Times New Roman"/>
                <w:sz w:val="20"/>
                <w:szCs w:val="20"/>
              </w:rPr>
              <w:lastRenderedPageBreak/>
              <w:t>самостоятельности в разных видах деятельности, создание условий для овладения культурными средствами деятельности, организация видов деятельности</w:t>
            </w:r>
            <w:proofErr w:type="gramStart"/>
            <w:r w:rsidRPr="00167470">
              <w:rPr>
                <w:rFonts w:ascii="Times New Roman" w:eastAsia="Times New Roman" w:hAnsi="Times New Roman" w:cs="Times New Roman"/>
                <w:sz w:val="20"/>
                <w:szCs w:val="20"/>
              </w:rPr>
              <w:t xml:space="preserve"> ,</w:t>
            </w:r>
            <w:proofErr w:type="gramEnd"/>
            <w:r w:rsidRPr="00167470">
              <w:rPr>
                <w:rFonts w:ascii="Times New Roman" w:eastAsia="Times New Roman" w:hAnsi="Times New Roman" w:cs="Times New Roman"/>
                <w:sz w:val="20"/>
                <w:szCs w:val="20"/>
              </w:rPr>
              <w:t xml:space="preserve"> способствующих художественно-эстетическому развитию детей,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взаимодействие с родителями по непосредственному вовлечению их в образовательную деятельность</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 xml:space="preserve">Непосредственное общение с каждым ребенком, уважительное отношение к каждому ребенку к его чувствам и потребностям, создание условий для свободного выбора  детьми деятельности, создание условий для принятия детьми решений, выражение своих чувств и мыслей, поддержка детской инициативы и самостоятельности в разных видах деятельности, создание условий для </w:t>
            </w:r>
            <w:r w:rsidRPr="00167470">
              <w:rPr>
                <w:rFonts w:ascii="Times New Roman" w:eastAsia="Times New Roman" w:hAnsi="Times New Roman" w:cs="Times New Roman"/>
                <w:sz w:val="20"/>
                <w:szCs w:val="20"/>
              </w:rPr>
              <w:lastRenderedPageBreak/>
              <w:t>овладения культурными средствами деятельности, организация видов деятельности , способствующих художественно-эстетическому развитию детей, проектная деятельность,</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взаимодействие с родителями</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 непосредственному вовлечению их в образовательную деятельность</w:t>
            </w:r>
          </w:p>
        </w:tc>
      </w:tr>
      <w:tr w:rsidR="00167470" w:rsidRPr="00167470" w:rsidTr="009E7412">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Взаимодействие взрослого и ребенка</w:t>
            </w:r>
          </w:p>
        </w:tc>
        <w:tc>
          <w:tcPr>
            <w:tcW w:w="358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Общение с взрослым и совместные игры со сверстниками под руководством взрослого, совместная поисково-исследовательская деятельность</w:t>
            </w:r>
          </w:p>
        </w:tc>
        <w:tc>
          <w:tcPr>
            <w:tcW w:w="4553"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Конкурсы, фестивали, совместные экскурсии, занятия, походы, совместная поисково-исследовательская деятельность</w:t>
            </w:r>
          </w:p>
        </w:tc>
      </w:tr>
    </w:tbl>
    <w:p w:rsidR="009E7412" w:rsidRPr="00105F28" w:rsidRDefault="009E7412" w:rsidP="009E7412">
      <w:pPr>
        <w:spacing w:after="0" w:line="240" w:lineRule="auto"/>
        <w:rPr>
          <w:rFonts w:ascii="Times New Roman" w:eastAsia="Times New Roman" w:hAnsi="Times New Roman" w:cs="Times New Roman"/>
          <w:b/>
          <w:bCs/>
          <w:i/>
          <w:iCs/>
        </w:rPr>
      </w:pP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i/>
          <w:iCs/>
          <w:sz w:val="28"/>
          <w:szCs w:val="28"/>
        </w:rPr>
        <w:t>2.2.5.Образовательная область «Физическое развитие»</w:t>
      </w:r>
    </w:p>
    <w:tbl>
      <w:tblPr>
        <w:tblW w:w="9767" w:type="dxa"/>
        <w:tblLayout w:type="fixed"/>
        <w:tblCellMar>
          <w:left w:w="0" w:type="dxa"/>
          <w:right w:w="0" w:type="dxa"/>
        </w:tblCellMar>
        <w:tblLook w:val="04A0"/>
      </w:tblPr>
      <w:tblGrid>
        <w:gridCol w:w="1615"/>
        <w:gridCol w:w="3455"/>
        <w:gridCol w:w="4697"/>
      </w:tblGrid>
      <w:tr w:rsidR="00167470" w:rsidRPr="00167470" w:rsidTr="00A21E08">
        <w:tc>
          <w:tcPr>
            <w:tcW w:w="1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Цель</w:t>
            </w:r>
          </w:p>
        </w:tc>
        <w:tc>
          <w:tcPr>
            <w:tcW w:w="815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Развитие предпосылок к ЗОЖ через двигательную активность в соответствии с социальными нормами поведения и правилами  в разных видах деятельности</w:t>
            </w:r>
          </w:p>
        </w:tc>
      </w:tr>
      <w:tr w:rsidR="00167470" w:rsidRPr="00167470" w:rsidTr="00A21E08">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Возраст </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Ранний </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i/>
                <w:iCs/>
                <w:sz w:val="20"/>
                <w:szCs w:val="20"/>
              </w:rPr>
              <w:t xml:space="preserve">Дошкольный </w:t>
            </w:r>
          </w:p>
        </w:tc>
      </w:tr>
      <w:tr w:rsidR="00167470" w:rsidRPr="00167470" w:rsidTr="00BE0C0F">
        <w:trPr>
          <w:trHeight w:val="3948"/>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Задачи</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развитие крупной моторики;</w:t>
            </w:r>
          </w:p>
          <w:p w:rsidR="00167470" w:rsidRPr="00167470" w:rsidRDefault="00A21E08" w:rsidP="007F11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00167470" w:rsidRPr="00167470">
              <w:rPr>
                <w:rFonts w:ascii="Times New Roman" w:eastAsia="Times New Roman" w:hAnsi="Times New Roman" w:cs="Times New Roman"/>
                <w:sz w:val="20"/>
                <w:szCs w:val="20"/>
              </w:rPr>
              <w:t xml:space="preserve">формирование стремления осваивать различные виды движений (бег, лазание, перешагивание и пр.);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стимулирование интереса к сверстникам, наблюдения за их действиями и подражание им;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стимулирование интереса к играм башкирского народа, хороводам, пальчиковым играм. </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развитие крупной и мелкой моторики;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развитие выносливости, владения основными движениями (бег, лазание, прыжки);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формирование навыка контролировать свои  движения  и управлять собой;</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-формирование активного взаимодействия со сверстниками, учитывая интересы и чувства других.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развитие волевых усилий;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приобщение к социальным нормам поведения и правилам  в разных видах деятельности, во взаимоотношениях </w:t>
            </w:r>
            <w:proofErr w:type="gramStart"/>
            <w:r w:rsidRPr="00167470">
              <w:rPr>
                <w:rFonts w:ascii="Times New Roman" w:eastAsia="Times New Roman" w:hAnsi="Times New Roman" w:cs="Times New Roman"/>
                <w:sz w:val="20"/>
                <w:szCs w:val="20"/>
              </w:rPr>
              <w:t>со</w:t>
            </w:r>
            <w:proofErr w:type="gramEnd"/>
            <w:r w:rsidRPr="00167470">
              <w:rPr>
                <w:rFonts w:ascii="Times New Roman" w:eastAsia="Times New Roman" w:hAnsi="Times New Roman" w:cs="Times New Roman"/>
                <w:sz w:val="20"/>
                <w:szCs w:val="20"/>
              </w:rPr>
              <w:t xml:space="preserve"> взрослыми и сверстниками;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знакомство с правилами безопасного поведения и личной гигиены.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b/>
                <w:bCs/>
                <w:color w:val="002060"/>
                <w:sz w:val="20"/>
                <w:szCs w:val="20"/>
              </w:rPr>
              <w:t xml:space="preserve">- </w:t>
            </w:r>
            <w:r w:rsidRPr="00167470">
              <w:rPr>
                <w:rFonts w:ascii="Times New Roman" w:eastAsia="Times New Roman" w:hAnsi="Times New Roman" w:cs="Times New Roman"/>
                <w:b/>
                <w:bCs/>
                <w:sz w:val="20"/>
                <w:szCs w:val="20"/>
              </w:rPr>
              <w:t>стимулирование интереса и игры в  подвижные игры башкирского народа и народов, проживающих на территории РБ.</w:t>
            </w:r>
          </w:p>
        </w:tc>
      </w:tr>
      <w:tr w:rsidR="00167470" w:rsidRPr="00167470" w:rsidTr="00A21E08">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Виды детской деятельности</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Двигательная (овладение основными видами движения)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Игровая (игры с правилами) Музыкальная (музыкально-ритмические движения)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Коммуникативная (взаимодействие со взрослыми и сверстниками)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Познавательная (способы действия) </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Двигательная (овладение основными видами движения)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Игровая (игры с правилами)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Музыкальная (музыкально-ритмические движения)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Коммуникативная (взаимодействие со взрослыми и сверстниками)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Познавательная (способы действия)</w:t>
            </w:r>
          </w:p>
        </w:tc>
      </w:tr>
      <w:tr w:rsidR="00167470" w:rsidRPr="00167470" w:rsidTr="00A21E08">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Интеграция видов деятельности</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Предметная, общение, восприятие (музыки, сказок, стихов), двигательная активность, рассматривание картинок</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proofErr w:type="gramStart"/>
            <w:r w:rsidRPr="00167470">
              <w:rPr>
                <w:rFonts w:ascii="Times New Roman" w:eastAsia="Times New Roman" w:hAnsi="Times New Roman" w:cs="Times New Roman"/>
                <w:sz w:val="20"/>
                <w:szCs w:val="20"/>
              </w:rPr>
              <w:t>Игровая</w:t>
            </w:r>
            <w:proofErr w:type="gramEnd"/>
            <w:r w:rsidRPr="00167470">
              <w:rPr>
                <w:rFonts w:ascii="Times New Roman" w:eastAsia="Times New Roman" w:hAnsi="Times New Roman" w:cs="Times New Roman"/>
                <w:sz w:val="20"/>
                <w:szCs w:val="20"/>
              </w:rPr>
              <w:t>, коммуникативная, восприятие художественной литературы и фольклора, трудовая,  музыкальная</w:t>
            </w:r>
          </w:p>
        </w:tc>
      </w:tr>
      <w:tr w:rsidR="00167470" w:rsidRPr="00167470" w:rsidTr="00A21E08">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Технологии работы</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Л. Д. Глазырина «Физическая культура дошкольникам»</w:t>
            </w:r>
            <w:proofErr w:type="gramStart"/>
            <w:r w:rsidRPr="00167470">
              <w:rPr>
                <w:rFonts w:ascii="Times New Roman" w:eastAsia="Times New Roman" w:hAnsi="Times New Roman" w:cs="Times New Roman"/>
                <w:sz w:val="20"/>
                <w:szCs w:val="20"/>
              </w:rPr>
              <w:t xml:space="preserve"> ;</w:t>
            </w:r>
            <w:proofErr w:type="gramEnd"/>
            <w:r w:rsidRPr="00167470">
              <w:rPr>
                <w:rFonts w:ascii="Times New Roman" w:eastAsia="Times New Roman" w:hAnsi="Times New Roman" w:cs="Times New Roman"/>
                <w:sz w:val="20"/>
                <w:szCs w:val="20"/>
              </w:rPr>
              <w:t xml:space="preserve">                    В. Г. </w:t>
            </w:r>
            <w:proofErr w:type="spellStart"/>
            <w:r w:rsidRPr="00167470">
              <w:rPr>
                <w:rFonts w:ascii="Times New Roman" w:eastAsia="Times New Roman" w:hAnsi="Times New Roman" w:cs="Times New Roman"/>
                <w:sz w:val="20"/>
                <w:szCs w:val="20"/>
              </w:rPr>
              <w:t>Алямовская</w:t>
            </w:r>
            <w:proofErr w:type="spellEnd"/>
            <w:r w:rsidRPr="00167470">
              <w:rPr>
                <w:rFonts w:ascii="Times New Roman" w:eastAsia="Times New Roman" w:hAnsi="Times New Roman" w:cs="Times New Roman"/>
                <w:sz w:val="20"/>
                <w:szCs w:val="20"/>
              </w:rPr>
              <w:t xml:space="preserve"> Программа «Здоровье»;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Глазырина Л.Д., </w:t>
            </w:r>
            <w:proofErr w:type="spellStart"/>
            <w:r w:rsidRPr="00167470">
              <w:rPr>
                <w:rFonts w:ascii="Times New Roman" w:eastAsia="Times New Roman" w:hAnsi="Times New Roman" w:cs="Times New Roman"/>
                <w:sz w:val="20"/>
                <w:szCs w:val="20"/>
              </w:rPr>
              <w:t>Овсянкин</w:t>
            </w:r>
            <w:proofErr w:type="spellEnd"/>
            <w:r w:rsidRPr="00167470">
              <w:rPr>
                <w:rFonts w:ascii="Times New Roman" w:eastAsia="Times New Roman" w:hAnsi="Times New Roman" w:cs="Times New Roman"/>
                <w:sz w:val="20"/>
                <w:szCs w:val="20"/>
              </w:rPr>
              <w:t xml:space="preserve"> В.А. «Методика физического воспитания детей дошкольного возраста»;                                                               </w:t>
            </w:r>
            <w:proofErr w:type="spellStart"/>
            <w:r w:rsidRPr="00167470">
              <w:rPr>
                <w:rFonts w:ascii="Times New Roman" w:eastAsia="Times New Roman" w:hAnsi="Times New Roman" w:cs="Times New Roman"/>
                <w:sz w:val="20"/>
                <w:szCs w:val="20"/>
              </w:rPr>
              <w:t>Л.И.Пензулаева</w:t>
            </w:r>
            <w:proofErr w:type="spellEnd"/>
            <w:r w:rsidRPr="00167470">
              <w:rPr>
                <w:rFonts w:ascii="Times New Roman" w:eastAsia="Times New Roman" w:hAnsi="Times New Roman" w:cs="Times New Roman"/>
                <w:sz w:val="20"/>
                <w:szCs w:val="20"/>
              </w:rPr>
              <w:t xml:space="preserve"> «Физкультурные занятия в детском саду»     </w:t>
            </w:r>
            <w:proofErr w:type="spellStart"/>
            <w:r w:rsidRPr="00167470">
              <w:rPr>
                <w:rFonts w:ascii="Times New Roman" w:eastAsia="Times New Roman" w:hAnsi="Times New Roman" w:cs="Times New Roman"/>
                <w:sz w:val="20"/>
                <w:szCs w:val="20"/>
              </w:rPr>
              <w:t>Степаненкова</w:t>
            </w:r>
            <w:proofErr w:type="spellEnd"/>
            <w:r w:rsidRPr="00167470">
              <w:rPr>
                <w:rFonts w:ascii="Times New Roman" w:eastAsia="Times New Roman" w:hAnsi="Times New Roman" w:cs="Times New Roman"/>
                <w:sz w:val="20"/>
                <w:szCs w:val="20"/>
              </w:rPr>
              <w:t xml:space="preserve"> Э. Я. «Методика физического воспитания»;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Степаненкова</w:t>
            </w:r>
            <w:proofErr w:type="spellEnd"/>
            <w:r w:rsidRPr="00167470">
              <w:rPr>
                <w:rFonts w:ascii="Times New Roman" w:eastAsia="Times New Roman" w:hAnsi="Times New Roman" w:cs="Times New Roman"/>
                <w:sz w:val="20"/>
                <w:szCs w:val="20"/>
              </w:rPr>
              <w:t xml:space="preserve"> Э. Я. «Методика проведения подвижных игр»;</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Степаненкова</w:t>
            </w:r>
            <w:proofErr w:type="spellEnd"/>
            <w:r w:rsidRPr="00167470">
              <w:rPr>
                <w:rFonts w:ascii="Times New Roman" w:eastAsia="Times New Roman" w:hAnsi="Times New Roman" w:cs="Times New Roman"/>
                <w:sz w:val="20"/>
                <w:szCs w:val="20"/>
              </w:rPr>
              <w:t xml:space="preserve"> Э. Я. «Физическое воспитание в детском саду»;</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b/>
                <w:bCs/>
                <w:sz w:val="20"/>
                <w:szCs w:val="20"/>
              </w:rPr>
              <w:lastRenderedPageBreak/>
              <w:t>Яфаева</w:t>
            </w:r>
            <w:proofErr w:type="spellEnd"/>
            <w:r w:rsidRPr="00167470">
              <w:rPr>
                <w:rFonts w:ascii="Times New Roman" w:eastAsia="Times New Roman" w:hAnsi="Times New Roman" w:cs="Times New Roman"/>
                <w:b/>
                <w:bCs/>
                <w:sz w:val="20"/>
                <w:szCs w:val="20"/>
              </w:rPr>
              <w:t xml:space="preserve"> В.Г. «Планирование физкультурных занятий в </w:t>
            </w:r>
            <w:proofErr w:type="gramStart"/>
            <w:r w:rsidRPr="00167470">
              <w:rPr>
                <w:rFonts w:ascii="Times New Roman" w:eastAsia="Times New Roman" w:hAnsi="Times New Roman" w:cs="Times New Roman"/>
                <w:b/>
                <w:bCs/>
                <w:sz w:val="20"/>
                <w:szCs w:val="20"/>
              </w:rPr>
              <w:t>современном</w:t>
            </w:r>
            <w:proofErr w:type="gramEnd"/>
            <w:r w:rsidRPr="00167470">
              <w:rPr>
                <w:rFonts w:ascii="Times New Roman" w:eastAsia="Times New Roman" w:hAnsi="Times New Roman" w:cs="Times New Roman"/>
                <w:b/>
                <w:bCs/>
                <w:sz w:val="20"/>
                <w:szCs w:val="20"/>
              </w:rPr>
              <w:t xml:space="preserve"> ДОУ» </w:t>
            </w:r>
            <w:r w:rsidRPr="00167470">
              <w:rPr>
                <w:rFonts w:ascii="Times New Roman" w:eastAsia="Times New Roman" w:hAnsi="Times New Roman" w:cs="Times New Roman"/>
                <w:sz w:val="20"/>
                <w:szCs w:val="20"/>
              </w:rPr>
              <w:t>                          </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 xml:space="preserve">Л. Д. Глазырина «Физическая культура дошкольникам»;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 В. Г. </w:t>
            </w:r>
            <w:proofErr w:type="spellStart"/>
            <w:r w:rsidRPr="00167470">
              <w:rPr>
                <w:rFonts w:ascii="Times New Roman" w:eastAsia="Times New Roman" w:hAnsi="Times New Roman" w:cs="Times New Roman"/>
                <w:sz w:val="20"/>
                <w:szCs w:val="20"/>
              </w:rPr>
              <w:t>Алямовская</w:t>
            </w:r>
            <w:proofErr w:type="spellEnd"/>
            <w:r w:rsidRPr="00167470">
              <w:rPr>
                <w:rFonts w:ascii="Times New Roman" w:eastAsia="Times New Roman" w:hAnsi="Times New Roman" w:cs="Times New Roman"/>
                <w:sz w:val="20"/>
                <w:szCs w:val="20"/>
              </w:rPr>
              <w:t xml:space="preserve"> Программа «Здоровье»;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Глазырина Л.Д., </w:t>
            </w:r>
            <w:proofErr w:type="spellStart"/>
            <w:r w:rsidRPr="00167470">
              <w:rPr>
                <w:rFonts w:ascii="Times New Roman" w:eastAsia="Times New Roman" w:hAnsi="Times New Roman" w:cs="Times New Roman"/>
                <w:sz w:val="20"/>
                <w:szCs w:val="20"/>
              </w:rPr>
              <w:t>Овсянкин</w:t>
            </w:r>
            <w:proofErr w:type="spellEnd"/>
            <w:r w:rsidRPr="00167470">
              <w:rPr>
                <w:rFonts w:ascii="Times New Roman" w:eastAsia="Times New Roman" w:hAnsi="Times New Roman" w:cs="Times New Roman"/>
                <w:sz w:val="20"/>
                <w:szCs w:val="20"/>
              </w:rPr>
              <w:t xml:space="preserve"> В.А. «Методика физического воспитания детей дошкольного возраста»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Л.И. </w:t>
            </w:r>
            <w:proofErr w:type="spellStart"/>
            <w:r w:rsidRPr="00167470">
              <w:rPr>
                <w:rFonts w:ascii="Times New Roman" w:eastAsia="Times New Roman" w:hAnsi="Times New Roman" w:cs="Times New Roman"/>
                <w:sz w:val="20"/>
                <w:szCs w:val="20"/>
              </w:rPr>
              <w:t>Пензулаева</w:t>
            </w:r>
            <w:proofErr w:type="spellEnd"/>
            <w:r w:rsidRPr="00167470">
              <w:rPr>
                <w:rFonts w:ascii="Times New Roman" w:eastAsia="Times New Roman" w:hAnsi="Times New Roman" w:cs="Times New Roman"/>
                <w:sz w:val="20"/>
                <w:szCs w:val="20"/>
              </w:rPr>
              <w:t xml:space="preserve"> «Физкультурные занятия в детском саду»    </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Степаненкова</w:t>
            </w:r>
            <w:proofErr w:type="spellEnd"/>
            <w:r w:rsidRPr="00167470">
              <w:rPr>
                <w:rFonts w:ascii="Times New Roman" w:eastAsia="Times New Roman" w:hAnsi="Times New Roman" w:cs="Times New Roman"/>
                <w:sz w:val="20"/>
                <w:szCs w:val="20"/>
              </w:rPr>
              <w:t xml:space="preserve"> Э. Я. «Методика физического воспитания»</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Степаненкова</w:t>
            </w:r>
            <w:proofErr w:type="spellEnd"/>
            <w:r w:rsidRPr="00167470">
              <w:rPr>
                <w:rFonts w:ascii="Times New Roman" w:eastAsia="Times New Roman" w:hAnsi="Times New Roman" w:cs="Times New Roman"/>
                <w:sz w:val="20"/>
                <w:szCs w:val="20"/>
              </w:rPr>
              <w:t xml:space="preserve"> Э. Я. «Методика проведения подвижных игр»</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Степаненкова</w:t>
            </w:r>
            <w:proofErr w:type="spellEnd"/>
            <w:r w:rsidRPr="00167470">
              <w:rPr>
                <w:rFonts w:ascii="Times New Roman" w:eastAsia="Times New Roman" w:hAnsi="Times New Roman" w:cs="Times New Roman"/>
                <w:sz w:val="20"/>
                <w:szCs w:val="20"/>
              </w:rPr>
              <w:t xml:space="preserve"> Э. Я. «Физическое воспитание в детском саду»</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b/>
                <w:bCs/>
                <w:sz w:val="20"/>
                <w:szCs w:val="20"/>
              </w:rPr>
              <w:t>Яфаева</w:t>
            </w:r>
            <w:proofErr w:type="spellEnd"/>
            <w:r w:rsidRPr="00167470">
              <w:rPr>
                <w:rFonts w:ascii="Times New Roman" w:eastAsia="Times New Roman" w:hAnsi="Times New Roman" w:cs="Times New Roman"/>
                <w:b/>
                <w:bCs/>
                <w:sz w:val="20"/>
                <w:szCs w:val="20"/>
              </w:rPr>
              <w:t xml:space="preserve"> В.Г. «Планирование физкультурных занятий в </w:t>
            </w:r>
            <w:proofErr w:type="gramStart"/>
            <w:r w:rsidRPr="00167470">
              <w:rPr>
                <w:rFonts w:ascii="Times New Roman" w:eastAsia="Times New Roman" w:hAnsi="Times New Roman" w:cs="Times New Roman"/>
                <w:b/>
                <w:bCs/>
                <w:sz w:val="20"/>
                <w:szCs w:val="20"/>
              </w:rPr>
              <w:t>современном</w:t>
            </w:r>
            <w:proofErr w:type="gramEnd"/>
            <w:r w:rsidRPr="00167470">
              <w:rPr>
                <w:rFonts w:ascii="Times New Roman" w:eastAsia="Times New Roman" w:hAnsi="Times New Roman" w:cs="Times New Roman"/>
                <w:b/>
                <w:bCs/>
                <w:sz w:val="20"/>
                <w:szCs w:val="20"/>
              </w:rPr>
              <w:t xml:space="preserve"> ДОУ»                         </w:t>
            </w:r>
          </w:p>
        </w:tc>
      </w:tr>
      <w:tr w:rsidR="00167470" w:rsidRPr="00167470" w:rsidTr="00A21E08">
        <w:trPr>
          <w:trHeight w:val="5979"/>
        </w:trPr>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lastRenderedPageBreak/>
              <w:t>Формы и методы</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Утренняя гимнастика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Физкультурные занятия</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Физминутки</w:t>
            </w:r>
            <w:proofErr w:type="spellEnd"/>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Подвижные игры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Спортивные игры, развлечения, праздники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Кружки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Закаливание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Музыкально – ритмические движения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Гимнастика пробуждения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Коррегирующая</w:t>
            </w:r>
            <w:proofErr w:type="spellEnd"/>
            <w:r w:rsidRPr="00167470">
              <w:rPr>
                <w:rFonts w:ascii="Times New Roman" w:eastAsia="Times New Roman" w:hAnsi="Times New Roman" w:cs="Times New Roman"/>
                <w:sz w:val="20"/>
                <w:szCs w:val="20"/>
              </w:rPr>
              <w:t xml:space="preserve"> гимнастика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Дни и недели здоровья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Проектирование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Показ упражнений</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Использование пособий</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Имитация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Зрительные ориентиры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Восприятие музыки Объяснения, пояснения, указания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Подача команд, распоряжений, сигналов</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Вопросы к детям</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Беседа Рассказ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Словесная инструкция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Повторение упражнений без изменения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Проведение упражнений в игровой форме    </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Утренняя гимнастика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Физкультурные занятия</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Физминутки</w:t>
            </w:r>
            <w:proofErr w:type="spellEnd"/>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Подвижные игры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Спортивные игры, развлечения, праздники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Кружки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Закаливание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Музыкально – ритмические движения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Гимнастика пробуждения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Коррегирующая</w:t>
            </w:r>
            <w:proofErr w:type="spellEnd"/>
            <w:r w:rsidRPr="00167470">
              <w:rPr>
                <w:rFonts w:ascii="Times New Roman" w:eastAsia="Times New Roman" w:hAnsi="Times New Roman" w:cs="Times New Roman"/>
                <w:sz w:val="20"/>
                <w:szCs w:val="20"/>
              </w:rPr>
              <w:t xml:space="preserve"> гимнастика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Дни и недели здоровья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Проектирование</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Показ упражнений</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Использование пособий</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Имитация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Зрительные ориентиры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Восприятие музыки Объяснения, пояснения, указания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Подача команд, распоряжений, сигналов</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Вопросы к детям</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Беседа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 xml:space="preserve">Рассказ </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Словесная инструкция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Повторение упражнений без изменения</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Проведение упражнений в игровой форме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rPr>
              <w:t>Проведение упражнений в соревновательной форме  инструкция</w:t>
            </w:r>
          </w:p>
        </w:tc>
      </w:tr>
      <w:tr w:rsidR="00167470" w:rsidRPr="00167470" w:rsidTr="00A21E08">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Способы поддержки детской инициативы</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условий для свободного выбора детьми двигательной деятельности, участников совместной деятельности</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Недирективная</w:t>
            </w:r>
            <w:proofErr w:type="spellEnd"/>
            <w:r w:rsidRPr="00167470">
              <w:rPr>
                <w:rFonts w:ascii="Times New Roman" w:eastAsia="Times New Roman" w:hAnsi="Times New Roman" w:cs="Times New Roman"/>
                <w:sz w:val="20"/>
                <w:szCs w:val="20"/>
              </w:rPr>
              <w:t xml:space="preserve"> помощь детям, поддержку детской инициативы и самостоятельности в разных видах двигательной деятельности</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ситуации успеха</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условий для свободного выбора детьми двигательной деятельности, участников совместной деятельности</w:t>
            </w:r>
          </w:p>
          <w:p w:rsidR="00167470" w:rsidRPr="00167470" w:rsidRDefault="00167470" w:rsidP="007F11FD">
            <w:pPr>
              <w:spacing w:after="0" w:line="240" w:lineRule="auto"/>
              <w:rPr>
                <w:rFonts w:ascii="Times New Roman" w:eastAsia="Times New Roman" w:hAnsi="Times New Roman" w:cs="Times New Roman"/>
                <w:sz w:val="24"/>
                <w:szCs w:val="24"/>
              </w:rPr>
            </w:pPr>
            <w:proofErr w:type="spellStart"/>
            <w:r w:rsidRPr="00167470">
              <w:rPr>
                <w:rFonts w:ascii="Times New Roman" w:eastAsia="Times New Roman" w:hAnsi="Times New Roman" w:cs="Times New Roman"/>
                <w:sz w:val="20"/>
                <w:szCs w:val="20"/>
              </w:rPr>
              <w:t>Недирективная</w:t>
            </w:r>
            <w:proofErr w:type="spellEnd"/>
            <w:r w:rsidRPr="00167470">
              <w:rPr>
                <w:rFonts w:ascii="Times New Roman" w:eastAsia="Times New Roman" w:hAnsi="Times New Roman" w:cs="Times New Roman"/>
                <w:sz w:val="20"/>
                <w:szCs w:val="20"/>
              </w:rPr>
              <w:t xml:space="preserve"> помощь детям, поддержку детской инициативы и самостоятельности в разных видах двигательной деятельности</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ситуации успеха</w:t>
            </w:r>
          </w:p>
        </w:tc>
      </w:tr>
      <w:tr w:rsidR="00167470" w:rsidRPr="00167470" w:rsidTr="00A21E08">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Взаимодействие взрослого и ребенка</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Консультации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Досуги, праздники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Открытые дни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Наглядная пропаганда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Совместные походы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совместных проектов</w:t>
            </w:r>
          </w:p>
        </w:tc>
        <w:tc>
          <w:tcPr>
            <w:tcW w:w="469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Консультации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Досуги, праздники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Открытые дни</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Наглядная пропаганда</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Совместные походы</w:t>
            </w:r>
          </w:p>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0"/>
                <w:szCs w:val="20"/>
              </w:rPr>
              <w:t>Создание совместных проектов</w:t>
            </w:r>
          </w:p>
        </w:tc>
      </w:tr>
    </w:tbl>
    <w:p w:rsidR="00BE0C0F" w:rsidRDefault="00BE0C0F" w:rsidP="007F11FD">
      <w:pPr>
        <w:spacing w:after="100" w:afterAutospacing="1" w:line="240" w:lineRule="auto"/>
        <w:ind w:firstLine="851"/>
        <w:jc w:val="center"/>
        <w:rPr>
          <w:rFonts w:ascii="Times New Roman" w:eastAsia="Times New Roman" w:hAnsi="Times New Roman" w:cs="Times New Roman"/>
          <w:b/>
          <w:bCs/>
          <w:sz w:val="28"/>
          <w:szCs w:val="28"/>
        </w:rPr>
      </w:pPr>
    </w:p>
    <w:p w:rsidR="00BE0C0F" w:rsidRDefault="00BE0C0F" w:rsidP="007F11FD">
      <w:pPr>
        <w:spacing w:after="100" w:afterAutospacing="1" w:line="240" w:lineRule="auto"/>
        <w:ind w:firstLine="851"/>
        <w:jc w:val="center"/>
        <w:rPr>
          <w:rFonts w:ascii="Times New Roman" w:eastAsia="Times New Roman" w:hAnsi="Times New Roman" w:cs="Times New Roman"/>
          <w:b/>
          <w:bCs/>
          <w:sz w:val="28"/>
          <w:szCs w:val="28"/>
        </w:rPr>
      </w:pPr>
    </w:p>
    <w:p w:rsidR="00167470" w:rsidRPr="00167470" w:rsidRDefault="00167470" w:rsidP="007F11FD">
      <w:pPr>
        <w:spacing w:after="100" w:afterAutospacing="1" w:line="240" w:lineRule="auto"/>
        <w:ind w:firstLine="851"/>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 </w:t>
      </w:r>
    </w:p>
    <w:p w:rsidR="00BE0C0F" w:rsidRDefault="00BE0C0F" w:rsidP="007F11FD">
      <w:pPr>
        <w:spacing w:after="0" w:line="240" w:lineRule="auto"/>
        <w:jc w:val="both"/>
        <w:rPr>
          <w:rFonts w:ascii="Times New Roman" w:eastAsia="Times New Roman" w:hAnsi="Times New Roman" w:cs="Times New Roman"/>
          <w:b/>
          <w:bCs/>
          <w:sz w:val="28"/>
          <w:szCs w:val="28"/>
        </w:rPr>
      </w:pPr>
    </w:p>
    <w:p w:rsidR="00BE0C0F" w:rsidRDefault="00BE0C0F" w:rsidP="007F11FD">
      <w:pPr>
        <w:spacing w:after="0" w:line="240" w:lineRule="auto"/>
        <w:jc w:val="both"/>
        <w:rPr>
          <w:rFonts w:ascii="Times New Roman" w:eastAsia="Times New Roman" w:hAnsi="Times New Roman" w:cs="Times New Roman"/>
          <w:b/>
          <w:bCs/>
          <w:sz w:val="28"/>
          <w:szCs w:val="28"/>
        </w:rPr>
      </w:pPr>
    </w:p>
    <w:p w:rsidR="00FA4C13" w:rsidRDefault="00FA4C13" w:rsidP="007F11FD">
      <w:pPr>
        <w:spacing w:after="0" w:line="240" w:lineRule="auto"/>
        <w:jc w:val="both"/>
        <w:rPr>
          <w:rFonts w:ascii="Times New Roman" w:eastAsia="Times New Roman" w:hAnsi="Times New Roman" w:cs="Times New Roman"/>
          <w:b/>
          <w:bCs/>
          <w:sz w:val="28"/>
          <w:szCs w:val="28"/>
        </w:rPr>
      </w:pPr>
    </w:p>
    <w:p w:rsidR="00FA4C13" w:rsidRDefault="00FA4C13" w:rsidP="007F11FD">
      <w:pPr>
        <w:spacing w:after="0" w:line="240" w:lineRule="auto"/>
        <w:jc w:val="both"/>
        <w:rPr>
          <w:rFonts w:ascii="Times New Roman" w:eastAsia="Times New Roman" w:hAnsi="Times New Roman" w:cs="Times New Roman"/>
          <w:b/>
          <w:bCs/>
          <w:sz w:val="28"/>
          <w:szCs w:val="28"/>
        </w:rPr>
      </w:pPr>
    </w:p>
    <w:p w:rsidR="009E7412" w:rsidRDefault="009E7412" w:rsidP="007F11FD">
      <w:pPr>
        <w:spacing w:after="0" w:line="240" w:lineRule="auto"/>
        <w:jc w:val="both"/>
        <w:rPr>
          <w:rFonts w:ascii="Times New Roman" w:eastAsia="Times New Roman" w:hAnsi="Times New Roman" w:cs="Times New Roman"/>
          <w:b/>
          <w:bCs/>
          <w:sz w:val="28"/>
          <w:szCs w:val="28"/>
        </w:rPr>
      </w:pPr>
    </w:p>
    <w:p w:rsidR="003A256F" w:rsidRDefault="003A256F" w:rsidP="00105F28">
      <w:pPr>
        <w:spacing w:after="0" w:line="240" w:lineRule="auto"/>
        <w:jc w:val="center"/>
        <w:rPr>
          <w:rFonts w:ascii="Times New Roman" w:eastAsia="Times New Roman" w:hAnsi="Times New Roman" w:cs="Times New Roman"/>
          <w:b/>
          <w:bCs/>
          <w:sz w:val="28"/>
          <w:szCs w:val="28"/>
        </w:rPr>
      </w:pPr>
    </w:p>
    <w:p w:rsidR="003A256F" w:rsidRDefault="003A256F" w:rsidP="00105F28">
      <w:pPr>
        <w:spacing w:after="0" w:line="240" w:lineRule="auto"/>
        <w:jc w:val="center"/>
        <w:rPr>
          <w:rFonts w:ascii="Times New Roman" w:eastAsia="Times New Roman" w:hAnsi="Times New Roman" w:cs="Times New Roman"/>
          <w:b/>
          <w:bCs/>
          <w:sz w:val="28"/>
          <w:szCs w:val="28"/>
        </w:rPr>
      </w:pP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2.3.Традиции  детского сада</w:t>
      </w:r>
    </w:p>
    <w:p w:rsidR="00167470" w:rsidRPr="00167470" w:rsidRDefault="00167470" w:rsidP="007F11FD">
      <w:pPr>
        <w:spacing w:after="100" w:afterAutospacing="1"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lastRenderedPageBreak/>
        <w:t>Традиции учреждения и групп  представлены в  таблице:</w:t>
      </w:r>
    </w:p>
    <w:tbl>
      <w:tblPr>
        <w:tblW w:w="0" w:type="auto"/>
        <w:jc w:val="center"/>
        <w:tblCellMar>
          <w:left w:w="0" w:type="dxa"/>
          <w:right w:w="0" w:type="dxa"/>
        </w:tblCellMar>
        <w:tblLook w:val="04A0"/>
      </w:tblPr>
      <w:tblGrid>
        <w:gridCol w:w="2943"/>
        <w:gridCol w:w="6628"/>
      </w:tblGrid>
      <w:tr w:rsidR="00167470" w:rsidRPr="00167470" w:rsidTr="009E7412">
        <w:trPr>
          <w:jc w:val="center"/>
        </w:trPr>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 xml:space="preserve">Категории </w:t>
            </w:r>
          </w:p>
        </w:tc>
        <w:tc>
          <w:tcPr>
            <w:tcW w:w="66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Название мероприятия</w:t>
            </w:r>
          </w:p>
        </w:tc>
      </w:tr>
      <w:tr w:rsidR="00167470" w:rsidRPr="00167470" w:rsidTr="009E7412">
        <w:trPr>
          <w:trHeight w:val="973"/>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Традиции</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День знаний;</w:t>
            </w:r>
          </w:p>
          <w:p w:rsidR="00167470" w:rsidRPr="00167470" w:rsidRDefault="00A21E08" w:rsidP="007F11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w:t>
            </w:r>
            <w:r w:rsidR="00167470" w:rsidRPr="00167470">
              <w:rPr>
                <w:rFonts w:ascii="Times New Roman" w:eastAsia="Times New Roman" w:hAnsi="Times New Roman" w:cs="Times New Roman"/>
                <w:sz w:val="28"/>
                <w:szCs w:val="28"/>
              </w:rPr>
              <w:t>ень матери;</w:t>
            </w:r>
          </w:p>
          <w:p w:rsidR="00167470" w:rsidRPr="00167470" w:rsidRDefault="00A21E08" w:rsidP="007F11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День здоровья; </w:t>
            </w:r>
            <w:r>
              <w:rPr>
                <w:rFonts w:ascii="Times New Roman" w:eastAsia="Times New Roman" w:hAnsi="Times New Roman" w:cs="Times New Roman"/>
                <w:sz w:val="28"/>
                <w:szCs w:val="28"/>
              </w:rPr>
              <w:br/>
              <w:t>Н</w:t>
            </w:r>
            <w:r w:rsidR="00167470" w:rsidRPr="00167470">
              <w:rPr>
                <w:rFonts w:ascii="Times New Roman" w:eastAsia="Times New Roman" w:hAnsi="Times New Roman" w:cs="Times New Roman"/>
                <w:sz w:val="28"/>
                <w:szCs w:val="28"/>
              </w:rPr>
              <w:t>еделя театра.</w:t>
            </w:r>
          </w:p>
        </w:tc>
      </w:tr>
      <w:tr w:rsidR="00167470" w:rsidRPr="00167470" w:rsidTr="009E7412">
        <w:trPr>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Праздники и развлечения</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Золотая осень;</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Н</w:t>
            </w:r>
            <w:r w:rsidR="00167470" w:rsidRPr="00167470">
              <w:rPr>
                <w:rFonts w:ascii="Times New Roman" w:eastAsia="Times New Roman" w:hAnsi="Times New Roman" w:cs="Times New Roman"/>
                <w:sz w:val="28"/>
                <w:szCs w:val="28"/>
              </w:rPr>
              <w:t>овый год;</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Д</w:t>
            </w:r>
            <w:r w:rsidR="00167470" w:rsidRPr="00167470">
              <w:rPr>
                <w:rFonts w:ascii="Times New Roman" w:eastAsia="Times New Roman" w:hAnsi="Times New Roman" w:cs="Times New Roman"/>
                <w:sz w:val="28"/>
                <w:szCs w:val="28"/>
              </w:rPr>
              <w:t>ень защитника Отечества;</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В</w:t>
            </w:r>
            <w:r w:rsidR="00167470" w:rsidRPr="00167470">
              <w:rPr>
                <w:rFonts w:ascii="Times New Roman" w:eastAsia="Times New Roman" w:hAnsi="Times New Roman" w:cs="Times New Roman"/>
                <w:sz w:val="28"/>
                <w:szCs w:val="28"/>
              </w:rPr>
              <w:t>есна-красна;</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Д</w:t>
            </w:r>
            <w:r w:rsidR="00167470" w:rsidRPr="00167470">
              <w:rPr>
                <w:rFonts w:ascii="Times New Roman" w:eastAsia="Times New Roman" w:hAnsi="Times New Roman" w:cs="Times New Roman"/>
                <w:sz w:val="28"/>
                <w:szCs w:val="28"/>
              </w:rPr>
              <w:t>о свидания, детский сад;</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Ц</w:t>
            </w:r>
            <w:r w:rsidR="00167470" w:rsidRPr="00167470">
              <w:rPr>
                <w:rFonts w:ascii="Times New Roman" w:eastAsia="Times New Roman" w:hAnsi="Times New Roman" w:cs="Times New Roman"/>
                <w:sz w:val="28"/>
                <w:szCs w:val="28"/>
              </w:rPr>
              <w:t>вети моя Республика;</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Д</w:t>
            </w:r>
            <w:r w:rsidR="00167470" w:rsidRPr="00167470">
              <w:rPr>
                <w:rFonts w:ascii="Times New Roman" w:eastAsia="Times New Roman" w:hAnsi="Times New Roman" w:cs="Times New Roman"/>
                <w:sz w:val="28"/>
                <w:szCs w:val="28"/>
              </w:rPr>
              <w:t>ень защиты детей;</w:t>
            </w:r>
          </w:p>
          <w:p w:rsidR="00167470" w:rsidRPr="00167470" w:rsidRDefault="00A21E08" w:rsidP="007F11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Д</w:t>
            </w:r>
            <w:r w:rsidR="00167470" w:rsidRPr="00167470">
              <w:rPr>
                <w:rFonts w:ascii="Times New Roman" w:eastAsia="Times New Roman" w:hAnsi="Times New Roman" w:cs="Times New Roman"/>
                <w:sz w:val="28"/>
                <w:szCs w:val="28"/>
              </w:rPr>
              <w:t>ень России.</w:t>
            </w:r>
          </w:p>
        </w:tc>
      </w:tr>
      <w:tr w:rsidR="00167470" w:rsidRPr="00167470" w:rsidTr="009E7412">
        <w:trPr>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Фольклорные праздники</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Масленица;</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Детский с</w:t>
            </w:r>
            <w:r w:rsidR="00167470" w:rsidRPr="00167470">
              <w:rPr>
                <w:rFonts w:ascii="Times New Roman" w:eastAsia="Times New Roman" w:hAnsi="Times New Roman" w:cs="Times New Roman"/>
                <w:sz w:val="28"/>
                <w:szCs w:val="28"/>
              </w:rPr>
              <w:t>абантуй.</w:t>
            </w:r>
          </w:p>
        </w:tc>
      </w:tr>
      <w:tr w:rsidR="00167470" w:rsidRPr="00167470" w:rsidTr="009E7412">
        <w:trPr>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Досуги</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Папа, мама и я–спортивная семья;</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А</w:t>
            </w:r>
            <w:r w:rsidR="00167470" w:rsidRPr="00167470">
              <w:rPr>
                <w:rFonts w:ascii="Times New Roman" w:eastAsia="Times New Roman" w:hAnsi="Times New Roman" w:cs="Times New Roman"/>
                <w:sz w:val="28"/>
                <w:szCs w:val="28"/>
              </w:rPr>
              <w:t>збука безопасности;</w:t>
            </w:r>
          </w:p>
          <w:p w:rsidR="00167470" w:rsidRPr="00167470" w:rsidRDefault="00A21E08" w:rsidP="007F11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Н</w:t>
            </w:r>
            <w:r w:rsidR="00167470" w:rsidRPr="00167470">
              <w:rPr>
                <w:rFonts w:ascii="Times New Roman" w:eastAsia="Times New Roman" w:hAnsi="Times New Roman" w:cs="Times New Roman"/>
                <w:sz w:val="28"/>
                <w:szCs w:val="28"/>
              </w:rPr>
              <w:t>ародные игры и забавы.</w:t>
            </w:r>
          </w:p>
        </w:tc>
      </w:tr>
      <w:tr w:rsidR="00167470" w:rsidRPr="00167470" w:rsidTr="009E7412">
        <w:trPr>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Тематические</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занятия</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День Республики;</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Д</w:t>
            </w:r>
            <w:r w:rsidR="00167470" w:rsidRPr="00167470">
              <w:rPr>
                <w:rFonts w:ascii="Times New Roman" w:eastAsia="Times New Roman" w:hAnsi="Times New Roman" w:cs="Times New Roman"/>
                <w:sz w:val="28"/>
                <w:szCs w:val="28"/>
              </w:rPr>
              <w:t xml:space="preserve">ень Победы; </w:t>
            </w:r>
          </w:p>
          <w:p w:rsidR="00A21E08"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Д</w:t>
            </w:r>
            <w:r w:rsidR="00167470" w:rsidRPr="00167470">
              <w:rPr>
                <w:rFonts w:ascii="Times New Roman" w:eastAsia="Times New Roman" w:hAnsi="Times New Roman" w:cs="Times New Roman"/>
                <w:sz w:val="28"/>
                <w:szCs w:val="28"/>
              </w:rPr>
              <w:t>ень здоровья</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167470" w:rsidRPr="00167470">
              <w:rPr>
                <w:rFonts w:ascii="Times New Roman" w:eastAsia="Times New Roman" w:hAnsi="Times New Roman" w:cs="Times New Roman"/>
                <w:sz w:val="28"/>
                <w:szCs w:val="28"/>
              </w:rPr>
              <w:t>есячник безопасности</w:t>
            </w:r>
          </w:p>
        </w:tc>
      </w:tr>
      <w:tr w:rsidR="00167470" w:rsidRPr="00167470" w:rsidTr="009E7412">
        <w:trPr>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Выставки</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Поделок из природного и бросового материала;</w:t>
            </w:r>
          </w:p>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методической литературы</w:t>
            </w:r>
          </w:p>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 xml:space="preserve">новогодних игрушек или елочек </w:t>
            </w:r>
          </w:p>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 xml:space="preserve">детских рисунков  </w:t>
            </w:r>
          </w:p>
        </w:tc>
      </w:tr>
      <w:tr w:rsidR="00167470" w:rsidRPr="00167470" w:rsidTr="009E7412">
        <w:trPr>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Акции</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П</w:t>
            </w:r>
            <w:r w:rsidR="00167470" w:rsidRPr="00167470">
              <w:rPr>
                <w:rFonts w:ascii="Times New Roman" w:eastAsia="Times New Roman" w:hAnsi="Times New Roman" w:cs="Times New Roman"/>
                <w:sz w:val="28"/>
                <w:szCs w:val="28"/>
              </w:rPr>
              <w:t>окормите птиц зимой;</w:t>
            </w:r>
          </w:p>
          <w:p w:rsidR="00167470" w:rsidRPr="00167470" w:rsidRDefault="00A21E08" w:rsidP="007F11F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8"/>
                <w:szCs w:val="28"/>
              </w:rPr>
              <w:t>Ё</w:t>
            </w:r>
            <w:r w:rsidR="00167470" w:rsidRPr="00167470">
              <w:rPr>
                <w:rFonts w:ascii="Times New Roman" w:eastAsia="Times New Roman" w:hAnsi="Times New Roman" w:cs="Times New Roman"/>
                <w:sz w:val="28"/>
                <w:szCs w:val="28"/>
              </w:rPr>
              <w:t>лочка – зеленая иголочка</w:t>
            </w:r>
          </w:p>
        </w:tc>
      </w:tr>
      <w:tr w:rsidR="00167470" w:rsidRPr="00167470" w:rsidTr="009E7412">
        <w:trPr>
          <w:jc w:val="center"/>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Конкурсы</w:t>
            </w:r>
          </w:p>
        </w:tc>
        <w:tc>
          <w:tcPr>
            <w:tcW w:w="6628" w:type="dxa"/>
            <w:tcBorders>
              <w:top w:val="nil"/>
              <w:left w:val="nil"/>
              <w:bottom w:val="single" w:sz="8" w:space="0" w:color="auto"/>
              <w:right w:val="single" w:sz="8" w:space="0" w:color="auto"/>
            </w:tcBorders>
            <w:tcMar>
              <w:top w:w="0" w:type="dxa"/>
              <w:left w:w="108" w:type="dxa"/>
              <w:bottom w:w="0" w:type="dxa"/>
              <w:right w:w="108" w:type="dxa"/>
            </w:tcMar>
            <w:hideMark/>
          </w:tcPr>
          <w:p w:rsidR="00A21E08" w:rsidRDefault="00A21E08" w:rsidP="007F11FD">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Осенние поделки</w:t>
            </w:r>
          </w:p>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Новогодние композиции</w:t>
            </w:r>
          </w:p>
          <w:p w:rsidR="00167470" w:rsidRPr="00167470" w:rsidRDefault="00167470" w:rsidP="007F11FD">
            <w:pPr>
              <w:spacing w:after="0" w:line="240" w:lineRule="auto"/>
              <w:jc w:val="both"/>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szCs w:val="28"/>
              </w:rPr>
              <w:t xml:space="preserve">Поделки к 8 марта </w:t>
            </w:r>
          </w:p>
        </w:tc>
      </w:tr>
    </w:tbl>
    <w:p w:rsidR="00BE0C0F" w:rsidRDefault="00BE0C0F" w:rsidP="007F11FD">
      <w:pPr>
        <w:spacing w:after="100" w:afterAutospacing="1" w:line="240" w:lineRule="auto"/>
        <w:rPr>
          <w:rFonts w:ascii="Times New Roman" w:eastAsia="Times New Roman" w:hAnsi="Times New Roman" w:cs="Times New Roman"/>
          <w:b/>
          <w:bCs/>
          <w:sz w:val="28"/>
          <w:szCs w:val="28"/>
        </w:rPr>
      </w:pPr>
    </w:p>
    <w:p w:rsidR="00BE0C0F" w:rsidRDefault="00BE0C0F" w:rsidP="007F11FD">
      <w:pPr>
        <w:spacing w:after="100" w:afterAutospacing="1" w:line="240" w:lineRule="auto"/>
        <w:rPr>
          <w:rFonts w:ascii="Times New Roman" w:eastAsia="Times New Roman" w:hAnsi="Times New Roman" w:cs="Times New Roman"/>
          <w:b/>
          <w:bCs/>
          <w:sz w:val="28"/>
          <w:szCs w:val="28"/>
        </w:rPr>
      </w:pPr>
    </w:p>
    <w:p w:rsidR="00BE0C0F" w:rsidRDefault="00BE0C0F" w:rsidP="007F11FD">
      <w:pPr>
        <w:spacing w:after="100" w:afterAutospacing="1" w:line="240" w:lineRule="auto"/>
        <w:rPr>
          <w:rFonts w:ascii="Times New Roman" w:eastAsia="Times New Roman" w:hAnsi="Times New Roman" w:cs="Times New Roman"/>
          <w:b/>
          <w:bCs/>
          <w:sz w:val="28"/>
          <w:szCs w:val="28"/>
        </w:rPr>
      </w:pPr>
    </w:p>
    <w:p w:rsidR="00BE0C0F" w:rsidRDefault="00BE0C0F" w:rsidP="007F11FD">
      <w:pPr>
        <w:spacing w:after="100" w:afterAutospacing="1" w:line="240" w:lineRule="auto"/>
        <w:rPr>
          <w:rFonts w:ascii="Times New Roman" w:eastAsia="Times New Roman" w:hAnsi="Times New Roman" w:cs="Times New Roman"/>
          <w:b/>
          <w:bCs/>
          <w:sz w:val="28"/>
          <w:szCs w:val="28"/>
        </w:rPr>
      </w:pPr>
    </w:p>
    <w:p w:rsidR="00BE0C0F" w:rsidRDefault="00BE0C0F" w:rsidP="007F11FD">
      <w:pPr>
        <w:spacing w:after="100" w:afterAutospacing="1" w:line="240" w:lineRule="auto"/>
        <w:rPr>
          <w:rFonts w:ascii="Times New Roman" w:eastAsia="Times New Roman" w:hAnsi="Times New Roman" w:cs="Times New Roman"/>
          <w:b/>
          <w:bCs/>
          <w:sz w:val="28"/>
          <w:szCs w:val="28"/>
        </w:rPr>
      </w:pPr>
    </w:p>
    <w:p w:rsidR="00BE0C0F" w:rsidRDefault="00BE0C0F" w:rsidP="007F11FD">
      <w:pPr>
        <w:spacing w:after="100" w:afterAutospacing="1" w:line="240" w:lineRule="auto"/>
        <w:rPr>
          <w:rFonts w:ascii="Times New Roman" w:eastAsia="Times New Roman" w:hAnsi="Times New Roman" w:cs="Times New Roman"/>
          <w:b/>
          <w:bCs/>
          <w:sz w:val="28"/>
          <w:szCs w:val="28"/>
        </w:rPr>
      </w:pPr>
    </w:p>
    <w:p w:rsidR="00BE0C0F" w:rsidRDefault="00BE0C0F" w:rsidP="007F11FD">
      <w:pPr>
        <w:spacing w:after="100" w:afterAutospacing="1" w:line="240" w:lineRule="auto"/>
        <w:rPr>
          <w:rFonts w:ascii="Times New Roman" w:eastAsia="Times New Roman" w:hAnsi="Times New Roman" w:cs="Times New Roman"/>
          <w:b/>
          <w:bCs/>
          <w:sz w:val="28"/>
          <w:szCs w:val="28"/>
        </w:rPr>
      </w:pPr>
    </w:p>
    <w:p w:rsidR="00167470" w:rsidRPr="00167470" w:rsidRDefault="00167470" w:rsidP="00105F28">
      <w:pPr>
        <w:spacing w:after="100" w:afterAutospacing="1"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2.4. Комплексно-тематическое планирование</w:t>
      </w:r>
    </w:p>
    <w:p w:rsidR="00167470" w:rsidRPr="00167470" w:rsidRDefault="00167470" w:rsidP="00105F28">
      <w:pPr>
        <w:spacing w:after="0" w:line="240" w:lineRule="auto"/>
        <w:jc w:val="center"/>
        <w:textAlignment w:val="baseline"/>
        <w:rPr>
          <w:rFonts w:ascii="Times New Roman" w:eastAsia="Times New Roman" w:hAnsi="Times New Roman" w:cs="Times New Roman"/>
          <w:sz w:val="24"/>
          <w:szCs w:val="24"/>
        </w:rPr>
      </w:pPr>
      <w:r w:rsidRPr="00167470">
        <w:rPr>
          <w:rFonts w:ascii="Times New Roman" w:eastAsia="Times New Roman" w:hAnsi="Times New Roman" w:cs="Times New Roman"/>
          <w:sz w:val="28"/>
        </w:rPr>
        <w:lastRenderedPageBreak/>
        <w:t>Комплексно – тематическое планирование (1 младшая группа)</w:t>
      </w:r>
    </w:p>
    <w:tbl>
      <w:tblPr>
        <w:tblW w:w="10364" w:type="dxa"/>
        <w:jc w:val="center"/>
        <w:tblCellMar>
          <w:left w:w="0" w:type="dxa"/>
          <w:right w:w="0" w:type="dxa"/>
        </w:tblCellMar>
        <w:tblLook w:val="04A0"/>
      </w:tblPr>
      <w:tblGrid>
        <w:gridCol w:w="1547"/>
        <w:gridCol w:w="5330"/>
        <w:gridCol w:w="1508"/>
        <w:gridCol w:w="1979"/>
      </w:tblGrid>
      <w:tr w:rsidR="00167470" w:rsidRPr="00167470" w:rsidTr="00E27F7D">
        <w:trPr>
          <w:trHeight w:val="418"/>
          <w:jc w:val="center"/>
        </w:trPr>
        <w:tc>
          <w:tcPr>
            <w:tcW w:w="1547"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Тема</w:t>
            </w:r>
          </w:p>
        </w:tc>
        <w:tc>
          <w:tcPr>
            <w:tcW w:w="533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Развернутое содержание работы</w:t>
            </w:r>
          </w:p>
        </w:tc>
        <w:tc>
          <w:tcPr>
            <w:tcW w:w="1508"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Период</w:t>
            </w:r>
          </w:p>
        </w:tc>
        <w:tc>
          <w:tcPr>
            <w:tcW w:w="1979"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Итоговое мероприятие</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Детский сад </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4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Адаптировать детей к условиям детского сада. Познакомить детей с детским садом как с ближайшим социальным окружением ребенка (помещением и оборудованием группы: лич</w:t>
            </w:r>
            <w:r w:rsidR="00BE0C0F" w:rsidRPr="00FA4C13">
              <w:rPr>
                <w:rFonts w:ascii="Times New Roman" w:eastAsia="Times New Roman" w:hAnsi="Times New Roman" w:cs="Times New Roman"/>
                <w:sz w:val="20"/>
                <w:szCs w:val="20"/>
              </w:rPr>
              <w:t>ный шкаф</w:t>
            </w:r>
            <w:r w:rsidR="00FA4C13">
              <w:rPr>
                <w:rFonts w:ascii="Times New Roman" w:eastAsia="Times New Roman" w:hAnsi="Times New Roman" w:cs="Times New Roman"/>
                <w:sz w:val="20"/>
                <w:szCs w:val="20"/>
              </w:rPr>
              <w:t xml:space="preserve">чик, кроватка, игрушки). </w:t>
            </w:r>
            <w:r w:rsidRPr="00FA4C13">
              <w:rPr>
                <w:rFonts w:ascii="Times New Roman" w:eastAsia="Times New Roman" w:hAnsi="Times New Roman" w:cs="Times New Roman"/>
                <w:sz w:val="20"/>
                <w:szCs w:val="20"/>
              </w:rPr>
              <w:t xml:space="preserve">Познакомить с детьми, воспитателем. Способствовать формированию положительных эмоций по отношению к детском </w:t>
            </w:r>
            <w:proofErr w:type="gramStart"/>
            <w:r w:rsidRPr="00FA4C13">
              <w:rPr>
                <w:rFonts w:ascii="Times New Roman" w:eastAsia="Times New Roman" w:hAnsi="Times New Roman" w:cs="Times New Roman"/>
                <w:sz w:val="20"/>
                <w:szCs w:val="20"/>
              </w:rPr>
              <w:t>у</w:t>
            </w:r>
            <w:proofErr w:type="gramEnd"/>
            <w:r w:rsidRPr="00FA4C13">
              <w:rPr>
                <w:rFonts w:ascii="Times New Roman" w:eastAsia="Times New Roman" w:hAnsi="Times New Roman" w:cs="Times New Roman"/>
                <w:sz w:val="20"/>
                <w:szCs w:val="20"/>
              </w:rPr>
              <w:t xml:space="preserve"> саду, воспитателю, детям.</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1сентября – </w:t>
            </w:r>
          </w:p>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9</w:t>
            </w:r>
            <w:r w:rsidR="00167470" w:rsidRPr="00FA4C13">
              <w:rPr>
                <w:rFonts w:ascii="Times New Roman" w:eastAsia="Times New Roman" w:hAnsi="Times New Roman" w:cs="Times New Roman"/>
                <w:sz w:val="20"/>
                <w:szCs w:val="20"/>
              </w:rPr>
              <w:t xml:space="preserve"> сентября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right="287"/>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 гостях у сказки»</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Осень</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4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о некоторых овощах, фруктах, ягодах, грибах. Расширять знания о домашних животных, птицах. Знакомить с некоторыми особенностями поведения лесных зверей и птиц осенью.</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12</w:t>
            </w:r>
            <w:r w:rsidR="00167470" w:rsidRPr="00FA4C13">
              <w:rPr>
                <w:rFonts w:ascii="Times New Roman" w:eastAsia="Times New Roman" w:hAnsi="Times New Roman" w:cs="Times New Roman"/>
                <w:sz w:val="20"/>
                <w:szCs w:val="20"/>
              </w:rPr>
              <w:t xml:space="preserve"> сентября -</w:t>
            </w:r>
          </w:p>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23</w:t>
            </w:r>
            <w:r w:rsidR="00167470" w:rsidRPr="00FA4C13">
              <w:rPr>
                <w:rFonts w:ascii="Times New Roman" w:eastAsia="Times New Roman" w:hAnsi="Times New Roman" w:cs="Times New Roman"/>
                <w:sz w:val="20"/>
                <w:szCs w:val="20"/>
              </w:rPr>
              <w:t xml:space="preserve"> сентября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Сбор осенних листьев и создание коллективной работы</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Я в мире</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Человек</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Дать представление о себе как о человеке; об основных частях тела человека, их назначении. Закреплять знание своего имени, имен членов семьи.Формировать навык называть воспитателя по имени и отчеству.Формировать первичное понимание того, что такое хорошо и что такое плохо, начальные представления о здоровом образе жизни.</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26</w:t>
            </w:r>
            <w:r w:rsidR="00167470" w:rsidRPr="00FA4C13">
              <w:rPr>
                <w:rFonts w:ascii="Times New Roman" w:eastAsia="Times New Roman" w:hAnsi="Times New Roman" w:cs="Times New Roman"/>
                <w:sz w:val="20"/>
                <w:szCs w:val="20"/>
              </w:rPr>
              <w:t xml:space="preserve"> сентября –</w:t>
            </w:r>
          </w:p>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21</w:t>
            </w:r>
            <w:r w:rsidR="00167470" w:rsidRPr="00FA4C13">
              <w:rPr>
                <w:rFonts w:ascii="Times New Roman" w:eastAsia="Times New Roman" w:hAnsi="Times New Roman" w:cs="Times New Roman"/>
                <w:sz w:val="20"/>
                <w:szCs w:val="20"/>
              </w:rPr>
              <w:t xml:space="preserve"> октября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альбомов с семейными фото детей.</w:t>
            </w:r>
          </w:p>
        </w:tc>
      </w:tr>
      <w:tr w:rsidR="00167470" w:rsidRPr="00167470" w:rsidTr="00FA4C13">
        <w:trPr>
          <w:trHeight w:val="926"/>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Мой дом</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Знакомить детей с родным домом, его названием, объектами (улица, дом, магазин, поликлиника), с транспортом,городскими профессиями (врач, милиционер, продавец)</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24</w:t>
            </w:r>
            <w:r w:rsidR="00167470" w:rsidRPr="00FA4C13">
              <w:rPr>
                <w:rFonts w:ascii="Times New Roman" w:eastAsia="Times New Roman" w:hAnsi="Times New Roman" w:cs="Times New Roman"/>
                <w:sz w:val="20"/>
                <w:szCs w:val="20"/>
              </w:rPr>
              <w:t xml:space="preserve"> октября – </w:t>
            </w:r>
          </w:p>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4</w:t>
            </w:r>
            <w:r w:rsidR="00167470" w:rsidRPr="00FA4C13">
              <w:rPr>
                <w:rFonts w:ascii="Times New Roman" w:eastAsia="Times New Roman" w:hAnsi="Times New Roman" w:cs="Times New Roman"/>
                <w:sz w:val="20"/>
                <w:szCs w:val="20"/>
              </w:rPr>
              <w:t xml:space="preserve"> ноября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Развлечение «Мои любимые игрушки»</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Новогодний праздник</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Организовывать все виды детской деятельности (игровой, коммуникативной, трудовой, познавательно – исследовательской, продуктивной, музыкально – художественной, чтения) вокруг темы Нового года и новогоднего праздника.</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7</w:t>
            </w:r>
            <w:r w:rsidR="00167470" w:rsidRPr="00FA4C13">
              <w:rPr>
                <w:rFonts w:ascii="Times New Roman" w:eastAsia="Times New Roman" w:hAnsi="Times New Roman" w:cs="Times New Roman"/>
                <w:sz w:val="20"/>
                <w:szCs w:val="20"/>
              </w:rPr>
              <w:t xml:space="preserve"> ноября – 30 декабря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Новогодний утренник</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Зима </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Формировать элементарные представления о зиме, (сезонные изменения в природе, одежде людей, на участке детского сада)</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9 - 31</w:t>
            </w:r>
            <w:r w:rsidR="00167470" w:rsidRPr="00FA4C13">
              <w:rPr>
                <w:rFonts w:ascii="Times New Roman" w:eastAsia="Times New Roman" w:hAnsi="Times New Roman" w:cs="Times New Roman"/>
                <w:sz w:val="20"/>
                <w:szCs w:val="20"/>
              </w:rPr>
              <w:t xml:space="preserve"> января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Развлечение «Зима»</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Мамин день</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Организовывать все виды детской деятельности (игровой, коммуникативной, трудовой, познавательно – исследовательской, продуктивной, музыкально – художественной, чтения) вокруг темы семьи, любви, к маме, бабушке.</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w:t>
            </w:r>
            <w:r w:rsidR="00167470" w:rsidRPr="00FA4C13">
              <w:rPr>
                <w:rFonts w:ascii="Times New Roman" w:eastAsia="Times New Roman" w:hAnsi="Times New Roman" w:cs="Times New Roman"/>
                <w:sz w:val="20"/>
                <w:szCs w:val="20"/>
              </w:rPr>
              <w:t xml:space="preserve"> февраля –</w:t>
            </w:r>
          </w:p>
          <w:p w:rsidR="00167470" w:rsidRPr="00FA4C13" w:rsidRDefault="00A21E08"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w:t>
            </w:r>
            <w:r w:rsidR="00167470" w:rsidRPr="00FA4C13">
              <w:rPr>
                <w:rFonts w:ascii="Times New Roman" w:eastAsia="Times New Roman" w:hAnsi="Times New Roman" w:cs="Times New Roman"/>
                <w:sz w:val="20"/>
                <w:szCs w:val="20"/>
              </w:rPr>
              <w:t xml:space="preserve"> марта</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Мамин праздник</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Будем с книжкою дружить </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Формировать интерес к </w:t>
            </w:r>
            <w:proofErr w:type="spellStart"/>
            <w:r w:rsidRPr="00FA4C13">
              <w:rPr>
                <w:rFonts w:ascii="Times New Roman" w:eastAsia="Times New Roman" w:hAnsi="Times New Roman" w:cs="Times New Roman"/>
                <w:sz w:val="20"/>
                <w:szCs w:val="20"/>
              </w:rPr>
              <w:t>книгам.Регулярно</w:t>
            </w:r>
            <w:proofErr w:type="spellEnd"/>
            <w:r w:rsidRPr="00FA4C13">
              <w:rPr>
                <w:rFonts w:ascii="Times New Roman" w:eastAsia="Times New Roman" w:hAnsi="Times New Roman" w:cs="Times New Roman"/>
                <w:sz w:val="20"/>
                <w:szCs w:val="20"/>
              </w:rPr>
              <w:t xml:space="preserve"> приобщать детей к рассматриванию рисунков в </w:t>
            </w:r>
            <w:proofErr w:type="spellStart"/>
            <w:r w:rsidRPr="00FA4C13">
              <w:rPr>
                <w:rFonts w:ascii="Times New Roman" w:eastAsia="Times New Roman" w:hAnsi="Times New Roman" w:cs="Times New Roman"/>
                <w:sz w:val="20"/>
                <w:szCs w:val="20"/>
              </w:rPr>
              <w:t>книгах.Развивать</w:t>
            </w:r>
            <w:proofErr w:type="spellEnd"/>
            <w:r w:rsidRPr="00FA4C13">
              <w:rPr>
                <w:rFonts w:ascii="Times New Roman" w:eastAsia="Times New Roman" w:hAnsi="Times New Roman" w:cs="Times New Roman"/>
                <w:sz w:val="20"/>
                <w:szCs w:val="20"/>
              </w:rPr>
              <w:t xml:space="preserve"> желание разговаривать о прочитанном.Способствовать развитию эмоциональной отзывчивости на содержание прочитанного (радоваться хорошей концовке, сопереживать бедам и несчастьям персонажей)</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6</w:t>
            </w:r>
            <w:r w:rsidR="00167470" w:rsidRPr="00FA4C13">
              <w:rPr>
                <w:rFonts w:ascii="Times New Roman" w:eastAsia="Times New Roman" w:hAnsi="Times New Roman" w:cs="Times New Roman"/>
                <w:sz w:val="20"/>
                <w:szCs w:val="20"/>
              </w:rPr>
              <w:t xml:space="preserve"> марта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24</w:t>
            </w:r>
            <w:r w:rsidR="00167470" w:rsidRPr="00FA4C13">
              <w:rPr>
                <w:rFonts w:ascii="Times New Roman" w:eastAsia="Times New Roman" w:hAnsi="Times New Roman" w:cs="Times New Roman"/>
                <w:sz w:val="20"/>
                <w:szCs w:val="20"/>
              </w:rPr>
              <w:t xml:space="preserve"> марта</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Развлечение «В гостях у бабушки»</w:t>
            </w:r>
          </w:p>
        </w:tc>
      </w:tr>
      <w:tr w:rsidR="00167470" w:rsidRPr="00167470" w:rsidTr="00FA4C13">
        <w:trPr>
          <w:trHeight w:val="1389"/>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Весна</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10"/>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Формировать элементарные представления  </w:t>
            </w:r>
            <w:proofErr w:type="gramStart"/>
            <w:r w:rsidRPr="00FA4C13">
              <w:rPr>
                <w:rFonts w:ascii="Times New Roman" w:eastAsia="Times New Roman" w:hAnsi="Times New Roman" w:cs="Times New Roman"/>
                <w:sz w:val="20"/>
                <w:szCs w:val="20"/>
              </w:rPr>
              <w:t>представления</w:t>
            </w:r>
            <w:proofErr w:type="gramEnd"/>
            <w:r w:rsidRPr="00FA4C13">
              <w:rPr>
                <w:rFonts w:ascii="Times New Roman" w:eastAsia="Times New Roman" w:hAnsi="Times New Roman" w:cs="Times New Roman"/>
                <w:sz w:val="20"/>
                <w:szCs w:val="20"/>
              </w:rPr>
              <w:t xml:space="preserve"> детей о весне. (сезонные изменения в природе, одежде лю</w:t>
            </w:r>
            <w:r w:rsidR="00BE0C0F" w:rsidRPr="00FA4C13">
              <w:rPr>
                <w:rFonts w:ascii="Times New Roman" w:eastAsia="Times New Roman" w:hAnsi="Times New Roman" w:cs="Times New Roman"/>
                <w:sz w:val="20"/>
                <w:szCs w:val="20"/>
              </w:rPr>
              <w:t xml:space="preserve">дей, на участке детского сада).                                             </w:t>
            </w:r>
            <w:r w:rsidRPr="00FA4C13">
              <w:rPr>
                <w:rFonts w:ascii="Times New Roman" w:eastAsia="Times New Roman" w:hAnsi="Times New Roman" w:cs="Times New Roman"/>
                <w:sz w:val="20"/>
                <w:szCs w:val="20"/>
              </w:rPr>
              <w:t xml:space="preserve">Расширять знания о домашних животных, </w:t>
            </w:r>
            <w:proofErr w:type="spellStart"/>
            <w:r w:rsidRPr="00FA4C13">
              <w:rPr>
                <w:rFonts w:ascii="Times New Roman" w:eastAsia="Times New Roman" w:hAnsi="Times New Roman" w:cs="Times New Roman"/>
                <w:sz w:val="20"/>
                <w:szCs w:val="20"/>
              </w:rPr>
              <w:t>птицах.Знакомить</w:t>
            </w:r>
            <w:proofErr w:type="spellEnd"/>
            <w:r w:rsidRPr="00FA4C13">
              <w:rPr>
                <w:rFonts w:ascii="Times New Roman" w:eastAsia="Times New Roman" w:hAnsi="Times New Roman" w:cs="Times New Roman"/>
                <w:sz w:val="20"/>
                <w:szCs w:val="20"/>
              </w:rPr>
              <w:t xml:space="preserve"> с некоторыми особенностями поведения лесных зверей и птиц весной. </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w:t>
            </w:r>
            <w:r w:rsidR="00167470" w:rsidRPr="00FA4C13">
              <w:rPr>
                <w:rFonts w:ascii="Times New Roman" w:eastAsia="Times New Roman" w:hAnsi="Times New Roman" w:cs="Times New Roman"/>
                <w:sz w:val="20"/>
                <w:szCs w:val="20"/>
              </w:rPr>
              <w:t xml:space="preserve"> апреля  – </w:t>
            </w:r>
          </w:p>
          <w:p w:rsidR="00167470" w:rsidRPr="00FA4C13" w:rsidRDefault="00E27F7D"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28 апреля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«Весна»</w:t>
            </w:r>
          </w:p>
        </w:tc>
      </w:tr>
      <w:tr w:rsidR="00167470" w:rsidRPr="00167470" w:rsidTr="00E27F7D">
        <w:trPr>
          <w:jc w:val="center"/>
        </w:trPr>
        <w:tc>
          <w:tcPr>
            <w:tcW w:w="15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Лето</w:t>
            </w:r>
          </w:p>
        </w:tc>
        <w:tc>
          <w:tcPr>
            <w:tcW w:w="533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709"/>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Формировать элементарные  представления детей о лете</w:t>
            </w:r>
            <w:proofErr w:type="gramStart"/>
            <w:r w:rsidRPr="00FA4C13">
              <w:rPr>
                <w:rFonts w:ascii="Times New Roman" w:eastAsia="Times New Roman" w:hAnsi="Times New Roman" w:cs="Times New Roman"/>
                <w:sz w:val="20"/>
                <w:szCs w:val="20"/>
              </w:rPr>
              <w:t>.(</w:t>
            </w:r>
            <w:proofErr w:type="gramEnd"/>
            <w:r w:rsidRPr="00FA4C13">
              <w:rPr>
                <w:rFonts w:ascii="Times New Roman" w:eastAsia="Times New Roman" w:hAnsi="Times New Roman" w:cs="Times New Roman"/>
                <w:sz w:val="20"/>
                <w:szCs w:val="20"/>
              </w:rPr>
              <w:t>Сезонные изменения в природе, одежде люд</w:t>
            </w:r>
            <w:r w:rsidR="00BE0C0F" w:rsidRPr="00FA4C13">
              <w:rPr>
                <w:rFonts w:ascii="Times New Roman" w:eastAsia="Times New Roman" w:hAnsi="Times New Roman" w:cs="Times New Roman"/>
                <w:sz w:val="20"/>
                <w:szCs w:val="20"/>
              </w:rPr>
              <w:t xml:space="preserve">ей, на участке детского сада). </w:t>
            </w:r>
            <w:r w:rsidRPr="00FA4C13">
              <w:rPr>
                <w:rFonts w:ascii="Times New Roman" w:eastAsia="Times New Roman" w:hAnsi="Times New Roman" w:cs="Times New Roman"/>
                <w:sz w:val="20"/>
                <w:szCs w:val="20"/>
              </w:rPr>
              <w:t>Расширять знания о домашних животных, птицах.Знакомить с некоторыми особенностями поведения лесных зверей и птиц летом.Познакомить с некоторыми животными жарких стран.</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w:t>
            </w:r>
            <w:r w:rsidR="00167470" w:rsidRPr="00FA4C13">
              <w:rPr>
                <w:rFonts w:ascii="Times New Roman" w:eastAsia="Times New Roman" w:hAnsi="Times New Roman" w:cs="Times New Roman"/>
                <w:sz w:val="20"/>
                <w:szCs w:val="20"/>
              </w:rPr>
              <w:t xml:space="preserve"> мая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31</w:t>
            </w:r>
            <w:r w:rsidR="00167470" w:rsidRPr="00FA4C13">
              <w:rPr>
                <w:rFonts w:ascii="Times New Roman" w:eastAsia="Times New Roman" w:hAnsi="Times New Roman" w:cs="Times New Roman"/>
                <w:sz w:val="20"/>
                <w:szCs w:val="20"/>
              </w:rPr>
              <w:t xml:space="preserve"> мая</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«Лето».</w:t>
            </w:r>
          </w:p>
        </w:tc>
      </w:tr>
      <w:tr w:rsidR="00167470" w:rsidRPr="00167470" w:rsidTr="00E27F7D">
        <w:trPr>
          <w:jc w:val="center"/>
        </w:trPr>
        <w:tc>
          <w:tcPr>
            <w:tcW w:w="6877"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 летний период детский сад работает в каникулярном режиме</w:t>
            </w:r>
          </w:p>
        </w:tc>
        <w:tc>
          <w:tcPr>
            <w:tcW w:w="150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BE0C0F"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 июня —            </w:t>
            </w:r>
            <w:r w:rsidR="00E27F7D" w:rsidRPr="00FA4C13">
              <w:rPr>
                <w:rFonts w:ascii="Times New Roman" w:eastAsia="Times New Roman" w:hAnsi="Times New Roman" w:cs="Times New Roman"/>
                <w:sz w:val="20"/>
                <w:szCs w:val="20"/>
              </w:rPr>
              <w:t xml:space="preserve">31 </w:t>
            </w:r>
            <w:r w:rsidR="00167470" w:rsidRPr="00FA4C13">
              <w:rPr>
                <w:rFonts w:ascii="Times New Roman" w:eastAsia="Times New Roman" w:hAnsi="Times New Roman" w:cs="Times New Roman"/>
                <w:sz w:val="20"/>
                <w:szCs w:val="20"/>
              </w:rPr>
              <w:t>августа</w:t>
            </w:r>
          </w:p>
        </w:tc>
        <w:tc>
          <w:tcPr>
            <w:tcW w:w="19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tc>
      </w:tr>
    </w:tbl>
    <w:p w:rsidR="00FA4C13" w:rsidRDefault="00BE0C0F" w:rsidP="007F11FD">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sz w:val="28"/>
        </w:rPr>
        <w:t>Комплексно – тематическое планирование (2 младшая группа)</w:t>
      </w:r>
    </w:p>
    <w:tbl>
      <w:tblPr>
        <w:tblW w:w="10695" w:type="dxa"/>
        <w:jc w:val="center"/>
        <w:tblCellMar>
          <w:left w:w="0" w:type="dxa"/>
          <w:right w:w="0" w:type="dxa"/>
        </w:tblCellMar>
        <w:tblLook w:val="04A0"/>
      </w:tblPr>
      <w:tblGrid>
        <w:gridCol w:w="2398"/>
        <w:gridCol w:w="5370"/>
        <w:gridCol w:w="1479"/>
        <w:gridCol w:w="1448"/>
      </w:tblGrid>
      <w:tr w:rsidR="00167470" w:rsidRPr="00167470" w:rsidTr="00E27F7D">
        <w:trPr>
          <w:trHeight w:val="418"/>
          <w:jc w:val="center"/>
        </w:trPr>
        <w:tc>
          <w:tcPr>
            <w:tcW w:w="2398"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Тема</w:t>
            </w:r>
          </w:p>
        </w:tc>
        <w:tc>
          <w:tcPr>
            <w:tcW w:w="537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Развернутое содержание работы</w:t>
            </w:r>
          </w:p>
        </w:tc>
        <w:tc>
          <w:tcPr>
            <w:tcW w:w="1479"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Период</w:t>
            </w:r>
          </w:p>
        </w:tc>
        <w:tc>
          <w:tcPr>
            <w:tcW w:w="1448"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Итоговое мероприятие</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Детский сад для ребят</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4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Развивать у детей познавательную мотивацию, интерес к школе, книге. Формировать дружеские, доброжелательные отношений между детьми. Продолжать знакомить с детским садом,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 сентября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9</w:t>
            </w:r>
            <w:r w:rsidR="00167470" w:rsidRPr="00FA4C13">
              <w:rPr>
                <w:rFonts w:ascii="Times New Roman" w:eastAsia="Times New Roman" w:hAnsi="Times New Roman" w:cs="Times New Roman"/>
                <w:sz w:val="20"/>
                <w:szCs w:val="20"/>
              </w:rPr>
              <w:t xml:space="preserve"> сентября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 гостях у сказки»</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Я в мире</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Человек</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w:t>
            </w:r>
            <w:r w:rsidR="00BE0C0F" w:rsidRPr="00FA4C13">
              <w:rPr>
                <w:rFonts w:ascii="Times New Roman" w:eastAsia="Times New Roman" w:hAnsi="Times New Roman" w:cs="Times New Roman"/>
                <w:sz w:val="20"/>
                <w:szCs w:val="20"/>
              </w:rPr>
              <w:t xml:space="preserve">жение к труду близких взрослых.     </w:t>
            </w:r>
            <w:r w:rsidRPr="00FA4C13">
              <w:rPr>
                <w:rFonts w:ascii="Times New Roman" w:eastAsia="Times New Roman" w:hAnsi="Times New Roman" w:cs="Times New Roman"/>
                <w:sz w:val="20"/>
                <w:szCs w:val="20"/>
              </w:rPr>
              <w:t>Формировать положительную самооценку, образ Я (помогать каждому ребенку как можно чаще убеждаться в том, что он хороший, что его любит). 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12</w:t>
            </w:r>
            <w:r w:rsidR="00167470" w:rsidRPr="00FA4C13">
              <w:rPr>
                <w:rFonts w:ascii="Times New Roman" w:eastAsia="Times New Roman" w:hAnsi="Times New Roman" w:cs="Times New Roman"/>
                <w:sz w:val="20"/>
                <w:szCs w:val="20"/>
              </w:rPr>
              <w:t xml:space="preserve"> сентября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23</w:t>
            </w:r>
            <w:r w:rsidR="00167470" w:rsidRPr="00FA4C13">
              <w:rPr>
                <w:rFonts w:ascii="Times New Roman" w:eastAsia="Times New Roman" w:hAnsi="Times New Roman" w:cs="Times New Roman"/>
                <w:sz w:val="20"/>
                <w:szCs w:val="20"/>
              </w:rPr>
              <w:t xml:space="preserve"> сентября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День здоровья.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Физкультурно – музыкальный досуг </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Республики</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Знакомство с историей родной республики и ее культурой (жилище, предметы быта, элементы одежды, песни, сказки, игры), воспитание патриотизма, любви к своей Родине. </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26</w:t>
            </w:r>
            <w:r w:rsidR="00167470" w:rsidRPr="00FA4C13">
              <w:rPr>
                <w:rFonts w:ascii="Times New Roman" w:eastAsia="Times New Roman" w:hAnsi="Times New Roman" w:cs="Times New Roman"/>
                <w:sz w:val="20"/>
                <w:szCs w:val="20"/>
              </w:rPr>
              <w:t xml:space="preserve"> сентября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7</w:t>
            </w:r>
            <w:r w:rsidR="00167470" w:rsidRPr="00FA4C13">
              <w:rPr>
                <w:rFonts w:ascii="Times New Roman" w:eastAsia="Times New Roman" w:hAnsi="Times New Roman" w:cs="Times New Roman"/>
                <w:sz w:val="20"/>
                <w:szCs w:val="20"/>
              </w:rPr>
              <w:t xml:space="preserve"> октября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Республики</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Осень</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4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w:t>
            </w:r>
            <w:r w:rsidR="00BE0C0F" w:rsidRPr="00FA4C13">
              <w:rPr>
                <w:rFonts w:ascii="Times New Roman" w:eastAsia="Times New Roman" w:hAnsi="Times New Roman" w:cs="Times New Roman"/>
                <w:sz w:val="20"/>
                <w:szCs w:val="20"/>
              </w:rPr>
              <w:t>я,</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10</w:t>
            </w:r>
            <w:r w:rsidR="00167470" w:rsidRPr="00FA4C13">
              <w:rPr>
                <w:rFonts w:ascii="Times New Roman" w:eastAsia="Times New Roman" w:hAnsi="Times New Roman" w:cs="Times New Roman"/>
                <w:sz w:val="20"/>
                <w:szCs w:val="20"/>
              </w:rPr>
              <w:t xml:space="preserve"> октября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21</w:t>
            </w:r>
            <w:r w:rsidR="00167470" w:rsidRPr="00FA4C13">
              <w:rPr>
                <w:rFonts w:ascii="Times New Roman" w:eastAsia="Times New Roman" w:hAnsi="Times New Roman" w:cs="Times New Roman"/>
                <w:sz w:val="20"/>
                <w:szCs w:val="20"/>
              </w:rPr>
              <w:t xml:space="preserve"> октября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«Осенние сюрпризы»</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«Осень».</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ПДД</w:t>
            </w:r>
          </w:p>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Расширение представлений о видах транспорта и его назначении. расширение представлений о правилах поведения в городе, элементарных правилах дорожного движения.</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24</w:t>
            </w:r>
            <w:r w:rsidR="00167470" w:rsidRPr="00FA4C13">
              <w:rPr>
                <w:rFonts w:ascii="Times New Roman" w:eastAsia="Times New Roman" w:hAnsi="Times New Roman" w:cs="Times New Roman"/>
                <w:sz w:val="20"/>
                <w:szCs w:val="20"/>
              </w:rPr>
              <w:t xml:space="preserve"> октября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4</w:t>
            </w:r>
            <w:r w:rsidR="00167470" w:rsidRPr="00FA4C13">
              <w:rPr>
                <w:rFonts w:ascii="Times New Roman" w:eastAsia="Times New Roman" w:hAnsi="Times New Roman" w:cs="Times New Roman"/>
                <w:sz w:val="20"/>
                <w:szCs w:val="20"/>
              </w:rPr>
              <w:t xml:space="preserve"> ноября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Развлечение по закреплению знаний детей о правилах дорожного движения «Дорожная Азбука»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Профессии</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Формировать элементарные  представления       о жизни и особенностях труда в городе и сельской местности с опорой на опыт детей. Расширять представления о профессиях. Познакомить с некоторыми выдающимися людьми, прославившими Россию.</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7</w:t>
            </w:r>
            <w:r w:rsidR="00167470" w:rsidRPr="00FA4C13">
              <w:rPr>
                <w:rFonts w:ascii="Times New Roman" w:eastAsia="Times New Roman" w:hAnsi="Times New Roman" w:cs="Times New Roman"/>
                <w:sz w:val="20"/>
                <w:szCs w:val="20"/>
              </w:rPr>
              <w:t xml:space="preserve"> ноября –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14 ноября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Выставка детского творчества.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Что из чего сделано</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Расширение представлений детей о материалах, из которых сделаны предметы, об их свойствах и качествах (дерево, металл, резина, пластик, стекло и т.д.)</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14</w:t>
            </w:r>
            <w:r w:rsidR="00167470" w:rsidRPr="00FA4C13">
              <w:rPr>
                <w:rFonts w:ascii="Times New Roman" w:eastAsia="Times New Roman" w:hAnsi="Times New Roman" w:cs="Times New Roman"/>
                <w:sz w:val="20"/>
                <w:szCs w:val="20"/>
              </w:rPr>
              <w:t xml:space="preserve"> ноября –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21 ноября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Викторина.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матери</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Воспитывать у детей любовь к маме, к самому родному и близкому человеку. Формировать представление о том, что мама – главный человек в жизни, что она добрая, любящая, заботливая, терпеливая. Учить проявлять заботу о маме, беречь ее, помогать в домашних делах</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21</w:t>
            </w:r>
            <w:r w:rsidR="00167470" w:rsidRPr="00FA4C13">
              <w:rPr>
                <w:rFonts w:ascii="Times New Roman" w:eastAsia="Times New Roman" w:hAnsi="Times New Roman" w:cs="Times New Roman"/>
                <w:sz w:val="20"/>
                <w:szCs w:val="20"/>
              </w:rPr>
              <w:t xml:space="preserve"> ноября-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28 ноября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матери</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рисунков «Милая мамочка»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Новогодний  праздник</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 декабря-</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w:t>
            </w:r>
            <w:r w:rsidRPr="00FA4C13">
              <w:rPr>
                <w:rFonts w:ascii="Times New Roman" w:eastAsia="Times New Roman" w:hAnsi="Times New Roman" w:cs="Times New Roman"/>
                <w:sz w:val="20"/>
                <w:szCs w:val="20"/>
              </w:rPr>
              <w:t>30 декабря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Новогодний утренник.</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Зима</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9</w:t>
            </w:r>
            <w:r w:rsidR="00167470" w:rsidRPr="00FA4C13">
              <w:rPr>
                <w:rFonts w:ascii="Times New Roman" w:eastAsia="Times New Roman" w:hAnsi="Times New Roman" w:cs="Times New Roman"/>
                <w:sz w:val="20"/>
                <w:szCs w:val="20"/>
              </w:rPr>
              <w:t xml:space="preserve"> января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-31</w:t>
            </w:r>
            <w:r w:rsidR="00167470" w:rsidRPr="00FA4C13">
              <w:rPr>
                <w:rFonts w:ascii="Times New Roman" w:eastAsia="Times New Roman" w:hAnsi="Times New Roman" w:cs="Times New Roman"/>
                <w:sz w:val="20"/>
                <w:szCs w:val="20"/>
              </w:rPr>
              <w:t xml:space="preserve"> января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Защитника Отечества</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6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Знакомить детей с «военными" профессиями (солдат, танкист, летчик, моряк, пограничник); с военной техникой (танк, самолет, военный крейсер); с флагом Росси</w:t>
            </w:r>
            <w:r w:rsidR="00BE0C0F" w:rsidRPr="00FA4C13">
              <w:rPr>
                <w:rFonts w:ascii="Times New Roman" w:eastAsia="Times New Roman" w:hAnsi="Times New Roman" w:cs="Times New Roman"/>
                <w:sz w:val="20"/>
                <w:szCs w:val="20"/>
              </w:rPr>
              <w:t>и, Воспитывать любовь к Родине</w:t>
            </w:r>
            <w:proofErr w:type="gramStart"/>
            <w:r w:rsidR="00BE0C0F" w:rsidRPr="00FA4C13">
              <w:rPr>
                <w:rFonts w:ascii="Times New Roman" w:eastAsia="Times New Roman" w:hAnsi="Times New Roman" w:cs="Times New Roman"/>
                <w:sz w:val="20"/>
                <w:szCs w:val="20"/>
              </w:rPr>
              <w:t>.</w:t>
            </w:r>
            <w:r w:rsidRPr="00FA4C13">
              <w:rPr>
                <w:rFonts w:ascii="Times New Roman" w:eastAsia="Times New Roman" w:hAnsi="Times New Roman" w:cs="Times New Roman"/>
                <w:sz w:val="20"/>
                <w:szCs w:val="20"/>
              </w:rPr>
              <w:t>О</w:t>
            </w:r>
            <w:proofErr w:type="gramEnd"/>
            <w:r w:rsidRPr="00FA4C13">
              <w:rPr>
                <w:rFonts w:ascii="Times New Roman" w:eastAsia="Times New Roman" w:hAnsi="Times New Roman" w:cs="Times New Roman"/>
                <w:sz w:val="20"/>
                <w:szCs w:val="20"/>
              </w:rPr>
              <w:t>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w:t>
            </w:r>
            <w:r w:rsidR="00167470" w:rsidRPr="00FA4C13">
              <w:rPr>
                <w:rFonts w:ascii="Times New Roman" w:eastAsia="Times New Roman" w:hAnsi="Times New Roman" w:cs="Times New Roman"/>
                <w:sz w:val="20"/>
                <w:szCs w:val="20"/>
              </w:rPr>
              <w:t xml:space="preserve"> февраля-</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17</w:t>
            </w:r>
            <w:r w:rsidR="00167470" w:rsidRPr="00FA4C13">
              <w:rPr>
                <w:rFonts w:ascii="Times New Roman" w:eastAsia="Times New Roman" w:hAnsi="Times New Roman" w:cs="Times New Roman"/>
                <w:sz w:val="20"/>
                <w:szCs w:val="20"/>
              </w:rPr>
              <w:t xml:space="preserve"> февраля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посвященный Дню защитника Отечества.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8 марта</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Привлекать детей к  изготовлению подарков маме, бабушке, воспитателям,</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24 февраля —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6 марта</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«8 Марта» Выставка детского творчества.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Знакомство</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 народной культурой и традициями русского народа</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о народ ной игрушке (дымковская игрушка, матрешка и др.). Знакомить с народными промыслами. Продолжать знакомить</w:t>
            </w:r>
            <w:r w:rsidR="00BE0C0F" w:rsidRPr="00FA4C13">
              <w:rPr>
                <w:rFonts w:ascii="Times New Roman" w:eastAsia="Times New Roman" w:hAnsi="Times New Roman" w:cs="Times New Roman"/>
                <w:sz w:val="20"/>
                <w:szCs w:val="20"/>
              </w:rPr>
              <w:t xml:space="preserve"> с устным народным творчеством.                                                     </w:t>
            </w:r>
            <w:r w:rsidRPr="00FA4C13">
              <w:rPr>
                <w:rFonts w:ascii="Times New Roman" w:eastAsia="Times New Roman" w:hAnsi="Times New Roman" w:cs="Times New Roman"/>
                <w:sz w:val="20"/>
                <w:szCs w:val="20"/>
              </w:rPr>
              <w:t>Использовать фольклор при организации всех видов детской деятельности.</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9 марта</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- 24</w:t>
            </w:r>
            <w:r w:rsidR="00167470" w:rsidRPr="00FA4C13">
              <w:rPr>
                <w:rFonts w:ascii="Times New Roman" w:eastAsia="Times New Roman" w:hAnsi="Times New Roman" w:cs="Times New Roman"/>
                <w:sz w:val="20"/>
                <w:szCs w:val="20"/>
              </w:rPr>
              <w:t xml:space="preserve"> марта</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Фольклорный праздник.</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Весна</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10"/>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w:t>
            </w:r>
            <w:r w:rsidR="00BE0C0F" w:rsidRPr="00FA4C13">
              <w:rPr>
                <w:rFonts w:ascii="Times New Roman" w:eastAsia="Times New Roman" w:hAnsi="Times New Roman" w:cs="Times New Roman"/>
                <w:sz w:val="20"/>
                <w:szCs w:val="20"/>
              </w:rPr>
              <w:t xml:space="preserve">ь бережное отношения к природе.                                                             </w:t>
            </w:r>
            <w:r w:rsidRPr="00FA4C13">
              <w:rPr>
                <w:rFonts w:ascii="Times New Roman" w:eastAsia="Times New Roman" w:hAnsi="Times New Roman" w:cs="Times New Roman"/>
                <w:sz w:val="20"/>
                <w:szCs w:val="20"/>
              </w:rPr>
              <w:t>Формировать элементарные экологические представления. Формировать представления о работах, пров</w:t>
            </w:r>
            <w:r w:rsidR="00BE0C0F" w:rsidRPr="00FA4C13">
              <w:rPr>
                <w:rFonts w:ascii="Times New Roman" w:eastAsia="Times New Roman" w:hAnsi="Times New Roman" w:cs="Times New Roman"/>
                <w:sz w:val="20"/>
                <w:szCs w:val="20"/>
              </w:rPr>
              <w:t xml:space="preserve">одимых весной в саду и огороде.            </w:t>
            </w:r>
            <w:r w:rsidRPr="00FA4C13">
              <w:rPr>
                <w:rFonts w:ascii="Times New Roman" w:eastAsia="Times New Roman" w:hAnsi="Times New Roman" w:cs="Times New Roman"/>
                <w:sz w:val="20"/>
                <w:szCs w:val="20"/>
              </w:rPr>
              <w:t>Привлекать детей к посильному труду на участке детского сада, в цветнике.</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27 </w:t>
            </w:r>
            <w:r w:rsidR="00167470" w:rsidRPr="00FA4C13">
              <w:rPr>
                <w:rFonts w:ascii="Times New Roman" w:eastAsia="Times New Roman" w:hAnsi="Times New Roman" w:cs="Times New Roman"/>
                <w:sz w:val="20"/>
                <w:szCs w:val="20"/>
              </w:rPr>
              <w:t>марта</w:t>
            </w:r>
          </w:p>
          <w:p w:rsidR="00167470" w:rsidRPr="00FA4C13" w:rsidRDefault="00E27F7D"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- 21</w:t>
            </w:r>
            <w:r w:rsidR="00167470" w:rsidRPr="00FA4C13">
              <w:rPr>
                <w:rFonts w:ascii="Times New Roman" w:eastAsia="Times New Roman" w:hAnsi="Times New Roman" w:cs="Times New Roman"/>
                <w:sz w:val="20"/>
                <w:szCs w:val="20"/>
              </w:rPr>
              <w:t xml:space="preserve"> апреля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«Весна».</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E27F7D">
        <w:trPr>
          <w:jc w:val="center"/>
        </w:trPr>
        <w:tc>
          <w:tcPr>
            <w:tcW w:w="2398"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Лето</w:t>
            </w:r>
          </w:p>
        </w:tc>
        <w:tc>
          <w:tcPr>
            <w:tcW w:w="537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24 апреля</w:t>
            </w:r>
            <w:r w:rsidR="00167470" w:rsidRPr="00FA4C13">
              <w:rPr>
                <w:rFonts w:ascii="Times New Roman" w:eastAsia="Times New Roman" w:hAnsi="Times New Roman" w:cs="Times New Roman"/>
                <w:sz w:val="20"/>
                <w:szCs w:val="20"/>
              </w:rPr>
              <w:t xml:space="preserve">–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31</w:t>
            </w:r>
            <w:r w:rsidR="00167470" w:rsidRPr="00FA4C13">
              <w:rPr>
                <w:rFonts w:ascii="Times New Roman" w:eastAsia="Times New Roman" w:hAnsi="Times New Roman" w:cs="Times New Roman"/>
                <w:sz w:val="20"/>
                <w:szCs w:val="20"/>
              </w:rPr>
              <w:t xml:space="preserve"> мая</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«Лето».</w:t>
            </w:r>
          </w:p>
        </w:tc>
      </w:tr>
      <w:tr w:rsidR="00167470" w:rsidRPr="00167470" w:rsidTr="00E27F7D">
        <w:trPr>
          <w:jc w:val="center"/>
        </w:trPr>
        <w:tc>
          <w:tcPr>
            <w:tcW w:w="77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 летний период детский сад работает в каникулярном режиме</w:t>
            </w:r>
          </w:p>
        </w:tc>
        <w:tc>
          <w:tcPr>
            <w:tcW w:w="1479"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BE0C0F"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 июня —  </w:t>
            </w:r>
            <w:r w:rsidR="00E27F7D" w:rsidRPr="00FA4C13">
              <w:rPr>
                <w:rFonts w:ascii="Times New Roman" w:eastAsia="Times New Roman" w:hAnsi="Times New Roman" w:cs="Times New Roman"/>
                <w:sz w:val="20"/>
                <w:szCs w:val="20"/>
              </w:rPr>
              <w:t>3</w:t>
            </w:r>
            <w:r w:rsidR="00167470" w:rsidRPr="00FA4C13">
              <w:rPr>
                <w:rFonts w:ascii="Times New Roman" w:eastAsia="Times New Roman" w:hAnsi="Times New Roman" w:cs="Times New Roman"/>
                <w:sz w:val="20"/>
                <w:szCs w:val="20"/>
              </w:rPr>
              <w:t>1 августа</w:t>
            </w:r>
          </w:p>
        </w:tc>
        <w:tc>
          <w:tcPr>
            <w:tcW w:w="1448"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tc>
      </w:tr>
    </w:tbl>
    <w:p w:rsidR="009E7412" w:rsidRDefault="00167470" w:rsidP="009E7412">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rPr>
        <w:t> </w:t>
      </w: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sz w:val="28"/>
        </w:rPr>
        <w:t>Комплексно – тематическое планирование (средняя группа)</w:t>
      </w:r>
    </w:p>
    <w:tbl>
      <w:tblPr>
        <w:tblW w:w="10695" w:type="dxa"/>
        <w:jc w:val="center"/>
        <w:tblCellMar>
          <w:left w:w="0" w:type="dxa"/>
          <w:right w:w="0" w:type="dxa"/>
        </w:tblCellMar>
        <w:tblLook w:val="04A0"/>
      </w:tblPr>
      <w:tblGrid>
        <w:gridCol w:w="2089"/>
        <w:gridCol w:w="5100"/>
        <w:gridCol w:w="1526"/>
        <w:gridCol w:w="1980"/>
      </w:tblGrid>
      <w:tr w:rsidR="00167470" w:rsidRPr="00167470" w:rsidTr="00167470">
        <w:trPr>
          <w:trHeight w:val="418"/>
          <w:jc w:val="center"/>
        </w:trPr>
        <w:tc>
          <w:tcPr>
            <w:tcW w:w="2089"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Тема</w:t>
            </w:r>
          </w:p>
        </w:tc>
        <w:tc>
          <w:tcPr>
            <w:tcW w:w="5103"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Развернутое содержание работы</w:t>
            </w:r>
          </w:p>
        </w:tc>
        <w:tc>
          <w:tcPr>
            <w:tcW w:w="1527"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Период</w:t>
            </w:r>
          </w:p>
        </w:tc>
        <w:tc>
          <w:tcPr>
            <w:tcW w:w="198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Итоговое мероприятие</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Детский сад для ребят</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4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Развивать у детей познавательную мотивацию, интерес к школе, книге. Формировать дружеские, доброжелательные отношений между детьми. Продолжать знакомить с детским садом,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w:t>
            </w:r>
            <w:r w:rsidR="00167470" w:rsidRPr="00FA4C13">
              <w:rPr>
                <w:rFonts w:ascii="Times New Roman" w:eastAsia="Times New Roman" w:hAnsi="Times New Roman" w:cs="Times New Roman"/>
                <w:sz w:val="20"/>
                <w:szCs w:val="20"/>
              </w:rPr>
              <w:t xml:space="preserve"> сентября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10</w:t>
            </w:r>
            <w:r w:rsidR="00167470" w:rsidRPr="00FA4C13">
              <w:rPr>
                <w:rFonts w:ascii="Times New Roman" w:eastAsia="Times New Roman" w:hAnsi="Times New Roman" w:cs="Times New Roman"/>
                <w:sz w:val="20"/>
                <w:szCs w:val="20"/>
              </w:rPr>
              <w:t xml:space="preserve"> сентября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 гостях у сказки»</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Осень</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4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w:t>
            </w:r>
            <w:r w:rsidRPr="00FA4C13">
              <w:rPr>
                <w:rFonts w:ascii="Times New Roman" w:eastAsia="Times New Roman" w:hAnsi="Times New Roman" w:cs="Times New Roman"/>
                <w:sz w:val="20"/>
                <w:szCs w:val="20"/>
              </w:rPr>
              <w:lastRenderedPageBreak/>
              <w:t>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12</w:t>
            </w:r>
            <w:r w:rsidR="00167470" w:rsidRPr="00FA4C13">
              <w:rPr>
                <w:rFonts w:ascii="Times New Roman" w:eastAsia="Times New Roman" w:hAnsi="Times New Roman" w:cs="Times New Roman"/>
                <w:sz w:val="20"/>
                <w:szCs w:val="20"/>
              </w:rPr>
              <w:t xml:space="preserve"> сентября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24</w:t>
            </w:r>
            <w:r w:rsidR="00167470" w:rsidRPr="00FA4C13">
              <w:rPr>
                <w:rFonts w:ascii="Times New Roman" w:eastAsia="Times New Roman" w:hAnsi="Times New Roman" w:cs="Times New Roman"/>
                <w:sz w:val="20"/>
                <w:szCs w:val="20"/>
              </w:rPr>
              <w:t xml:space="preserve"> сентября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«Осень».</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Выставка детского </w:t>
            </w:r>
            <w:r w:rsidRPr="00FA4C13">
              <w:rPr>
                <w:rFonts w:ascii="Times New Roman" w:eastAsia="Times New Roman" w:hAnsi="Times New Roman" w:cs="Times New Roman"/>
                <w:sz w:val="20"/>
                <w:szCs w:val="20"/>
              </w:rPr>
              <w:lastRenderedPageBreak/>
              <w:t>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lastRenderedPageBreak/>
              <w:t>День Республики</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xml:space="preserve">Знакомство с историей родной республики и ее культурой (жилище, предметы быта, элементы одежды, песни, сказки, игры), воспитание патриотизма, любви к своей Родине. </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26</w:t>
            </w:r>
            <w:r w:rsidR="00167470" w:rsidRPr="00FA4C13">
              <w:rPr>
                <w:rFonts w:ascii="Times New Roman" w:eastAsia="Times New Roman" w:hAnsi="Times New Roman" w:cs="Times New Roman"/>
                <w:sz w:val="20"/>
                <w:szCs w:val="20"/>
              </w:rPr>
              <w:t xml:space="preserve"> сентября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10</w:t>
            </w:r>
            <w:r w:rsidR="00167470" w:rsidRPr="00FA4C13">
              <w:rPr>
                <w:rFonts w:ascii="Times New Roman" w:eastAsia="Times New Roman" w:hAnsi="Times New Roman" w:cs="Times New Roman"/>
                <w:sz w:val="20"/>
                <w:szCs w:val="20"/>
              </w:rPr>
              <w:t xml:space="preserve"> октября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День Республики</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Я в мире</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Человек</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w:t>
            </w:r>
            <w:r w:rsidR="00BE0C0F" w:rsidRPr="00FA4C13">
              <w:rPr>
                <w:rFonts w:ascii="Times New Roman" w:eastAsia="Times New Roman" w:hAnsi="Times New Roman" w:cs="Times New Roman"/>
                <w:sz w:val="20"/>
                <w:szCs w:val="20"/>
              </w:rPr>
              <w:t xml:space="preserve">жение к труду близких взрослых.           </w:t>
            </w:r>
            <w:r w:rsidRPr="00FA4C13">
              <w:rPr>
                <w:rFonts w:ascii="Times New Roman" w:eastAsia="Times New Roman" w:hAnsi="Times New Roman" w:cs="Times New Roman"/>
                <w:sz w:val="20"/>
                <w:szCs w:val="20"/>
              </w:rPr>
              <w:t>Формировать положительную самооценку, образ Я (помогать каждому ребенку как можно чаще убеждаться в том, что он хороший, что его любит). 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12</w:t>
            </w:r>
            <w:r w:rsidR="00167470" w:rsidRPr="00FA4C13">
              <w:rPr>
                <w:rFonts w:ascii="Times New Roman" w:eastAsia="Times New Roman" w:hAnsi="Times New Roman" w:cs="Times New Roman"/>
                <w:sz w:val="20"/>
                <w:szCs w:val="20"/>
              </w:rPr>
              <w:t xml:space="preserve"> октября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21</w:t>
            </w:r>
            <w:r w:rsidR="00167470" w:rsidRPr="00FA4C13">
              <w:rPr>
                <w:rFonts w:ascii="Times New Roman" w:eastAsia="Times New Roman" w:hAnsi="Times New Roman" w:cs="Times New Roman"/>
                <w:sz w:val="20"/>
                <w:szCs w:val="20"/>
              </w:rPr>
              <w:t xml:space="preserve"> октября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День здоровья.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Физкультурно – музыкальный досуг «Осенние сюрпризы»</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ПДД</w:t>
            </w:r>
          </w:p>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Расширение представлений о видах транспорта и его назначении. расширение представлений о правилах поведения в городе, элементарных правилах дорожного движения.</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24</w:t>
            </w:r>
            <w:r w:rsidR="00167470" w:rsidRPr="00FA4C13">
              <w:rPr>
                <w:rFonts w:ascii="Times New Roman" w:eastAsia="Times New Roman" w:hAnsi="Times New Roman" w:cs="Times New Roman"/>
                <w:sz w:val="20"/>
                <w:szCs w:val="20"/>
              </w:rPr>
              <w:t xml:space="preserve"> октября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4</w:t>
            </w:r>
            <w:r w:rsidR="00167470" w:rsidRPr="00FA4C13">
              <w:rPr>
                <w:rFonts w:ascii="Times New Roman" w:eastAsia="Times New Roman" w:hAnsi="Times New Roman" w:cs="Times New Roman"/>
                <w:sz w:val="20"/>
                <w:szCs w:val="20"/>
              </w:rPr>
              <w:t xml:space="preserve"> ноября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Развлечение по закреплению знаний детей о правилах дорожного движения «Дорожная Азбука»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Профессии</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Формировать элементарные  представления       о жизни и особенностях труда в городе и сельской местности с опорой на опыт детей. Расширять представления о профессиях. Познакомить с некоторыми выдающимися людьми, прославившими Россию.</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7</w:t>
            </w:r>
            <w:r w:rsidR="00167470" w:rsidRPr="00FA4C13">
              <w:rPr>
                <w:rFonts w:ascii="Times New Roman" w:eastAsia="Times New Roman" w:hAnsi="Times New Roman" w:cs="Times New Roman"/>
                <w:sz w:val="20"/>
                <w:szCs w:val="20"/>
              </w:rPr>
              <w:t xml:space="preserve"> ноября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11</w:t>
            </w:r>
            <w:r w:rsidR="00167470" w:rsidRPr="00FA4C13">
              <w:rPr>
                <w:rFonts w:ascii="Times New Roman" w:eastAsia="Times New Roman" w:hAnsi="Times New Roman" w:cs="Times New Roman"/>
                <w:sz w:val="20"/>
                <w:szCs w:val="20"/>
              </w:rPr>
              <w:t xml:space="preserve"> ноября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Что из чего сделано</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Расширение представлений детей о материалах, из которых сделаны предметы, об их свойствах и качествах (дерево, металл, резина, пластик, стекло и т.д.)</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14</w:t>
            </w:r>
            <w:r w:rsidR="00167470" w:rsidRPr="00FA4C13">
              <w:rPr>
                <w:rFonts w:ascii="Times New Roman" w:eastAsia="Times New Roman" w:hAnsi="Times New Roman" w:cs="Times New Roman"/>
                <w:sz w:val="20"/>
                <w:szCs w:val="20"/>
              </w:rPr>
              <w:t xml:space="preserve"> ноября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21</w:t>
            </w:r>
            <w:r w:rsidR="00167470" w:rsidRPr="00FA4C13">
              <w:rPr>
                <w:rFonts w:ascii="Times New Roman" w:eastAsia="Times New Roman" w:hAnsi="Times New Roman" w:cs="Times New Roman"/>
                <w:sz w:val="20"/>
                <w:szCs w:val="20"/>
              </w:rPr>
              <w:t xml:space="preserve"> ноября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Викторина.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матери</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Воспитывать у детей любовь к маме, к самому родному и близкому человеку. Формировать представление о том, что мама – главный человек в жизни, что она добрая, любящая, заботливая, терпеливая. Учить проявлять заботу о маме, беречь ее, помогать в домашних делах</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21</w:t>
            </w:r>
            <w:r w:rsidR="00167470" w:rsidRPr="00FA4C13">
              <w:rPr>
                <w:rFonts w:ascii="Times New Roman" w:eastAsia="Times New Roman" w:hAnsi="Times New Roman" w:cs="Times New Roman"/>
                <w:sz w:val="20"/>
                <w:szCs w:val="20"/>
              </w:rPr>
              <w:t xml:space="preserve"> ноября-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30</w:t>
            </w:r>
            <w:r w:rsidR="00167470" w:rsidRPr="00FA4C13">
              <w:rPr>
                <w:rFonts w:ascii="Times New Roman" w:eastAsia="Times New Roman" w:hAnsi="Times New Roman" w:cs="Times New Roman"/>
                <w:sz w:val="20"/>
                <w:szCs w:val="20"/>
              </w:rPr>
              <w:t xml:space="preserve"> ноября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матери</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рисунков «Милая мамочка»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Новогодний  праздник</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 </w:t>
            </w:r>
            <w:r w:rsidR="00167470" w:rsidRPr="00FA4C13">
              <w:rPr>
                <w:rFonts w:ascii="Times New Roman" w:eastAsia="Times New Roman" w:hAnsi="Times New Roman" w:cs="Times New Roman"/>
                <w:sz w:val="20"/>
                <w:szCs w:val="20"/>
              </w:rPr>
              <w:t>декабря-</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w:t>
            </w:r>
            <w:r w:rsidRPr="00FA4C13">
              <w:rPr>
                <w:rFonts w:ascii="Times New Roman" w:eastAsia="Times New Roman" w:hAnsi="Times New Roman" w:cs="Times New Roman"/>
                <w:sz w:val="20"/>
                <w:szCs w:val="20"/>
              </w:rPr>
              <w:t>30 декабря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Новогодний утренник.</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Зима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9января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-31 января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Защитника Отечества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6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Знакомить детей с «военными" профессиями (солдат, танкист, летчик, моряк, пограничник); с военной техникой (танк, самолет, военный крейсер); с флагом Росси</w:t>
            </w:r>
            <w:r w:rsidR="00BE0C0F" w:rsidRPr="00FA4C13">
              <w:rPr>
                <w:rFonts w:ascii="Times New Roman" w:eastAsia="Times New Roman" w:hAnsi="Times New Roman" w:cs="Times New Roman"/>
                <w:sz w:val="20"/>
                <w:szCs w:val="20"/>
              </w:rPr>
              <w:t>и, Воспитывать любовь к Родине</w:t>
            </w:r>
            <w:proofErr w:type="gramStart"/>
            <w:r w:rsidR="00BE0C0F" w:rsidRPr="00FA4C13">
              <w:rPr>
                <w:rFonts w:ascii="Times New Roman" w:eastAsia="Times New Roman" w:hAnsi="Times New Roman" w:cs="Times New Roman"/>
                <w:sz w:val="20"/>
                <w:szCs w:val="20"/>
              </w:rPr>
              <w:t>.</w:t>
            </w:r>
            <w:r w:rsidRPr="00FA4C13">
              <w:rPr>
                <w:rFonts w:ascii="Times New Roman" w:eastAsia="Times New Roman" w:hAnsi="Times New Roman" w:cs="Times New Roman"/>
                <w:sz w:val="20"/>
                <w:szCs w:val="20"/>
              </w:rPr>
              <w:t>О</w:t>
            </w:r>
            <w:proofErr w:type="gramEnd"/>
            <w:r w:rsidRPr="00FA4C13">
              <w:rPr>
                <w:rFonts w:ascii="Times New Roman" w:eastAsia="Times New Roman" w:hAnsi="Times New Roman" w:cs="Times New Roman"/>
                <w:sz w:val="20"/>
                <w:szCs w:val="20"/>
              </w:rPr>
              <w:t xml:space="preserve">существлять </w:t>
            </w:r>
            <w:r w:rsidRPr="00FA4C13">
              <w:rPr>
                <w:rFonts w:ascii="Times New Roman" w:eastAsia="Times New Roman" w:hAnsi="Times New Roman" w:cs="Times New Roman"/>
                <w:sz w:val="20"/>
                <w:szCs w:val="20"/>
              </w:rPr>
              <w:lastRenderedPageBreak/>
              <w:t>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1</w:t>
            </w:r>
            <w:r w:rsidR="00167470" w:rsidRPr="00FA4C13">
              <w:rPr>
                <w:rFonts w:ascii="Times New Roman" w:eastAsia="Times New Roman" w:hAnsi="Times New Roman" w:cs="Times New Roman"/>
                <w:sz w:val="20"/>
                <w:szCs w:val="20"/>
              </w:rPr>
              <w:t xml:space="preserve"> февраля-</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17</w:t>
            </w:r>
            <w:r w:rsidR="00167470" w:rsidRPr="00FA4C13">
              <w:rPr>
                <w:rFonts w:ascii="Times New Roman" w:eastAsia="Times New Roman" w:hAnsi="Times New Roman" w:cs="Times New Roman"/>
                <w:sz w:val="20"/>
                <w:szCs w:val="20"/>
              </w:rPr>
              <w:t xml:space="preserve"> февраля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посвященный Дню защитника Отечества.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8 марта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Привлекать детей к  изготовлению подарков маме, бабушке, воспитателям,</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20</w:t>
            </w:r>
            <w:r w:rsidR="00167470" w:rsidRPr="00FA4C13">
              <w:rPr>
                <w:rFonts w:ascii="Times New Roman" w:eastAsia="Times New Roman" w:hAnsi="Times New Roman" w:cs="Times New Roman"/>
                <w:sz w:val="20"/>
                <w:szCs w:val="20"/>
              </w:rPr>
              <w:t xml:space="preserve"> февраля — </w:t>
            </w:r>
          </w:p>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6</w:t>
            </w:r>
            <w:r w:rsidR="00167470" w:rsidRPr="00FA4C13">
              <w:rPr>
                <w:rFonts w:ascii="Times New Roman" w:eastAsia="Times New Roman" w:hAnsi="Times New Roman" w:cs="Times New Roman"/>
                <w:sz w:val="20"/>
                <w:szCs w:val="20"/>
              </w:rPr>
              <w:t xml:space="preserve"> марта</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«8 Марта» 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Знакомство</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 народной культурой и традициями русского народа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о народ ной игрушке (дымковская игрушка, матрешка и др.). Знакомить с народными промыслами. Продолжать знакомить</w:t>
            </w:r>
            <w:r w:rsidR="00BE0C0F" w:rsidRPr="00FA4C13">
              <w:rPr>
                <w:rFonts w:ascii="Times New Roman" w:eastAsia="Times New Roman" w:hAnsi="Times New Roman" w:cs="Times New Roman"/>
                <w:sz w:val="20"/>
                <w:szCs w:val="20"/>
              </w:rPr>
              <w:t xml:space="preserve"> с устным народным творчеством.                                               </w:t>
            </w:r>
            <w:r w:rsidRPr="00FA4C13">
              <w:rPr>
                <w:rFonts w:ascii="Times New Roman" w:eastAsia="Times New Roman" w:hAnsi="Times New Roman" w:cs="Times New Roman"/>
                <w:sz w:val="20"/>
                <w:szCs w:val="20"/>
              </w:rPr>
              <w:t>Использовать фольклор при организации всех видов детской деятельности.</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E27F7D"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9 </w:t>
            </w:r>
            <w:r w:rsidR="00167470" w:rsidRPr="00FA4C13">
              <w:rPr>
                <w:rFonts w:ascii="Times New Roman" w:eastAsia="Times New Roman" w:hAnsi="Times New Roman" w:cs="Times New Roman"/>
                <w:sz w:val="20"/>
                <w:szCs w:val="20"/>
              </w:rPr>
              <w:t>марта</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- 24</w:t>
            </w:r>
            <w:r w:rsidR="00167470" w:rsidRPr="00FA4C13">
              <w:rPr>
                <w:rFonts w:ascii="Times New Roman" w:eastAsia="Times New Roman" w:hAnsi="Times New Roman" w:cs="Times New Roman"/>
                <w:sz w:val="20"/>
                <w:szCs w:val="20"/>
              </w:rPr>
              <w:t xml:space="preserve"> марта</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Фольклорный праздник.</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Весна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10"/>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отношения к пр</w:t>
            </w:r>
            <w:r w:rsidR="00BE0C0F" w:rsidRPr="00FA4C13">
              <w:rPr>
                <w:rFonts w:ascii="Times New Roman" w:eastAsia="Times New Roman" w:hAnsi="Times New Roman" w:cs="Times New Roman"/>
                <w:sz w:val="20"/>
                <w:szCs w:val="20"/>
              </w:rPr>
              <w:t xml:space="preserve">ироде.  </w:t>
            </w:r>
            <w:r w:rsidRPr="00FA4C13">
              <w:rPr>
                <w:rFonts w:ascii="Times New Roman" w:eastAsia="Times New Roman" w:hAnsi="Times New Roman" w:cs="Times New Roman"/>
                <w:sz w:val="20"/>
                <w:szCs w:val="20"/>
              </w:rPr>
              <w:t>Формировать элементарные экологические представления. Формировать представления о работах, пров</w:t>
            </w:r>
            <w:r w:rsidR="00BE0C0F" w:rsidRPr="00FA4C13">
              <w:rPr>
                <w:rFonts w:ascii="Times New Roman" w:eastAsia="Times New Roman" w:hAnsi="Times New Roman" w:cs="Times New Roman"/>
                <w:sz w:val="20"/>
                <w:szCs w:val="20"/>
              </w:rPr>
              <w:t xml:space="preserve">одимых весной в саду и огороде.    </w:t>
            </w:r>
            <w:r w:rsidRPr="00FA4C13">
              <w:rPr>
                <w:rFonts w:ascii="Times New Roman" w:eastAsia="Times New Roman" w:hAnsi="Times New Roman" w:cs="Times New Roman"/>
                <w:sz w:val="20"/>
                <w:szCs w:val="20"/>
              </w:rPr>
              <w:t>Привлекать детей к посильному труду на участке детского сада, в цветнике.</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27 </w:t>
            </w:r>
            <w:r w:rsidR="00167470" w:rsidRPr="00FA4C13">
              <w:rPr>
                <w:rFonts w:ascii="Times New Roman" w:eastAsia="Times New Roman" w:hAnsi="Times New Roman" w:cs="Times New Roman"/>
                <w:sz w:val="20"/>
                <w:szCs w:val="20"/>
              </w:rPr>
              <w:t>марта</w:t>
            </w:r>
          </w:p>
          <w:p w:rsidR="00167470" w:rsidRPr="00FA4C13" w:rsidRDefault="002C6DDE"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- 14</w:t>
            </w:r>
            <w:r w:rsidR="00167470" w:rsidRPr="00FA4C13">
              <w:rPr>
                <w:rFonts w:ascii="Times New Roman" w:eastAsia="Times New Roman" w:hAnsi="Times New Roman" w:cs="Times New Roman"/>
                <w:sz w:val="20"/>
                <w:szCs w:val="20"/>
              </w:rPr>
              <w:t xml:space="preserve"> апреля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«Весна».</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Победы</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17 </w:t>
            </w:r>
            <w:r w:rsidR="00167470" w:rsidRPr="00FA4C13">
              <w:rPr>
                <w:rFonts w:ascii="Times New Roman" w:eastAsia="Times New Roman" w:hAnsi="Times New Roman" w:cs="Times New Roman"/>
                <w:sz w:val="20"/>
                <w:szCs w:val="20"/>
              </w:rPr>
              <w:t>апреля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05</w:t>
            </w:r>
            <w:r w:rsidR="00167470" w:rsidRPr="00FA4C13">
              <w:rPr>
                <w:rFonts w:ascii="Times New Roman" w:eastAsia="Times New Roman" w:hAnsi="Times New Roman" w:cs="Times New Roman"/>
                <w:sz w:val="20"/>
                <w:szCs w:val="20"/>
              </w:rPr>
              <w:t xml:space="preserve"> мая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Создание  альбома о ВОВ</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Лето</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10</w:t>
            </w:r>
            <w:r w:rsidR="00167470" w:rsidRPr="00FA4C13">
              <w:rPr>
                <w:rFonts w:ascii="Times New Roman" w:eastAsia="Times New Roman" w:hAnsi="Times New Roman" w:cs="Times New Roman"/>
                <w:sz w:val="20"/>
                <w:szCs w:val="20"/>
              </w:rPr>
              <w:t xml:space="preserve">мая –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31</w:t>
            </w:r>
            <w:r w:rsidR="00167470" w:rsidRPr="00FA4C13">
              <w:rPr>
                <w:rFonts w:ascii="Times New Roman" w:eastAsia="Times New Roman" w:hAnsi="Times New Roman" w:cs="Times New Roman"/>
                <w:sz w:val="20"/>
                <w:szCs w:val="20"/>
              </w:rPr>
              <w:t xml:space="preserve"> мая</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«Лето».</w:t>
            </w:r>
          </w:p>
        </w:tc>
      </w:tr>
      <w:tr w:rsidR="00167470" w:rsidRPr="00167470" w:rsidTr="00167470">
        <w:trPr>
          <w:jc w:val="center"/>
        </w:trPr>
        <w:tc>
          <w:tcPr>
            <w:tcW w:w="7192"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 летний период детский сад работает в каникулярном режиме</w:t>
            </w:r>
          </w:p>
        </w:tc>
        <w:tc>
          <w:tcPr>
            <w:tcW w:w="152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 июня — 31</w:t>
            </w:r>
            <w:r w:rsidR="00167470" w:rsidRPr="00FA4C13">
              <w:rPr>
                <w:rFonts w:ascii="Times New Roman" w:eastAsia="Times New Roman" w:hAnsi="Times New Roman" w:cs="Times New Roman"/>
                <w:sz w:val="20"/>
                <w:szCs w:val="20"/>
              </w:rPr>
              <w:t xml:space="preserve"> августа</w:t>
            </w:r>
          </w:p>
        </w:tc>
        <w:tc>
          <w:tcPr>
            <w:tcW w:w="198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tc>
      </w:tr>
    </w:tbl>
    <w:p w:rsidR="009E7412" w:rsidRDefault="00BE0C0F" w:rsidP="009E74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67470" w:rsidRPr="00167470" w:rsidRDefault="00167470" w:rsidP="00105F28">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sz w:val="28"/>
        </w:rPr>
        <w:t>Комплексно – тематическое планирование (старшая и подготовительная группа)</w:t>
      </w:r>
    </w:p>
    <w:tbl>
      <w:tblPr>
        <w:tblW w:w="10425" w:type="dxa"/>
        <w:jc w:val="center"/>
        <w:tblCellMar>
          <w:left w:w="0" w:type="dxa"/>
          <w:right w:w="0" w:type="dxa"/>
        </w:tblCellMar>
        <w:tblLook w:val="04A0"/>
      </w:tblPr>
      <w:tblGrid>
        <w:gridCol w:w="2090"/>
        <w:gridCol w:w="5100"/>
        <w:gridCol w:w="1436"/>
        <w:gridCol w:w="1799"/>
      </w:tblGrid>
      <w:tr w:rsidR="00167470" w:rsidRPr="00167470" w:rsidTr="00167470">
        <w:trPr>
          <w:trHeight w:val="418"/>
          <w:jc w:val="center"/>
        </w:trPr>
        <w:tc>
          <w:tcPr>
            <w:tcW w:w="2089"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Тема</w:t>
            </w:r>
          </w:p>
        </w:tc>
        <w:tc>
          <w:tcPr>
            <w:tcW w:w="5103"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Развернутое содержание работы</w:t>
            </w:r>
          </w:p>
        </w:tc>
        <w:tc>
          <w:tcPr>
            <w:tcW w:w="1437"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Период</w:t>
            </w:r>
          </w:p>
        </w:tc>
        <w:tc>
          <w:tcPr>
            <w:tcW w:w="180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67470" w:rsidRPr="00FA4C13" w:rsidRDefault="00167470" w:rsidP="007F11FD">
            <w:pPr>
              <w:spacing w:after="100" w:afterAutospacing="1" w:line="240" w:lineRule="auto"/>
              <w:ind w:firstLine="244"/>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Итоговое мероприятие</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знаний</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4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Развивать у детей познавательную мотивацию, интерес к школе, книге. Формировать дружеские, доброжелательные отношений между детьми. Продолжать знакомить с детским садом,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 сентября –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9</w:t>
            </w:r>
            <w:r w:rsidR="00167470" w:rsidRPr="00FA4C13">
              <w:rPr>
                <w:rFonts w:ascii="Times New Roman" w:eastAsia="Times New Roman" w:hAnsi="Times New Roman" w:cs="Times New Roman"/>
                <w:sz w:val="20"/>
                <w:szCs w:val="20"/>
              </w:rPr>
              <w:t xml:space="preserve"> сентября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Праздник </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Я в мире человек</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взрослых.Формировать положительную самооценку, образ Я (помогать каждому ребенку как можно чаще убеждаться в том, что он хороший, что его любит). Развивать представления детей о своем внешнем облике. Воспитывать эмоциональную отзывчивость на состояние близких людей, формирование уважительного, </w:t>
            </w:r>
            <w:r w:rsidRPr="00FA4C13">
              <w:rPr>
                <w:rFonts w:ascii="Times New Roman" w:eastAsia="Times New Roman" w:hAnsi="Times New Roman" w:cs="Times New Roman"/>
                <w:sz w:val="20"/>
                <w:szCs w:val="20"/>
              </w:rPr>
              <w:lastRenderedPageBreak/>
              <w:t>заботливого отношения к пожилым родственницам.</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12</w:t>
            </w:r>
            <w:r w:rsidR="00A934A5" w:rsidRPr="00FA4C13">
              <w:rPr>
                <w:rFonts w:ascii="Times New Roman" w:eastAsia="Times New Roman" w:hAnsi="Times New Roman" w:cs="Times New Roman"/>
                <w:sz w:val="20"/>
                <w:szCs w:val="20"/>
              </w:rPr>
              <w:t xml:space="preserve"> сентября -</w:t>
            </w:r>
            <w:r w:rsidRPr="00FA4C13">
              <w:rPr>
                <w:rFonts w:ascii="Times New Roman" w:eastAsia="Times New Roman" w:hAnsi="Times New Roman" w:cs="Times New Roman"/>
                <w:sz w:val="20"/>
                <w:szCs w:val="20"/>
              </w:rPr>
              <w:t>23</w:t>
            </w:r>
            <w:r w:rsidR="00167470" w:rsidRPr="00FA4C13">
              <w:rPr>
                <w:rFonts w:ascii="Times New Roman" w:eastAsia="Times New Roman" w:hAnsi="Times New Roman" w:cs="Times New Roman"/>
                <w:sz w:val="20"/>
                <w:szCs w:val="20"/>
              </w:rPr>
              <w:t xml:space="preserve"> сентября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День здоровья.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Физкультурно – музыкальный досуг</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lastRenderedPageBreak/>
              <w:t>День Республики</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xml:space="preserve">Знакомство с историей родной республики и ее культурой (жилище, предметы быта, элементы одежды, песни, сказки, игры), воспитание патриотизма, любви к своей Родине. </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26</w:t>
            </w:r>
            <w:r w:rsidR="00167470" w:rsidRPr="00FA4C13">
              <w:rPr>
                <w:rFonts w:ascii="Times New Roman" w:eastAsia="Times New Roman" w:hAnsi="Times New Roman" w:cs="Times New Roman"/>
                <w:b/>
                <w:bCs/>
                <w:sz w:val="20"/>
                <w:szCs w:val="20"/>
              </w:rPr>
              <w:t xml:space="preserve"> сентября –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10 октября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Утренник ко Дню Республики</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Осень</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12</w:t>
            </w:r>
            <w:r w:rsidR="00167470" w:rsidRPr="00FA4C13">
              <w:rPr>
                <w:rFonts w:ascii="Times New Roman" w:eastAsia="Times New Roman" w:hAnsi="Times New Roman" w:cs="Times New Roman"/>
                <w:sz w:val="20"/>
                <w:szCs w:val="20"/>
              </w:rPr>
              <w:t xml:space="preserve"> октября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21</w:t>
            </w:r>
            <w:r w:rsidR="00167470" w:rsidRPr="00FA4C13">
              <w:rPr>
                <w:rFonts w:ascii="Times New Roman" w:eastAsia="Times New Roman" w:hAnsi="Times New Roman" w:cs="Times New Roman"/>
                <w:sz w:val="20"/>
                <w:szCs w:val="20"/>
              </w:rPr>
              <w:t xml:space="preserve"> октября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«Осенние сюрпризы»</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«Осень».</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FA4C13">
        <w:trPr>
          <w:trHeight w:val="889"/>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p w:rsidR="00167470" w:rsidRPr="00FA4C13" w:rsidRDefault="00FA4C13" w:rsidP="007F11FD">
            <w:pPr>
              <w:spacing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ПДД</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Расширение представлений о видах транспорта и его назначении. расширение представлений о правилах поведения в городе, элементарных правилах дорожного движения.</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24</w:t>
            </w:r>
            <w:r w:rsidR="00167470" w:rsidRPr="00FA4C13">
              <w:rPr>
                <w:rFonts w:ascii="Times New Roman" w:eastAsia="Times New Roman" w:hAnsi="Times New Roman" w:cs="Times New Roman"/>
                <w:sz w:val="20"/>
                <w:szCs w:val="20"/>
              </w:rPr>
              <w:t xml:space="preserve"> октября –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28</w:t>
            </w:r>
            <w:r w:rsidR="00167470" w:rsidRPr="00FA4C13">
              <w:rPr>
                <w:rFonts w:ascii="Times New Roman" w:eastAsia="Times New Roman" w:hAnsi="Times New Roman" w:cs="Times New Roman"/>
                <w:sz w:val="20"/>
                <w:szCs w:val="20"/>
              </w:rPr>
              <w:t xml:space="preserve"> октября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Викторина</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«Дорожная Азбука»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Россия многонациональная</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родной стране, вызвать интерес к истории своей страны, воспитывать чувство гордости за свою страну, любви к ней. Формировать представления о том, что Российская Федерация – огромная многонациональная страна.</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31 окт</w:t>
            </w:r>
            <w:r w:rsidR="00167470" w:rsidRPr="00FA4C13">
              <w:rPr>
                <w:rFonts w:ascii="Times New Roman" w:eastAsia="Times New Roman" w:hAnsi="Times New Roman" w:cs="Times New Roman"/>
                <w:sz w:val="20"/>
                <w:szCs w:val="20"/>
              </w:rPr>
              <w:t xml:space="preserve">ября –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4</w:t>
            </w:r>
            <w:r w:rsidR="00167470" w:rsidRPr="00FA4C13">
              <w:rPr>
                <w:rFonts w:ascii="Times New Roman" w:eastAsia="Times New Roman" w:hAnsi="Times New Roman" w:cs="Times New Roman"/>
                <w:sz w:val="20"/>
                <w:szCs w:val="20"/>
              </w:rPr>
              <w:t xml:space="preserve"> ноября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Мой любимый город </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Знакомить с родным городом. Формировать начальные представлени</w:t>
            </w:r>
            <w:r w:rsidR="00BE0C0F" w:rsidRPr="00FA4C13">
              <w:rPr>
                <w:rFonts w:ascii="Times New Roman" w:eastAsia="Times New Roman" w:hAnsi="Times New Roman" w:cs="Times New Roman"/>
                <w:sz w:val="20"/>
                <w:szCs w:val="20"/>
              </w:rPr>
              <w:t>я</w:t>
            </w:r>
            <w:r w:rsidRPr="00FA4C13">
              <w:rPr>
                <w:rFonts w:ascii="Times New Roman" w:eastAsia="Times New Roman" w:hAnsi="Times New Roman" w:cs="Times New Roman"/>
                <w:sz w:val="20"/>
                <w:szCs w:val="20"/>
              </w:rPr>
              <w:t xml:space="preserve"> о родном городе, его истории, культуре. Знакомить детей с улицами, памятниками, музеями, театрами и т.д.</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7</w:t>
            </w:r>
            <w:r w:rsidR="00167470" w:rsidRPr="00FA4C13">
              <w:rPr>
                <w:rFonts w:ascii="Times New Roman" w:eastAsia="Times New Roman" w:hAnsi="Times New Roman" w:cs="Times New Roman"/>
                <w:sz w:val="20"/>
                <w:szCs w:val="20"/>
              </w:rPr>
              <w:t xml:space="preserve"> ноября-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11</w:t>
            </w:r>
            <w:r w:rsidR="00167470" w:rsidRPr="00FA4C13">
              <w:rPr>
                <w:rFonts w:ascii="Times New Roman" w:eastAsia="Times New Roman" w:hAnsi="Times New Roman" w:cs="Times New Roman"/>
                <w:sz w:val="20"/>
                <w:szCs w:val="20"/>
              </w:rPr>
              <w:t xml:space="preserve"> ноября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Выставка фото </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«Я и мой город»</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матери</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Воспитывать у детей любовь к маме, к самому родному и близкому человеку. Формировать представление о том, что мама – главный человек в жизни, что она добрая, любящая, заботливая, терпеливая. Учить проявлять заботу о маме, беречь</w:t>
            </w:r>
            <w:r w:rsidR="00BE0C0F" w:rsidRPr="00FA4C13">
              <w:rPr>
                <w:rFonts w:ascii="Times New Roman" w:eastAsia="Times New Roman" w:hAnsi="Times New Roman" w:cs="Times New Roman"/>
                <w:sz w:val="20"/>
                <w:szCs w:val="20"/>
              </w:rPr>
              <w:t xml:space="preserve"> ее, помогать в домашних делах.</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14</w:t>
            </w:r>
            <w:r w:rsidR="00167470" w:rsidRPr="00FA4C13">
              <w:rPr>
                <w:rFonts w:ascii="Times New Roman" w:eastAsia="Times New Roman" w:hAnsi="Times New Roman" w:cs="Times New Roman"/>
                <w:sz w:val="20"/>
                <w:szCs w:val="20"/>
              </w:rPr>
              <w:t xml:space="preserve"> ноября-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25</w:t>
            </w:r>
            <w:r w:rsidR="00167470" w:rsidRPr="00FA4C13">
              <w:rPr>
                <w:rFonts w:ascii="Times New Roman" w:eastAsia="Times New Roman" w:hAnsi="Times New Roman" w:cs="Times New Roman"/>
                <w:sz w:val="20"/>
                <w:szCs w:val="20"/>
              </w:rPr>
              <w:t xml:space="preserve"> ноября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матери</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рисунков «Милая мамочка»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Новогодний  праздник</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28 ноя</w:t>
            </w:r>
            <w:r w:rsidR="00167470" w:rsidRPr="00FA4C13">
              <w:rPr>
                <w:rFonts w:ascii="Times New Roman" w:eastAsia="Times New Roman" w:hAnsi="Times New Roman" w:cs="Times New Roman"/>
                <w:sz w:val="20"/>
                <w:szCs w:val="20"/>
              </w:rPr>
              <w:t>бря-</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b/>
                <w:bCs/>
                <w:sz w:val="20"/>
                <w:szCs w:val="20"/>
              </w:rPr>
              <w:t> </w:t>
            </w:r>
            <w:r w:rsidRPr="00FA4C13">
              <w:rPr>
                <w:rFonts w:ascii="Times New Roman" w:eastAsia="Times New Roman" w:hAnsi="Times New Roman" w:cs="Times New Roman"/>
                <w:sz w:val="20"/>
                <w:szCs w:val="20"/>
              </w:rPr>
              <w:t>30 декабря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Новогодний утренник.</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Зима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9</w:t>
            </w:r>
            <w:r w:rsidR="00167470" w:rsidRPr="00FA4C13">
              <w:rPr>
                <w:rFonts w:ascii="Times New Roman" w:eastAsia="Times New Roman" w:hAnsi="Times New Roman" w:cs="Times New Roman"/>
                <w:sz w:val="20"/>
                <w:szCs w:val="20"/>
              </w:rPr>
              <w:t xml:space="preserve"> января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-31</w:t>
            </w:r>
            <w:r w:rsidR="00167470" w:rsidRPr="00FA4C13">
              <w:rPr>
                <w:rFonts w:ascii="Times New Roman" w:eastAsia="Times New Roman" w:hAnsi="Times New Roman" w:cs="Times New Roman"/>
                <w:sz w:val="20"/>
                <w:szCs w:val="20"/>
              </w:rPr>
              <w:t xml:space="preserve"> января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Защитника Отечества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66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Знакомить детей с «военными" профессиями (солдат, танкист, летчик, моряк, пограничник); с военной техникой (танк, самолет, военный крейсер); с флагом Росси</w:t>
            </w:r>
            <w:r w:rsidR="00BE0C0F" w:rsidRPr="00FA4C13">
              <w:rPr>
                <w:rFonts w:ascii="Times New Roman" w:eastAsia="Times New Roman" w:hAnsi="Times New Roman" w:cs="Times New Roman"/>
                <w:sz w:val="20"/>
                <w:szCs w:val="20"/>
              </w:rPr>
              <w:t>и, Воспитывать любовь к Родине</w:t>
            </w:r>
            <w:proofErr w:type="gramStart"/>
            <w:r w:rsidR="00BE0C0F" w:rsidRPr="00FA4C13">
              <w:rPr>
                <w:rFonts w:ascii="Times New Roman" w:eastAsia="Times New Roman" w:hAnsi="Times New Roman" w:cs="Times New Roman"/>
                <w:sz w:val="20"/>
                <w:szCs w:val="20"/>
              </w:rPr>
              <w:t>.</w:t>
            </w:r>
            <w:r w:rsidRPr="00FA4C13">
              <w:rPr>
                <w:rFonts w:ascii="Times New Roman" w:eastAsia="Times New Roman" w:hAnsi="Times New Roman" w:cs="Times New Roman"/>
                <w:sz w:val="20"/>
                <w:szCs w:val="20"/>
              </w:rPr>
              <w:t>О</w:t>
            </w:r>
            <w:proofErr w:type="gramEnd"/>
            <w:r w:rsidRPr="00FA4C13">
              <w:rPr>
                <w:rFonts w:ascii="Times New Roman" w:eastAsia="Times New Roman" w:hAnsi="Times New Roman" w:cs="Times New Roman"/>
                <w:sz w:val="20"/>
                <w:szCs w:val="20"/>
              </w:rPr>
              <w:t>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w:t>
            </w:r>
            <w:r w:rsidR="00167470" w:rsidRPr="00FA4C13">
              <w:rPr>
                <w:rFonts w:ascii="Times New Roman" w:eastAsia="Times New Roman" w:hAnsi="Times New Roman" w:cs="Times New Roman"/>
                <w:sz w:val="20"/>
                <w:szCs w:val="20"/>
              </w:rPr>
              <w:t xml:space="preserve"> февраля-</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17</w:t>
            </w:r>
            <w:r w:rsidR="00167470" w:rsidRPr="00FA4C13">
              <w:rPr>
                <w:rFonts w:ascii="Times New Roman" w:eastAsia="Times New Roman" w:hAnsi="Times New Roman" w:cs="Times New Roman"/>
                <w:sz w:val="20"/>
                <w:szCs w:val="20"/>
              </w:rPr>
              <w:t xml:space="preserve"> февраля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Утренник, посвященный Дню защитника Отечества.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8 марта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Привлекать детей </w:t>
            </w:r>
            <w:r w:rsidRPr="00FA4C13">
              <w:rPr>
                <w:rFonts w:ascii="Times New Roman" w:eastAsia="Times New Roman" w:hAnsi="Times New Roman" w:cs="Times New Roman"/>
                <w:sz w:val="20"/>
                <w:szCs w:val="20"/>
              </w:rPr>
              <w:lastRenderedPageBreak/>
              <w:t>к  изготовлению подарков маме, бабушке, воспитателям,</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20</w:t>
            </w:r>
            <w:r w:rsidR="00167470" w:rsidRPr="00FA4C13">
              <w:rPr>
                <w:rFonts w:ascii="Times New Roman" w:eastAsia="Times New Roman" w:hAnsi="Times New Roman" w:cs="Times New Roman"/>
                <w:sz w:val="20"/>
                <w:szCs w:val="20"/>
              </w:rPr>
              <w:t xml:space="preserve"> февраля —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10</w:t>
            </w:r>
            <w:r w:rsidR="00167470" w:rsidRPr="00FA4C13">
              <w:rPr>
                <w:rFonts w:ascii="Times New Roman" w:eastAsia="Times New Roman" w:hAnsi="Times New Roman" w:cs="Times New Roman"/>
                <w:sz w:val="20"/>
                <w:szCs w:val="20"/>
              </w:rPr>
              <w:t xml:space="preserve"> марта</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Утренник</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«8 Марта».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lastRenderedPageBreak/>
              <w:t>Будем с книжкою дружить</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Развивать умение с помощью воспитателя инсценировать небольшие отрывки из народных сказок, сказок башкирских писателей. Учить детей читать наизусть </w:t>
            </w:r>
            <w:proofErr w:type="spellStart"/>
            <w:r w:rsidRPr="00FA4C13">
              <w:rPr>
                <w:rFonts w:ascii="Times New Roman" w:eastAsia="Times New Roman" w:hAnsi="Times New Roman" w:cs="Times New Roman"/>
                <w:sz w:val="20"/>
                <w:szCs w:val="20"/>
              </w:rPr>
              <w:t>потешки</w:t>
            </w:r>
            <w:proofErr w:type="spellEnd"/>
            <w:r w:rsidRPr="00FA4C13">
              <w:rPr>
                <w:rFonts w:ascii="Times New Roman" w:eastAsia="Times New Roman" w:hAnsi="Times New Roman" w:cs="Times New Roman"/>
                <w:sz w:val="20"/>
                <w:szCs w:val="20"/>
              </w:rPr>
              <w:t xml:space="preserve"> и небольшие </w:t>
            </w:r>
            <w:proofErr w:type="spellStart"/>
            <w:r w:rsidRPr="00FA4C13">
              <w:rPr>
                <w:rFonts w:ascii="Times New Roman" w:eastAsia="Times New Roman" w:hAnsi="Times New Roman" w:cs="Times New Roman"/>
                <w:sz w:val="20"/>
                <w:szCs w:val="20"/>
              </w:rPr>
              <w:t>стихотворения.Формировать</w:t>
            </w:r>
            <w:proofErr w:type="spellEnd"/>
            <w:r w:rsidRPr="00FA4C13">
              <w:rPr>
                <w:rFonts w:ascii="Times New Roman" w:eastAsia="Times New Roman" w:hAnsi="Times New Roman" w:cs="Times New Roman"/>
                <w:sz w:val="20"/>
                <w:szCs w:val="20"/>
              </w:rPr>
              <w:t xml:space="preserve"> интерес к книгам.Регулярно рассматривать иллюстрации.</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 13 </w:t>
            </w:r>
            <w:r w:rsidR="00167470" w:rsidRPr="00FA4C13">
              <w:rPr>
                <w:rFonts w:ascii="Times New Roman" w:eastAsia="Times New Roman" w:hAnsi="Times New Roman" w:cs="Times New Roman"/>
                <w:sz w:val="20"/>
                <w:szCs w:val="20"/>
              </w:rPr>
              <w:t>марта</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- 24</w:t>
            </w:r>
            <w:r w:rsidR="00167470" w:rsidRPr="00FA4C13">
              <w:rPr>
                <w:rFonts w:ascii="Times New Roman" w:eastAsia="Times New Roman" w:hAnsi="Times New Roman" w:cs="Times New Roman"/>
                <w:sz w:val="20"/>
                <w:szCs w:val="20"/>
              </w:rPr>
              <w:t xml:space="preserve"> марта</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Конкурс чтецов.</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Весна</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ind w:firstLine="10"/>
              <w:jc w:val="both"/>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w:t>
            </w:r>
            <w:r w:rsidR="00BE0C0F" w:rsidRPr="00FA4C13">
              <w:rPr>
                <w:rFonts w:ascii="Times New Roman" w:eastAsia="Times New Roman" w:hAnsi="Times New Roman" w:cs="Times New Roman"/>
                <w:sz w:val="20"/>
                <w:szCs w:val="20"/>
              </w:rPr>
              <w:t xml:space="preserve">ь бережное отношения к природе.  </w:t>
            </w:r>
            <w:r w:rsidRPr="00FA4C13">
              <w:rPr>
                <w:rFonts w:ascii="Times New Roman" w:eastAsia="Times New Roman" w:hAnsi="Times New Roman" w:cs="Times New Roman"/>
                <w:sz w:val="20"/>
                <w:szCs w:val="20"/>
              </w:rPr>
              <w:t>Формировать элементарные экологические представления. Формировать представления о работах, пров</w:t>
            </w:r>
            <w:r w:rsidR="00BE0C0F" w:rsidRPr="00FA4C13">
              <w:rPr>
                <w:rFonts w:ascii="Times New Roman" w:eastAsia="Times New Roman" w:hAnsi="Times New Roman" w:cs="Times New Roman"/>
                <w:sz w:val="20"/>
                <w:szCs w:val="20"/>
              </w:rPr>
              <w:t xml:space="preserve">одимых весной в саду и огороде.                                                         </w:t>
            </w:r>
            <w:r w:rsidRPr="00FA4C13">
              <w:rPr>
                <w:rFonts w:ascii="Times New Roman" w:eastAsia="Times New Roman" w:hAnsi="Times New Roman" w:cs="Times New Roman"/>
                <w:sz w:val="20"/>
                <w:szCs w:val="20"/>
              </w:rPr>
              <w:t>Привлекать детей к посильному труду на участке детского сада, в цветнике.</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27 </w:t>
            </w:r>
            <w:r w:rsidR="00167470" w:rsidRPr="00FA4C13">
              <w:rPr>
                <w:rFonts w:ascii="Times New Roman" w:eastAsia="Times New Roman" w:hAnsi="Times New Roman" w:cs="Times New Roman"/>
                <w:sz w:val="20"/>
                <w:szCs w:val="20"/>
              </w:rPr>
              <w:t>марта</w:t>
            </w:r>
          </w:p>
          <w:p w:rsidR="00167470" w:rsidRPr="00FA4C13" w:rsidRDefault="002C6DDE" w:rsidP="007F11FD">
            <w:pPr>
              <w:spacing w:after="100" w:afterAutospacing="1" w:line="240" w:lineRule="auto"/>
              <w:ind w:firstLine="102"/>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- 14</w:t>
            </w:r>
            <w:r w:rsidR="00167470" w:rsidRPr="00FA4C13">
              <w:rPr>
                <w:rFonts w:ascii="Times New Roman" w:eastAsia="Times New Roman" w:hAnsi="Times New Roman" w:cs="Times New Roman"/>
                <w:sz w:val="20"/>
                <w:szCs w:val="20"/>
              </w:rPr>
              <w:t xml:space="preserve"> апреля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«Весна».</w:t>
            </w:r>
          </w:p>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Выставка детского творчества.</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День Победы</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17 </w:t>
            </w:r>
            <w:r w:rsidR="00167470" w:rsidRPr="00FA4C13">
              <w:rPr>
                <w:rFonts w:ascii="Times New Roman" w:eastAsia="Times New Roman" w:hAnsi="Times New Roman" w:cs="Times New Roman"/>
                <w:sz w:val="20"/>
                <w:szCs w:val="20"/>
              </w:rPr>
              <w:t>апреля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05</w:t>
            </w:r>
            <w:r w:rsidR="00167470" w:rsidRPr="00FA4C13">
              <w:rPr>
                <w:rFonts w:ascii="Times New Roman" w:eastAsia="Times New Roman" w:hAnsi="Times New Roman" w:cs="Times New Roman"/>
                <w:sz w:val="20"/>
                <w:szCs w:val="20"/>
              </w:rPr>
              <w:t xml:space="preserve"> мая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Утренник</w:t>
            </w:r>
          </w:p>
        </w:tc>
      </w:tr>
      <w:tr w:rsidR="00167470" w:rsidRPr="00167470" w:rsidTr="00167470">
        <w:trPr>
          <w:jc w:val="center"/>
        </w:trPr>
        <w:tc>
          <w:tcPr>
            <w:tcW w:w="208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Лето</w:t>
            </w:r>
          </w:p>
        </w:tc>
        <w:tc>
          <w:tcPr>
            <w:tcW w:w="5103"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BE0C0F">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10</w:t>
            </w:r>
            <w:r w:rsidR="00167470" w:rsidRPr="00FA4C13">
              <w:rPr>
                <w:rFonts w:ascii="Times New Roman" w:eastAsia="Times New Roman" w:hAnsi="Times New Roman" w:cs="Times New Roman"/>
                <w:sz w:val="20"/>
                <w:szCs w:val="20"/>
              </w:rPr>
              <w:t xml:space="preserve"> мая – </w:t>
            </w:r>
          </w:p>
          <w:p w:rsidR="00167470" w:rsidRPr="00FA4C13" w:rsidRDefault="002C6DDE"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26</w:t>
            </w:r>
            <w:r w:rsidR="00167470" w:rsidRPr="00FA4C13">
              <w:rPr>
                <w:rFonts w:ascii="Times New Roman" w:eastAsia="Times New Roman" w:hAnsi="Times New Roman" w:cs="Times New Roman"/>
                <w:sz w:val="20"/>
                <w:szCs w:val="20"/>
              </w:rPr>
              <w:t xml:space="preserve"> мая</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Праздник «Лето».</w:t>
            </w:r>
          </w:p>
        </w:tc>
      </w:tr>
      <w:tr w:rsidR="00167470" w:rsidRPr="00167470" w:rsidTr="00167470">
        <w:trPr>
          <w:jc w:val="center"/>
        </w:trPr>
        <w:tc>
          <w:tcPr>
            <w:tcW w:w="7192"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В летний период детский сад работает в каникулярном режиме</w:t>
            </w:r>
          </w:p>
        </w:tc>
        <w:tc>
          <w:tcPr>
            <w:tcW w:w="1437"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A934A5" w:rsidP="007F11FD">
            <w:pPr>
              <w:spacing w:after="100" w:afterAutospacing="1" w:line="240" w:lineRule="auto"/>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xml:space="preserve"> 1 июня — </w:t>
            </w:r>
            <w:r w:rsidR="002C6DDE" w:rsidRPr="00FA4C13">
              <w:rPr>
                <w:rFonts w:ascii="Times New Roman" w:eastAsia="Times New Roman" w:hAnsi="Times New Roman" w:cs="Times New Roman"/>
                <w:sz w:val="20"/>
                <w:szCs w:val="20"/>
              </w:rPr>
              <w:t>3</w:t>
            </w:r>
            <w:r w:rsidR="00167470" w:rsidRPr="00FA4C13">
              <w:rPr>
                <w:rFonts w:ascii="Times New Roman" w:eastAsia="Times New Roman" w:hAnsi="Times New Roman" w:cs="Times New Roman"/>
                <w:sz w:val="20"/>
                <w:szCs w:val="20"/>
              </w:rPr>
              <w:t>1 августа</w:t>
            </w:r>
          </w:p>
        </w:tc>
        <w:tc>
          <w:tcPr>
            <w:tcW w:w="1800" w:type="dxa"/>
            <w:tcBorders>
              <w:top w:val="nil"/>
              <w:left w:val="nil"/>
              <w:bottom w:val="single" w:sz="8" w:space="0" w:color="auto"/>
              <w:right w:val="single" w:sz="8" w:space="0" w:color="auto"/>
            </w:tcBorders>
            <w:tcMar>
              <w:top w:w="0" w:type="dxa"/>
              <w:left w:w="40" w:type="dxa"/>
              <w:bottom w:w="0" w:type="dxa"/>
              <w:right w:w="40" w:type="dxa"/>
            </w:tcMar>
            <w:hideMark/>
          </w:tcPr>
          <w:p w:rsidR="00167470" w:rsidRPr="00FA4C13" w:rsidRDefault="00167470" w:rsidP="007F11FD">
            <w:pPr>
              <w:spacing w:after="100" w:afterAutospacing="1" w:line="240" w:lineRule="auto"/>
              <w:ind w:firstLine="709"/>
              <w:rPr>
                <w:rFonts w:ascii="Times New Roman" w:eastAsia="Times New Roman" w:hAnsi="Times New Roman" w:cs="Times New Roman"/>
                <w:sz w:val="20"/>
                <w:szCs w:val="20"/>
              </w:rPr>
            </w:pPr>
            <w:r w:rsidRPr="00FA4C13">
              <w:rPr>
                <w:rFonts w:ascii="Times New Roman" w:eastAsia="Times New Roman" w:hAnsi="Times New Roman" w:cs="Times New Roman"/>
                <w:sz w:val="20"/>
                <w:szCs w:val="20"/>
              </w:rPr>
              <w:t> </w:t>
            </w:r>
          </w:p>
        </w:tc>
      </w:tr>
    </w:tbl>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FA4C13" w:rsidRDefault="00FA4C13" w:rsidP="00A934A5">
      <w:pPr>
        <w:spacing w:after="100" w:afterAutospacing="1" w:line="240" w:lineRule="auto"/>
        <w:jc w:val="center"/>
        <w:rPr>
          <w:rFonts w:ascii="Times New Roman" w:eastAsia="Times New Roman" w:hAnsi="Times New Roman" w:cs="Times New Roman"/>
          <w:b/>
          <w:bCs/>
          <w:sz w:val="28"/>
          <w:szCs w:val="28"/>
        </w:rPr>
      </w:pPr>
    </w:p>
    <w:p w:rsidR="0029128D" w:rsidRDefault="0029128D" w:rsidP="00A934A5">
      <w:pPr>
        <w:spacing w:after="100" w:afterAutospacing="1" w:line="240" w:lineRule="auto"/>
        <w:jc w:val="center"/>
        <w:rPr>
          <w:rFonts w:ascii="Times New Roman" w:eastAsia="Times New Roman" w:hAnsi="Times New Roman" w:cs="Times New Roman"/>
          <w:b/>
          <w:sz w:val="32"/>
          <w:szCs w:val="32"/>
        </w:rPr>
      </w:pPr>
    </w:p>
    <w:p w:rsidR="003A256F" w:rsidRDefault="003A256F" w:rsidP="00A934A5">
      <w:pPr>
        <w:spacing w:after="100" w:afterAutospacing="1" w:line="240" w:lineRule="auto"/>
        <w:jc w:val="center"/>
        <w:rPr>
          <w:rFonts w:ascii="Times New Roman" w:eastAsia="Times New Roman" w:hAnsi="Times New Roman" w:cs="Times New Roman"/>
          <w:b/>
          <w:sz w:val="32"/>
          <w:szCs w:val="32"/>
        </w:rPr>
      </w:pPr>
    </w:p>
    <w:p w:rsidR="00FA4C13" w:rsidRPr="0029128D" w:rsidRDefault="0029128D" w:rsidP="00A934A5">
      <w:pPr>
        <w:spacing w:after="100" w:afterAutospacing="1" w:line="240" w:lineRule="auto"/>
        <w:jc w:val="center"/>
        <w:rPr>
          <w:rFonts w:ascii="Times New Roman" w:eastAsia="Times New Roman" w:hAnsi="Times New Roman" w:cs="Times New Roman"/>
          <w:b/>
          <w:bCs/>
          <w:sz w:val="32"/>
          <w:szCs w:val="32"/>
        </w:rPr>
      </w:pPr>
      <w:r w:rsidRPr="0029128D">
        <w:rPr>
          <w:rFonts w:ascii="Times New Roman" w:eastAsia="Times New Roman" w:hAnsi="Times New Roman" w:cs="Times New Roman"/>
          <w:b/>
          <w:sz w:val="32"/>
          <w:szCs w:val="32"/>
        </w:rPr>
        <w:t>3.Парциальные программы</w:t>
      </w:r>
    </w:p>
    <w:p w:rsidR="00FA4C13" w:rsidRDefault="0029128D" w:rsidP="0029128D">
      <w:pPr>
        <w:spacing w:after="100" w:afterAutospacing="1" w:line="240" w:lineRule="auto"/>
        <w:jc w:val="center"/>
        <w:rPr>
          <w:rFonts w:ascii="Times New Roman" w:eastAsia="Times New Roman" w:hAnsi="Times New Roman" w:cs="Times New Roman"/>
          <w:b/>
          <w:bCs/>
          <w:kern w:val="36"/>
          <w:sz w:val="28"/>
          <w:szCs w:val="28"/>
        </w:rPr>
      </w:pPr>
      <w:r w:rsidRPr="0029128D">
        <w:rPr>
          <w:rFonts w:ascii="Times New Roman" w:eastAsia="Times New Roman" w:hAnsi="Times New Roman" w:cs="Times New Roman"/>
          <w:b/>
          <w:bCs/>
          <w:kern w:val="36"/>
          <w:sz w:val="28"/>
          <w:szCs w:val="28"/>
        </w:rPr>
        <w:lastRenderedPageBreak/>
        <w:t>3.1 Национально- региональный компоненты.</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b/>
          <w:bCs/>
          <w:sz w:val="24"/>
          <w:szCs w:val="24"/>
        </w:rPr>
        <w:t>Основной целью</w:t>
      </w:r>
      <w:r w:rsidRPr="0029128D">
        <w:rPr>
          <w:rFonts w:ascii="Times New Roman" w:eastAsia="Times New Roman" w:hAnsi="Times New Roman" w:cs="Times New Roman"/>
          <w:sz w:val="24"/>
          <w:szCs w:val="24"/>
        </w:rPr>
        <w:t>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b/>
          <w:bCs/>
          <w:sz w:val="24"/>
          <w:szCs w:val="24"/>
        </w:rPr>
        <w:t>Принципы работы:</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Системность и непрерывность.</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Личностно-ориентированный гуманистический характер взаимодействия детей и взрослых.</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Свобода индивидуального личностного развития.</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Признание приоритета ценностей внутреннего мира ребенка, опоры на позитивный внутренний потенциал развития ребенка.</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Принцип регионализации (учет специфики региона)</w:t>
      </w:r>
    </w:p>
    <w:p w:rsid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w:t>
      </w:r>
      <w:r w:rsidR="00946EEC">
        <w:rPr>
          <w:rFonts w:ascii="Times New Roman" w:eastAsia="Times New Roman" w:hAnsi="Times New Roman" w:cs="Times New Roman"/>
          <w:sz w:val="24"/>
          <w:szCs w:val="24"/>
        </w:rPr>
        <w:t>дно-прикладным искусством и др.</w:t>
      </w:r>
    </w:p>
    <w:p w:rsidR="00946EEC" w:rsidRDefault="00946EEC" w:rsidP="00946EEC">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Программа «</w:t>
      </w:r>
      <w:proofErr w:type="spellStart"/>
      <w:r>
        <w:rPr>
          <w:rFonts w:ascii="Times New Roman" w:eastAsia="Times New Roman" w:hAnsi="Times New Roman" w:cs="Times New Roman"/>
          <w:sz w:val="24"/>
          <w:szCs w:val="24"/>
        </w:rPr>
        <w:t>Ильгам</w:t>
      </w:r>
      <w:proofErr w:type="spellEnd"/>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Ф</w:t>
      </w:r>
      <w:proofErr w:type="gramEnd"/>
      <w:r>
        <w:rPr>
          <w:rFonts w:ascii="Times New Roman" w:eastAsia="Times New Roman" w:hAnsi="Times New Roman" w:cs="Times New Roman"/>
          <w:sz w:val="24"/>
          <w:szCs w:val="24"/>
        </w:rPr>
        <w:t>.Г.Азнабаевой</w:t>
      </w:r>
      <w:proofErr w:type="spellEnd"/>
      <w:r>
        <w:rPr>
          <w:rFonts w:ascii="Times New Roman" w:eastAsia="Times New Roman" w:hAnsi="Times New Roman" w:cs="Times New Roman"/>
          <w:sz w:val="24"/>
          <w:szCs w:val="24"/>
        </w:rPr>
        <w:t>.</w:t>
      </w:r>
    </w:p>
    <w:p w:rsidR="00946EEC" w:rsidRDefault="00946EEC" w:rsidP="00946EEC">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Пргорамма</w:t>
      </w:r>
      <w:proofErr w:type="spellEnd"/>
      <w:r>
        <w:rPr>
          <w:rFonts w:ascii="Times New Roman" w:eastAsia="Times New Roman" w:hAnsi="Times New Roman" w:cs="Times New Roman"/>
          <w:sz w:val="24"/>
          <w:szCs w:val="24"/>
        </w:rPr>
        <w:t xml:space="preserve"> учитывает национально-региональные особенности  и предполагает  изучение культуры Башкортостана. </w:t>
      </w:r>
      <w:proofErr w:type="spellStart"/>
      <w:r>
        <w:rPr>
          <w:rFonts w:ascii="Times New Roman" w:eastAsia="Times New Roman" w:hAnsi="Times New Roman" w:cs="Times New Roman"/>
          <w:sz w:val="24"/>
          <w:szCs w:val="24"/>
        </w:rPr>
        <w:t>Пргорамма</w:t>
      </w:r>
      <w:proofErr w:type="spellEnd"/>
      <w:r>
        <w:rPr>
          <w:rFonts w:ascii="Times New Roman" w:eastAsia="Times New Roman" w:hAnsi="Times New Roman" w:cs="Times New Roman"/>
          <w:sz w:val="24"/>
          <w:szCs w:val="24"/>
        </w:rPr>
        <w:t xml:space="preserve"> основывается на принципе «искусство: от родного  порога к диалогу культур». Это позволяет познакомить дошкольников с природными богатствами, промыслами отдельных регионов, каждый из которых имеет свои этнокультурные традиции, </w:t>
      </w:r>
    </w:p>
    <w:p w:rsidR="00946EEC" w:rsidRDefault="00946EEC" w:rsidP="00946E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обычаи, игры и игрушки.</w:t>
      </w:r>
    </w:p>
    <w:p w:rsidR="00946EEC" w:rsidRDefault="00946EEC" w:rsidP="00946E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 программы:</w:t>
      </w:r>
    </w:p>
    <w:p w:rsidR="00946EEC" w:rsidRDefault="00946EEC" w:rsidP="00946E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блок – </w:t>
      </w:r>
      <w:proofErr w:type="spellStart"/>
      <w:r>
        <w:rPr>
          <w:rFonts w:ascii="Times New Roman" w:eastAsia="Times New Roman" w:hAnsi="Times New Roman" w:cs="Times New Roman"/>
          <w:sz w:val="24"/>
          <w:szCs w:val="24"/>
        </w:rPr>
        <w:t>знакомтво</w:t>
      </w:r>
      <w:proofErr w:type="spellEnd"/>
      <w:r>
        <w:rPr>
          <w:rFonts w:ascii="Times New Roman" w:eastAsia="Times New Roman" w:hAnsi="Times New Roman" w:cs="Times New Roman"/>
          <w:sz w:val="24"/>
          <w:szCs w:val="24"/>
        </w:rPr>
        <w:t xml:space="preserve"> с возможностями различных изобразительных материалов при </w:t>
      </w:r>
      <w:proofErr w:type="spellStart"/>
      <w:r>
        <w:rPr>
          <w:rFonts w:ascii="Times New Roman" w:eastAsia="Times New Roman" w:hAnsi="Times New Roman" w:cs="Times New Roman"/>
          <w:sz w:val="24"/>
          <w:szCs w:val="24"/>
        </w:rPr>
        <w:t>рисовании</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бучение</w:t>
      </w:r>
      <w:proofErr w:type="spellEnd"/>
      <w:r>
        <w:rPr>
          <w:rFonts w:ascii="Times New Roman" w:eastAsia="Times New Roman" w:hAnsi="Times New Roman" w:cs="Times New Roman"/>
          <w:sz w:val="24"/>
          <w:szCs w:val="24"/>
        </w:rPr>
        <w:t xml:space="preserve"> простым правилам рисования на бумаге.</w:t>
      </w:r>
    </w:p>
    <w:p w:rsidR="00946EEC" w:rsidRDefault="00946EEC" w:rsidP="00946E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блок –научить изображать пальцем или кистью на круглом листе бумаги ритмичные точки; приобретение навыков эмоционального заполнения листа.</w:t>
      </w:r>
    </w:p>
    <w:p w:rsidR="00946EEC" w:rsidRDefault="00946EEC" w:rsidP="00946E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блок – обучение детей рисованию вертикальных и горизонтальных линий.</w:t>
      </w:r>
    </w:p>
    <w:p w:rsidR="00946EEC" w:rsidRPr="0029128D" w:rsidRDefault="00946EEC" w:rsidP="00946E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блок –Научить использовать палитры, гуаши при самостоятельном рисовании ознакомление с </w:t>
      </w:r>
      <w:proofErr w:type="spellStart"/>
      <w:r>
        <w:rPr>
          <w:rFonts w:ascii="Times New Roman" w:eastAsia="Times New Roman" w:hAnsi="Times New Roman" w:cs="Times New Roman"/>
          <w:sz w:val="24"/>
          <w:szCs w:val="24"/>
        </w:rPr>
        <w:t>компазицией</w:t>
      </w:r>
      <w:proofErr w:type="spellEnd"/>
      <w:r>
        <w:rPr>
          <w:rFonts w:ascii="Times New Roman" w:eastAsia="Times New Roman" w:hAnsi="Times New Roman" w:cs="Times New Roman"/>
          <w:sz w:val="24"/>
          <w:szCs w:val="24"/>
        </w:rPr>
        <w:t>.</w:t>
      </w:r>
    </w:p>
    <w:p w:rsidR="00946EEC" w:rsidRPr="0029128D" w:rsidRDefault="00946EEC" w:rsidP="0029128D">
      <w:pPr>
        <w:spacing w:before="100" w:beforeAutospacing="1" w:after="100" w:afterAutospacing="1" w:line="240" w:lineRule="auto"/>
        <w:rPr>
          <w:rFonts w:ascii="Times New Roman" w:eastAsia="Times New Roman" w:hAnsi="Times New Roman" w:cs="Times New Roman"/>
          <w:sz w:val="24"/>
          <w:szCs w:val="24"/>
        </w:rPr>
      </w:pP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xml:space="preserve">Программа Р.Л.Агишевой «Я - </w:t>
      </w:r>
      <w:proofErr w:type="spellStart"/>
      <w:r w:rsidRPr="0029128D">
        <w:rPr>
          <w:rFonts w:ascii="Times New Roman" w:eastAsia="Times New Roman" w:hAnsi="Times New Roman" w:cs="Times New Roman"/>
          <w:sz w:val="24"/>
          <w:szCs w:val="24"/>
        </w:rPr>
        <w:t>башкортостанец</w:t>
      </w:r>
      <w:proofErr w:type="spellEnd"/>
      <w:r w:rsidRPr="0029128D">
        <w:rPr>
          <w:rFonts w:ascii="Times New Roman" w:eastAsia="Times New Roman" w:hAnsi="Times New Roman" w:cs="Times New Roman"/>
          <w:sz w:val="24"/>
          <w:szCs w:val="24"/>
        </w:rPr>
        <w:t>»</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lastRenderedPageBreak/>
        <w:t>Содержание образовательного направления по программе направлено на достижение цели по формированию патриотически-ориентированной личности дошкольника, любящего свой родной край, уважающего культуру родного народа и народов ближайшего национального окружения.</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Задачи программы:</w:t>
      </w:r>
    </w:p>
    <w:p w:rsidR="0029128D" w:rsidRPr="0029128D" w:rsidRDefault="0029128D" w:rsidP="002912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Формировать у детей общее представление об истории края, жизни народов, культуре родного народа и народов, живущих в Башкортостане;</w:t>
      </w:r>
    </w:p>
    <w:p w:rsidR="0029128D" w:rsidRPr="0029128D" w:rsidRDefault="0029128D" w:rsidP="002912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Формировать в растущем человеке начала духовности, необходимые для развития внутреннего мира дошкольника;</w:t>
      </w:r>
    </w:p>
    <w:p w:rsidR="0029128D" w:rsidRPr="0029128D" w:rsidRDefault="0029128D" w:rsidP="002912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Формировать адекватное отношение ребёнка к себе, к своим родным и близким, друзьям, обществу;</w:t>
      </w:r>
    </w:p>
    <w:p w:rsidR="0029128D" w:rsidRPr="0029128D" w:rsidRDefault="0029128D" w:rsidP="002912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Формировать основы гражданственности, уважения к правам человека.</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Направления работы:</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«Я, мои права и обязанности»;</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«Моя семья, моя родня»;</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«Мой детский сад»;</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«Мой город (село)»;</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«Мой Башкортостан»;</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«Природа родного края»;</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«Славные сыны и дочери Башкортостана»;</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«Быт и традиции башкирского и других народов Башкортостана»;</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«Мир изобразительного искусства Башкортостана»;</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«Мир детской музыки Башкортостана»;</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«Мир детской литературы Башкортостана»;</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 «Моя родина - Россия».</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Содержание программы реализуется в рамках специально организованных и в нерегламентированных видах деятельности детей (игра, театрализованное представление). При организованной форме работы планируется 3 обучающих занятия в месяц по познавательному развитию, 3 – по музыкальному развитию, 3 – по изобразительной деятельности, в физкультурные занятия рекомендуется включать народные подвижные игры.</w:t>
      </w:r>
    </w:p>
    <w:p w:rsidR="0029128D" w:rsidRPr="0029128D" w:rsidRDefault="0029128D" w:rsidP="0029128D">
      <w:pPr>
        <w:spacing w:before="100" w:beforeAutospacing="1" w:after="100" w:afterAutospacing="1" w:line="240" w:lineRule="auto"/>
        <w:rPr>
          <w:rFonts w:ascii="Times New Roman" w:eastAsia="Times New Roman" w:hAnsi="Times New Roman" w:cs="Times New Roman"/>
          <w:sz w:val="24"/>
          <w:szCs w:val="24"/>
        </w:rPr>
      </w:pPr>
      <w:r w:rsidRPr="0029128D">
        <w:rPr>
          <w:rFonts w:ascii="Times New Roman" w:eastAsia="Times New Roman" w:hAnsi="Times New Roman" w:cs="Times New Roman"/>
          <w:sz w:val="24"/>
          <w:szCs w:val="24"/>
        </w:rPr>
        <w:t>Критериями оценки данной работы являются такие показатели, как: представления краеведческого и культурологического характера (познавательная сфера); умение использовать полученные представления в разных видах самостоятельной деятельности (</w:t>
      </w:r>
      <w:proofErr w:type="spellStart"/>
      <w:r w:rsidRPr="0029128D">
        <w:rPr>
          <w:rFonts w:ascii="Times New Roman" w:eastAsia="Times New Roman" w:hAnsi="Times New Roman" w:cs="Times New Roman"/>
          <w:sz w:val="24"/>
          <w:szCs w:val="24"/>
        </w:rPr>
        <w:t>творческо-деятельностная</w:t>
      </w:r>
      <w:proofErr w:type="spellEnd"/>
      <w:r w:rsidRPr="0029128D">
        <w:rPr>
          <w:rFonts w:ascii="Times New Roman" w:eastAsia="Times New Roman" w:hAnsi="Times New Roman" w:cs="Times New Roman"/>
          <w:sz w:val="24"/>
          <w:szCs w:val="24"/>
        </w:rPr>
        <w:t xml:space="preserve"> сфера); наличие собственных желаний, стремление к самопознанию (мотивационная сфера), на основе совокупности выделенных показателей определены уровни </w:t>
      </w:r>
      <w:proofErr w:type="spellStart"/>
      <w:r w:rsidRPr="0029128D">
        <w:rPr>
          <w:rFonts w:ascii="Times New Roman" w:eastAsia="Times New Roman" w:hAnsi="Times New Roman" w:cs="Times New Roman"/>
          <w:sz w:val="24"/>
          <w:szCs w:val="24"/>
        </w:rPr>
        <w:t>сформированности</w:t>
      </w:r>
      <w:proofErr w:type="spellEnd"/>
      <w:r w:rsidRPr="0029128D">
        <w:rPr>
          <w:rFonts w:ascii="Times New Roman" w:eastAsia="Times New Roman" w:hAnsi="Times New Roman" w:cs="Times New Roman"/>
          <w:sz w:val="24"/>
          <w:szCs w:val="24"/>
        </w:rPr>
        <w:t xml:space="preserve"> данных видов сфер.</w:t>
      </w:r>
    </w:p>
    <w:p w:rsidR="0029128D" w:rsidRDefault="0029128D" w:rsidP="0029128D">
      <w:pPr>
        <w:spacing w:after="100" w:afterAutospacing="1" w:line="240" w:lineRule="auto"/>
        <w:jc w:val="center"/>
        <w:rPr>
          <w:rFonts w:ascii="Times New Roman" w:eastAsia="Times New Roman" w:hAnsi="Times New Roman" w:cs="Times New Roman"/>
          <w:b/>
          <w:bCs/>
          <w:sz w:val="28"/>
          <w:szCs w:val="28"/>
        </w:rPr>
      </w:pPr>
    </w:p>
    <w:p w:rsidR="00167470" w:rsidRPr="00167470" w:rsidRDefault="0029128D" w:rsidP="001F357B">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8"/>
          <w:szCs w:val="28"/>
        </w:rPr>
        <w:lastRenderedPageBreak/>
        <w:t>4</w:t>
      </w:r>
      <w:r w:rsidR="00167470" w:rsidRPr="00167470">
        <w:rPr>
          <w:rFonts w:ascii="Times New Roman" w:eastAsia="Times New Roman" w:hAnsi="Times New Roman" w:cs="Times New Roman"/>
          <w:b/>
          <w:bCs/>
          <w:sz w:val="28"/>
          <w:szCs w:val="28"/>
        </w:rPr>
        <w:t>.Организационный раздел</w:t>
      </w:r>
    </w:p>
    <w:p w:rsidR="00167470" w:rsidRPr="00FA4C13" w:rsidRDefault="0029128D" w:rsidP="00105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167470" w:rsidRPr="00FA4C13">
        <w:rPr>
          <w:rFonts w:ascii="Times New Roman" w:eastAsia="Times New Roman" w:hAnsi="Times New Roman" w:cs="Times New Roman"/>
          <w:b/>
          <w:bCs/>
          <w:sz w:val="24"/>
          <w:szCs w:val="24"/>
        </w:rPr>
        <w:t>.1 Материально-техническое обеспечение Программы</w:t>
      </w:r>
    </w:p>
    <w:p w:rsidR="00167470" w:rsidRPr="00FA4C13" w:rsidRDefault="00167470" w:rsidP="007F11FD">
      <w:pPr>
        <w:spacing w:after="0" w:line="240" w:lineRule="auto"/>
        <w:rPr>
          <w:rFonts w:ascii="Times New Roman" w:eastAsia="Times New Roman" w:hAnsi="Times New Roman" w:cs="Times New Roman"/>
          <w:sz w:val="24"/>
          <w:szCs w:val="24"/>
        </w:rPr>
      </w:pPr>
      <w:r w:rsidRPr="00FA4C13">
        <w:rPr>
          <w:rFonts w:ascii="Times New Roman" w:eastAsia="Times New Roman" w:hAnsi="Times New Roman" w:cs="Times New Roman"/>
          <w:b/>
          <w:bCs/>
          <w:sz w:val="24"/>
          <w:szCs w:val="24"/>
        </w:rPr>
        <w:t> </w:t>
      </w:r>
      <w:r w:rsidRPr="00FA4C13">
        <w:rPr>
          <w:rFonts w:ascii="Times New Roman" w:eastAsia="Times New Roman" w:hAnsi="Times New Roman" w:cs="Times New Roman"/>
          <w:sz w:val="24"/>
          <w:szCs w:val="24"/>
        </w:rPr>
        <w:t>Материально-техническое обеспечение Программы  обеспечивает полноценное развитие личности детей во всех основных образовательных областях, а именно: в сфере социально-коммуникативного, познавательного, речевого, художественно-эстетического и физического раз</w:t>
      </w:r>
      <w:r w:rsidR="00FA4C13" w:rsidRPr="00FA4C13">
        <w:rPr>
          <w:rFonts w:ascii="Times New Roman" w:eastAsia="Times New Roman" w:hAnsi="Times New Roman" w:cs="Times New Roman"/>
          <w:sz w:val="24"/>
          <w:szCs w:val="24"/>
        </w:rPr>
        <w:t xml:space="preserve">вития личности детей на фоне их </w:t>
      </w:r>
      <w:r w:rsidRPr="00FA4C13">
        <w:rPr>
          <w:rFonts w:ascii="Times New Roman" w:eastAsia="Times New Roman" w:hAnsi="Times New Roman" w:cs="Times New Roman"/>
          <w:sz w:val="24"/>
          <w:szCs w:val="24"/>
        </w:rPr>
        <w:t>эмоционального благополучия и положительного отношения к миру, к себе и к другим людям.</w:t>
      </w:r>
    </w:p>
    <w:p w:rsidR="00167470" w:rsidRPr="00FA4C13" w:rsidRDefault="00167470" w:rsidP="007F11FD">
      <w:pPr>
        <w:spacing w:after="0" w:line="240" w:lineRule="auto"/>
        <w:jc w:val="both"/>
        <w:rPr>
          <w:rFonts w:ascii="Times New Roman" w:eastAsia="Times New Roman" w:hAnsi="Times New Roman" w:cs="Times New Roman"/>
          <w:sz w:val="24"/>
          <w:szCs w:val="24"/>
        </w:rPr>
      </w:pPr>
      <w:r w:rsidRPr="00FA4C13">
        <w:rPr>
          <w:rFonts w:ascii="Times New Roman" w:eastAsia="Times New Roman" w:hAnsi="Times New Roman" w:cs="Times New Roman"/>
          <w:sz w:val="24"/>
          <w:szCs w:val="24"/>
        </w:rPr>
        <w:t>Материально-техническое обеспечение:</w:t>
      </w:r>
    </w:p>
    <w:p w:rsidR="00167470" w:rsidRPr="00FA4C13" w:rsidRDefault="00167470" w:rsidP="007F11FD">
      <w:pPr>
        <w:spacing w:after="0" w:line="240" w:lineRule="auto"/>
        <w:jc w:val="both"/>
        <w:rPr>
          <w:rFonts w:ascii="Times New Roman" w:eastAsia="Times New Roman" w:hAnsi="Times New Roman" w:cs="Times New Roman"/>
          <w:sz w:val="24"/>
          <w:szCs w:val="24"/>
        </w:rPr>
      </w:pPr>
      <w:r w:rsidRPr="00FA4C13">
        <w:rPr>
          <w:rFonts w:ascii="Times New Roman" w:eastAsia="Times New Roman" w:hAnsi="Times New Roman" w:cs="Times New Roman"/>
          <w:sz w:val="24"/>
          <w:szCs w:val="24"/>
        </w:rPr>
        <w:t>О</w:t>
      </w:r>
      <w:r w:rsidR="002C6DDE" w:rsidRPr="00FA4C13">
        <w:rPr>
          <w:rFonts w:ascii="Times New Roman" w:eastAsia="Times New Roman" w:hAnsi="Times New Roman" w:cs="Times New Roman"/>
          <w:sz w:val="24"/>
          <w:szCs w:val="24"/>
        </w:rPr>
        <w:t>бщая площадь по зданию </w:t>
      </w:r>
      <w:proofErr w:type="spellStart"/>
      <w:r w:rsidR="002C6DDE" w:rsidRPr="00FA4C13">
        <w:rPr>
          <w:rFonts w:ascii="Times New Roman" w:eastAsia="Times New Roman" w:hAnsi="Times New Roman" w:cs="Times New Roman"/>
          <w:sz w:val="24"/>
          <w:szCs w:val="24"/>
        </w:rPr>
        <w:t>_______</w:t>
      </w:r>
      <w:r w:rsidRPr="00FA4C13">
        <w:rPr>
          <w:rFonts w:ascii="Times New Roman" w:eastAsia="Times New Roman" w:hAnsi="Times New Roman" w:cs="Times New Roman"/>
          <w:sz w:val="24"/>
          <w:szCs w:val="24"/>
        </w:rPr>
        <w:t>кв.м</w:t>
      </w:r>
      <w:proofErr w:type="spellEnd"/>
    </w:p>
    <w:p w:rsidR="00167470" w:rsidRPr="00FA4C13" w:rsidRDefault="00167470" w:rsidP="007F11FD">
      <w:pPr>
        <w:spacing w:after="0" w:line="240" w:lineRule="auto"/>
        <w:jc w:val="both"/>
        <w:rPr>
          <w:rFonts w:ascii="Times New Roman" w:eastAsia="Times New Roman" w:hAnsi="Times New Roman" w:cs="Times New Roman"/>
          <w:sz w:val="24"/>
          <w:szCs w:val="24"/>
        </w:rPr>
      </w:pPr>
      <w:r w:rsidRPr="00FA4C13">
        <w:rPr>
          <w:rFonts w:ascii="Times New Roman" w:eastAsia="Times New Roman" w:hAnsi="Times New Roman" w:cs="Times New Roman"/>
          <w:sz w:val="24"/>
          <w:szCs w:val="24"/>
        </w:rPr>
        <w:t>Площ</w:t>
      </w:r>
      <w:r w:rsidR="002C6DDE" w:rsidRPr="00FA4C13">
        <w:rPr>
          <w:rFonts w:ascii="Times New Roman" w:eastAsia="Times New Roman" w:hAnsi="Times New Roman" w:cs="Times New Roman"/>
          <w:sz w:val="24"/>
          <w:szCs w:val="24"/>
        </w:rPr>
        <w:t>адь территории           </w:t>
      </w:r>
      <w:proofErr w:type="spellStart"/>
      <w:r w:rsidR="002C6DDE" w:rsidRPr="00FA4C13">
        <w:rPr>
          <w:rFonts w:ascii="Times New Roman" w:eastAsia="Times New Roman" w:hAnsi="Times New Roman" w:cs="Times New Roman"/>
          <w:sz w:val="24"/>
          <w:szCs w:val="24"/>
        </w:rPr>
        <w:t>_______</w:t>
      </w:r>
      <w:r w:rsidRPr="00FA4C13">
        <w:rPr>
          <w:rFonts w:ascii="Times New Roman" w:eastAsia="Times New Roman" w:hAnsi="Times New Roman" w:cs="Times New Roman"/>
          <w:sz w:val="24"/>
          <w:szCs w:val="24"/>
        </w:rPr>
        <w:t>кв.м</w:t>
      </w:r>
      <w:proofErr w:type="spellEnd"/>
      <w:r w:rsidRPr="00FA4C13">
        <w:rPr>
          <w:rFonts w:ascii="Times New Roman" w:eastAsia="Times New Roman" w:hAnsi="Times New Roman" w:cs="Times New Roman"/>
          <w:sz w:val="24"/>
          <w:szCs w:val="24"/>
        </w:rPr>
        <w:t xml:space="preserve">. </w:t>
      </w:r>
    </w:p>
    <w:p w:rsidR="00167470" w:rsidRPr="00FA4C13" w:rsidRDefault="00FA4C13" w:rsidP="007F11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Здания имею</w:t>
      </w:r>
      <w:r w:rsidR="00167470" w:rsidRPr="00FA4C13">
        <w:rPr>
          <w:rFonts w:ascii="Times New Roman" w:eastAsia="Times New Roman" w:hAnsi="Times New Roman" w:cs="Times New Roman"/>
          <w:sz w:val="24"/>
          <w:szCs w:val="24"/>
        </w:rPr>
        <w:t>т водоснабжение, канализацию, электроснабжение. Для организации учебно – воспит</w:t>
      </w:r>
      <w:r w:rsidR="002C6DDE" w:rsidRPr="00FA4C13">
        <w:rPr>
          <w:rFonts w:ascii="Times New Roman" w:eastAsia="Times New Roman" w:hAnsi="Times New Roman" w:cs="Times New Roman"/>
          <w:sz w:val="24"/>
          <w:szCs w:val="24"/>
        </w:rPr>
        <w:t xml:space="preserve">ательной деятельности имеется </w:t>
      </w:r>
      <w:r w:rsidR="0083533D" w:rsidRPr="00FA4C13">
        <w:rPr>
          <w:rFonts w:ascii="Times New Roman" w:eastAsia="Times New Roman" w:hAnsi="Times New Roman" w:cs="Times New Roman"/>
          <w:sz w:val="24"/>
          <w:szCs w:val="24"/>
        </w:rPr>
        <w:t>6</w:t>
      </w:r>
      <w:r w:rsidR="00167470" w:rsidRPr="00FA4C13">
        <w:rPr>
          <w:rFonts w:ascii="Times New Roman" w:eastAsia="Times New Roman" w:hAnsi="Times New Roman" w:cs="Times New Roman"/>
          <w:sz w:val="24"/>
          <w:szCs w:val="24"/>
        </w:rPr>
        <w:t xml:space="preserve"> групповых комнат со спальнями, раздевалками и туа</w:t>
      </w:r>
      <w:r w:rsidR="0083533D" w:rsidRPr="00FA4C13">
        <w:rPr>
          <w:rFonts w:ascii="Times New Roman" w:eastAsia="Times New Roman" w:hAnsi="Times New Roman" w:cs="Times New Roman"/>
          <w:sz w:val="24"/>
          <w:szCs w:val="24"/>
        </w:rPr>
        <w:t xml:space="preserve">летными комнатами. </w:t>
      </w:r>
    </w:p>
    <w:p w:rsidR="00167470" w:rsidRPr="00FA4C13" w:rsidRDefault="00FA4C13" w:rsidP="007F11FD">
      <w:pPr>
        <w:spacing w:after="0" w:line="240" w:lineRule="auto"/>
        <w:ind w:firstLine="709"/>
        <w:jc w:val="both"/>
        <w:rPr>
          <w:rFonts w:ascii="Times New Roman" w:eastAsia="Times New Roman" w:hAnsi="Times New Roman" w:cs="Times New Roman"/>
          <w:sz w:val="24"/>
          <w:szCs w:val="24"/>
        </w:rPr>
      </w:pPr>
      <w:r w:rsidRPr="00FA4C13">
        <w:rPr>
          <w:rFonts w:ascii="Times New Roman" w:eastAsia="Times New Roman" w:hAnsi="Times New Roman" w:cs="Times New Roman"/>
          <w:sz w:val="24"/>
          <w:szCs w:val="24"/>
        </w:rPr>
        <w:t>В зданиях детских садов</w:t>
      </w:r>
      <w:r w:rsidR="00167470" w:rsidRPr="00FA4C13">
        <w:rPr>
          <w:rFonts w:ascii="Times New Roman" w:eastAsia="Times New Roman" w:hAnsi="Times New Roman" w:cs="Times New Roman"/>
          <w:sz w:val="24"/>
          <w:szCs w:val="24"/>
        </w:rPr>
        <w:t xml:space="preserve"> для проведения </w:t>
      </w:r>
      <w:proofErr w:type="spellStart"/>
      <w:r w:rsidR="00167470" w:rsidRPr="00FA4C13">
        <w:rPr>
          <w:rFonts w:ascii="Times New Roman" w:eastAsia="Times New Roman" w:hAnsi="Times New Roman" w:cs="Times New Roman"/>
          <w:sz w:val="24"/>
          <w:szCs w:val="24"/>
        </w:rPr>
        <w:t>воспитательно</w:t>
      </w:r>
      <w:proofErr w:type="spellEnd"/>
      <w:r w:rsidR="00167470" w:rsidRPr="00FA4C13">
        <w:rPr>
          <w:rFonts w:ascii="Times New Roman" w:eastAsia="Times New Roman" w:hAnsi="Times New Roman" w:cs="Times New Roman"/>
          <w:sz w:val="24"/>
          <w:szCs w:val="24"/>
        </w:rPr>
        <w:t xml:space="preserve"> – образовательной и </w:t>
      </w:r>
      <w:proofErr w:type="spellStart"/>
      <w:r w:rsidR="00167470" w:rsidRPr="00FA4C13">
        <w:rPr>
          <w:rFonts w:ascii="Times New Roman" w:eastAsia="Times New Roman" w:hAnsi="Times New Roman" w:cs="Times New Roman"/>
          <w:sz w:val="24"/>
          <w:szCs w:val="24"/>
        </w:rPr>
        <w:t>профилактико</w:t>
      </w:r>
      <w:proofErr w:type="spellEnd"/>
      <w:r w:rsidR="00167470" w:rsidRPr="00FA4C13">
        <w:rPr>
          <w:rFonts w:ascii="Times New Roman" w:eastAsia="Times New Roman" w:hAnsi="Times New Roman" w:cs="Times New Roman"/>
          <w:sz w:val="24"/>
          <w:szCs w:val="24"/>
        </w:rPr>
        <w:t xml:space="preserve"> – оздоровительной работы с детьми имеются помещения: групповые, </w:t>
      </w:r>
      <w:r w:rsidR="0083533D" w:rsidRPr="00FA4C13">
        <w:rPr>
          <w:rFonts w:ascii="Times New Roman" w:eastAsia="Times New Roman" w:hAnsi="Times New Roman" w:cs="Times New Roman"/>
          <w:sz w:val="24"/>
          <w:szCs w:val="24"/>
        </w:rPr>
        <w:t>актовый зал, столовая,</w:t>
      </w:r>
      <w:r w:rsidR="00167470" w:rsidRPr="00FA4C13">
        <w:rPr>
          <w:rFonts w:ascii="Times New Roman" w:eastAsia="Times New Roman" w:hAnsi="Times New Roman" w:cs="Times New Roman"/>
          <w:sz w:val="24"/>
          <w:szCs w:val="24"/>
        </w:rPr>
        <w:t> </w:t>
      </w:r>
      <w:r w:rsidR="0083533D" w:rsidRPr="00FA4C13">
        <w:rPr>
          <w:rFonts w:ascii="Times New Roman" w:eastAsia="Times New Roman" w:hAnsi="Times New Roman" w:cs="Times New Roman"/>
          <w:sz w:val="24"/>
          <w:szCs w:val="24"/>
        </w:rPr>
        <w:t xml:space="preserve"> пищеблок.</w:t>
      </w:r>
      <w:r w:rsidR="00167470" w:rsidRPr="00FA4C13">
        <w:rPr>
          <w:rFonts w:ascii="Times New Roman" w:eastAsia="Times New Roman" w:hAnsi="Times New Roman" w:cs="Times New Roman"/>
          <w:sz w:val="24"/>
          <w:szCs w:val="24"/>
        </w:rPr>
        <w:t xml:space="preserve"> Используемые отделочные и строительные материалы для стен, пола, потолков помещений безвредны для здоровья де</w:t>
      </w:r>
      <w:r>
        <w:rPr>
          <w:rFonts w:ascii="Times New Roman" w:eastAsia="Times New Roman" w:hAnsi="Times New Roman" w:cs="Times New Roman"/>
          <w:sz w:val="24"/>
          <w:szCs w:val="24"/>
        </w:rPr>
        <w:t>тей. В детских садах</w:t>
      </w:r>
      <w:r w:rsidR="00167470" w:rsidRPr="00FA4C13">
        <w:rPr>
          <w:rFonts w:ascii="Times New Roman" w:eastAsia="Times New Roman" w:hAnsi="Times New Roman" w:cs="Times New Roman"/>
          <w:sz w:val="24"/>
          <w:szCs w:val="24"/>
        </w:rPr>
        <w:t xml:space="preserve"> соблюдаются режимы: световой, тепловой, питьевой, проветривания.</w:t>
      </w:r>
    </w:p>
    <w:p w:rsidR="00167470" w:rsidRPr="00FA4C13" w:rsidRDefault="00FA4C13" w:rsidP="007F11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оснащение детских садов</w:t>
      </w:r>
      <w:r w:rsidR="00167470" w:rsidRPr="00FA4C13">
        <w:rPr>
          <w:rFonts w:ascii="Times New Roman" w:eastAsia="Times New Roman" w:hAnsi="Times New Roman" w:cs="Times New Roman"/>
          <w:sz w:val="24"/>
          <w:szCs w:val="24"/>
        </w:rPr>
        <w:t xml:space="preserve"> соответствует современным требованиям к оснащённости педагогического процесса. </w:t>
      </w:r>
    </w:p>
    <w:p w:rsidR="00167470" w:rsidRPr="00FA4C13" w:rsidRDefault="00FA4C13" w:rsidP="007F11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Столовые детских садов  располагаю</w:t>
      </w:r>
      <w:r w:rsidR="00167470" w:rsidRPr="00FA4C13">
        <w:rPr>
          <w:rFonts w:ascii="Times New Roman" w:eastAsia="Times New Roman" w:hAnsi="Times New Roman" w:cs="Times New Roman"/>
          <w:sz w:val="24"/>
          <w:szCs w:val="24"/>
        </w:rPr>
        <w:t xml:space="preserve">т необходимым перечнем оборудования. </w:t>
      </w:r>
    </w:p>
    <w:p w:rsidR="00167470" w:rsidRDefault="00167470" w:rsidP="007F11FD">
      <w:pPr>
        <w:spacing w:after="0" w:line="240" w:lineRule="auto"/>
        <w:ind w:firstLine="709"/>
        <w:jc w:val="both"/>
        <w:rPr>
          <w:rFonts w:ascii="Times New Roman" w:eastAsia="Times New Roman" w:hAnsi="Times New Roman" w:cs="Times New Roman"/>
          <w:sz w:val="24"/>
          <w:szCs w:val="24"/>
        </w:rPr>
      </w:pPr>
      <w:r w:rsidRPr="00FA4C13">
        <w:rPr>
          <w:rFonts w:ascii="Times New Roman" w:eastAsia="Times New Roman" w:hAnsi="Times New Roman" w:cs="Times New Roman"/>
          <w:sz w:val="24"/>
          <w:szCs w:val="24"/>
        </w:rPr>
        <w:t xml:space="preserve">Требования, определяемые в соответствии с санитарно </w:t>
      </w:r>
      <w:r w:rsidRPr="00FA4C13">
        <w:rPr>
          <w:rFonts w:ascii="Times New Roman" w:eastAsia="Times New Roman" w:hAnsi="Times New Roman" w:cs="Times New Roman"/>
          <w:b/>
          <w:bCs/>
          <w:sz w:val="24"/>
          <w:szCs w:val="24"/>
        </w:rPr>
        <w:t>–</w:t>
      </w:r>
      <w:r w:rsidRPr="00FA4C13">
        <w:rPr>
          <w:rFonts w:ascii="Times New Roman" w:eastAsia="Times New Roman" w:hAnsi="Times New Roman" w:cs="Times New Roman"/>
          <w:sz w:val="24"/>
          <w:szCs w:val="24"/>
        </w:rPr>
        <w:t xml:space="preserve"> эпидемиологическими правилами и нормативами к условиям размещения дошкольных образовательных организаций,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 водоснабжению и канализации,  организации питания,  приему детей в дошкольные образовательные организации,  организации режима дня, организации физического воспитания,  личной гигиене персонала  в учреждении выполняются.</w:t>
      </w:r>
    </w:p>
    <w:p w:rsidR="00FA4C13" w:rsidRPr="00FA4C13" w:rsidRDefault="00FA4C13" w:rsidP="007F11FD">
      <w:pPr>
        <w:spacing w:after="0" w:line="240" w:lineRule="auto"/>
        <w:ind w:firstLine="709"/>
        <w:jc w:val="both"/>
        <w:rPr>
          <w:rFonts w:ascii="Times New Roman" w:eastAsia="Times New Roman" w:hAnsi="Times New Roman" w:cs="Times New Roman"/>
          <w:sz w:val="24"/>
          <w:szCs w:val="24"/>
        </w:rPr>
      </w:pPr>
    </w:p>
    <w:p w:rsidR="00167470" w:rsidRPr="00167470" w:rsidRDefault="0029128D" w:rsidP="0029128D">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8"/>
          <w:szCs w:val="28"/>
        </w:rPr>
        <w:t>4</w:t>
      </w:r>
      <w:r w:rsidR="00167470" w:rsidRPr="00167470">
        <w:rPr>
          <w:rFonts w:ascii="Times New Roman" w:eastAsia="Times New Roman" w:hAnsi="Times New Roman" w:cs="Times New Roman"/>
          <w:b/>
          <w:bCs/>
          <w:sz w:val="28"/>
          <w:szCs w:val="28"/>
        </w:rPr>
        <w:t>.2. Обеспеченность методическими материалами, средствами обучения и воспитания</w:t>
      </w:r>
    </w:p>
    <w:p w:rsidR="00167470" w:rsidRPr="00FA4C13" w:rsidRDefault="00167470" w:rsidP="007F11FD">
      <w:pPr>
        <w:spacing w:after="100" w:afterAutospacing="1" w:line="240" w:lineRule="auto"/>
        <w:jc w:val="center"/>
        <w:rPr>
          <w:rFonts w:ascii="Times New Roman" w:eastAsia="Times New Roman" w:hAnsi="Times New Roman" w:cs="Times New Roman"/>
          <w:sz w:val="24"/>
          <w:szCs w:val="24"/>
        </w:rPr>
      </w:pPr>
      <w:r w:rsidRPr="00FA4C13">
        <w:rPr>
          <w:rFonts w:ascii="Times New Roman" w:eastAsia="Times New Roman" w:hAnsi="Times New Roman" w:cs="Times New Roman"/>
          <w:sz w:val="24"/>
          <w:szCs w:val="24"/>
        </w:rPr>
        <w:t xml:space="preserve">Программно-методическое обеспечение образовательного процесса </w:t>
      </w:r>
    </w:p>
    <w:tbl>
      <w:tblPr>
        <w:tblW w:w="10626" w:type="dxa"/>
        <w:jc w:val="center"/>
        <w:tblCellSpacing w:w="0" w:type="dxa"/>
        <w:tblLayout w:type="fixed"/>
        <w:tblCellMar>
          <w:left w:w="0" w:type="dxa"/>
          <w:right w:w="0" w:type="dxa"/>
        </w:tblCellMar>
        <w:tblLook w:val="04A0"/>
      </w:tblPr>
      <w:tblGrid>
        <w:gridCol w:w="1770"/>
        <w:gridCol w:w="1701"/>
        <w:gridCol w:w="2066"/>
        <w:gridCol w:w="2895"/>
        <w:gridCol w:w="2194"/>
      </w:tblGrid>
      <w:tr w:rsidR="0083533D" w:rsidRPr="00FA4C13" w:rsidTr="00DA63AF">
        <w:trPr>
          <w:tblCellSpacing w:w="0" w:type="dxa"/>
          <w:jc w:val="center"/>
        </w:trPr>
        <w:tc>
          <w:tcPr>
            <w:tcW w:w="1770"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Образовательные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области (направления развития)</w:t>
            </w:r>
          </w:p>
        </w:tc>
        <w:tc>
          <w:tcPr>
            <w:tcW w:w="170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Примерная Программа</w:t>
            </w:r>
          </w:p>
        </w:tc>
        <w:tc>
          <w:tcPr>
            <w:tcW w:w="206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Парциальные программы</w:t>
            </w:r>
          </w:p>
        </w:tc>
        <w:tc>
          <w:tcPr>
            <w:tcW w:w="2895"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Технологии</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(формы, способы, методы)</w:t>
            </w:r>
          </w:p>
        </w:tc>
        <w:tc>
          <w:tcPr>
            <w:tcW w:w="21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67470" w:rsidRPr="00DA63AF" w:rsidRDefault="00167470" w:rsidP="007F11FD">
            <w:pPr>
              <w:spacing w:after="100" w:afterAutospacing="1"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Методические пособия</w:t>
            </w:r>
          </w:p>
        </w:tc>
      </w:tr>
      <w:tr w:rsidR="0083533D" w:rsidRPr="00FA4C13" w:rsidTr="00DA63AF">
        <w:trPr>
          <w:tblCellSpacing w:w="0" w:type="dxa"/>
          <w:jc w:val="center"/>
        </w:trPr>
        <w:tc>
          <w:tcPr>
            <w:tcW w:w="1770"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Социально-коммуникативное развитие</w:t>
            </w:r>
          </w:p>
        </w:tc>
        <w:tc>
          <w:tcPr>
            <w:tcW w:w="1701" w:type="dxa"/>
            <w:vMerge w:val="restart"/>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Проект   примерной общеобразовательной программы дошкольного образования «От рождения до школы» под ред. Н.Е. </w:t>
            </w:r>
            <w:proofErr w:type="spellStart"/>
            <w:r w:rsidRPr="00DA63AF">
              <w:rPr>
                <w:rFonts w:ascii="Times New Roman" w:eastAsia="Times New Roman" w:hAnsi="Times New Roman" w:cs="Times New Roman"/>
                <w:sz w:val="20"/>
                <w:szCs w:val="20"/>
              </w:rPr>
              <w:t>Вераксы</w:t>
            </w:r>
            <w:proofErr w:type="spellEnd"/>
            <w:r w:rsidRPr="00DA63AF">
              <w:rPr>
                <w:rFonts w:ascii="Times New Roman" w:eastAsia="Times New Roman" w:hAnsi="Times New Roman" w:cs="Times New Roman"/>
                <w:sz w:val="20"/>
                <w:szCs w:val="20"/>
              </w:rPr>
              <w:t xml:space="preserve">, Т.С. Комаровой и М.А. Васильевой.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lastRenderedPageBreak/>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p w:rsidR="00167470" w:rsidRPr="00DA63AF" w:rsidRDefault="00167470" w:rsidP="007F11FD">
            <w:pPr>
              <w:shd w:val="clear" w:color="auto" w:fill="FFFFFF"/>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Образовательная программа  </w:t>
            </w:r>
          </w:p>
          <w:p w:rsidR="00167470" w:rsidRPr="00DA63AF" w:rsidRDefault="00167470" w:rsidP="007F11FD">
            <w:pPr>
              <w:shd w:val="clear" w:color="auto" w:fill="FFFFFF"/>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Муниципального бюджетного </w:t>
            </w:r>
            <w:r w:rsidR="0083533D" w:rsidRPr="00DA63AF">
              <w:rPr>
                <w:rFonts w:ascii="Times New Roman" w:eastAsia="Times New Roman" w:hAnsi="Times New Roman" w:cs="Times New Roman"/>
                <w:sz w:val="20"/>
                <w:szCs w:val="20"/>
              </w:rPr>
              <w:t xml:space="preserve">общеобразовательного учреждения Средняя общеобразовательная школа села </w:t>
            </w:r>
            <w:proofErr w:type="spellStart"/>
            <w:r w:rsidR="0083533D" w:rsidRPr="00DA63AF">
              <w:rPr>
                <w:rFonts w:ascii="Times New Roman" w:eastAsia="Times New Roman" w:hAnsi="Times New Roman" w:cs="Times New Roman"/>
                <w:sz w:val="20"/>
                <w:szCs w:val="20"/>
              </w:rPr>
              <w:t>Шарипово</w:t>
            </w:r>
            <w:proofErr w:type="spellEnd"/>
            <w:r w:rsidR="0083533D" w:rsidRPr="00DA63AF">
              <w:rPr>
                <w:rFonts w:ascii="Times New Roman" w:eastAsia="Times New Roman" w:hAnsi="Times New Roman" w:cs="Times New Roman"/>
                <w:sz w:val="20"/>
                <w:szCs w:val="20"/>
              </w:rPr>
              <w:t xml:space="preserve"> муниципального района Кушнаренковский район </w:t>
            </w:r>
            <w:r w:rsidRPr="00DA63AF">
              <w:rPr>
                <w:rFonts w:ascii="Times New Roman" w:eastAsia="Times New Roman" w:hAnsi="Times New Roman" w:cs="Times New Roman"/>
                <w:sz w:val="20"/>
                <w:szCs w:val="20"/>
              </w:rPr>
              <w:t>Республики Башкортостан</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w:t>
            </w:r>
          </w:p>
          <w:p w:rsidR="00167470" w:rsidRPr="00DA63AF" w:rsidRDefault="00167470" w:rsidP="007F11FD">
            <w:pPr>
              <w:spacing w:after="0" w:line="240" w:lineRule="auto"/>
              <w:jc w:val="center"/>
              <w:rPr>
                <w:rFonts w:ascii="Times New Roman" w:eastAsia="Times New Roman" w:hAnsi="Times New Roman" w:cs="Times New Roman"/>
                <w:sz w:val="20"/>
                <w:szCs w:val="20"/>
              </w:rPr>
            </w:pPr>
            <w:r w:rsidRPr="00DA63AF">
              <w:rPr>
                <w:rFonts w:ascii="Times New Roman" w:eastAsia="Times New Roman" w:hAnsi="Times New Roman" w:cs="Times New Roman"/>
                <w:b/>
                <w:bCs/>
                <w:sz w:val="20"/>
                <w:szCs w:val="20"/>
              </w:rPr>
              <w:t> </w:t>
            </w:r>
          </w:p>
        </w:tc>
        <w:tc>
          <w:tcPr>
            <w:tcW w:w="2066"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lastRenderedPageBreak/>
              <w:t>1.Князева О.Л. «Я-Ты-Мы». Программа социально-эм</w:t>
            </w:r>
            <w:r w:rsidR="0083533D" w:rsidRPr="00DA63AF">
              <w:rPr>
                <w:rFonts w:ascii="Times New Roman" w:eastAsia="Times New Roman" w:hAnsi="Times New Roman" w:cs="Times New Roman"/>
                <w:sz w:val="20"/>
                <w:szCs w:val="20"/>
              </w:rPr>
              <w:t>оционального развития дошкольни</w:t>
            </w:r>
            <w:r w:rsidRPr="00DA63AF">
              <w:rPr>
                <w:rFonts w:ascii="Times New Roman" w:eastAsia="Times New Roman" w:hAnsi="Times New Roman" w:cs="Times New Roman"/>
                <w:sz w:val="20"/>
                <w:szCs w:val="20"/>
              </w:rPr>
              <w:t>ков,-М.: Мозаика-Синтез,2003.</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2. Козлова С.А. «Я -человек», программа социального развития ребенка. -М.: Школьная Пресса, 2004.</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3.Агишева Р.Л. «</w:t>
            </w:r>
            <w:proofErr w:type="spellStart"/>
            <w:r w:rsidRPr="00DA63AF">
              <w:rPr>
                <w:rFonts w:ascii="Times New Roman" w:eastAsia="Times New Roman" w:hAnsi="Times New Roman" w:cs="Times New Roman"/>
                <w:sz w:val="20"/>
                <w:szCs w:val="20"/>
              </w:rPr>
              <w:t>Я-Башкортостанец</w:t>
            </w:r>
            <w:proofErr w:type="spellEnd"/>
            <w:r w:rsidRPr="00DA63AF">
              <w:rPr>
                <w:rFonts w:ascii="Times New Roman" w:eastAsia="Times New Roman" w:hAnsi="Times New Roman" w:cs="Times New Roman"/>
                <w:sz w:val="20"/>
                <w:szCs w:val="20"/>
              </w:rPr>
              <w:t xml:space="preserve">», Программа </w:t>
            </w:r>
            <w:proofErr w:type="gramStart"/>
            <w:r w:rsidRPr="00DA63AF">
              <w:rPr>
                <w:rFonts w:ascii="Times New Roman" w:eastAsia="Times New Roman" w:hAnsi="Times New Roman" w:cs="Times New Roman"/>
                <w:sz w:val="20"/>
                <w:szCs w:val="20"/>
              </w:rPr>
              <w:t>–р</w:t>
            </w:r>
            <w:proofErr w:type="gramEnd"/>
            <w:r w:rsidRPr="00DA63AF">
              <w:rPr>
                <w:rFonts w:ascii="Times New Roman" w:eastAsia="Times New Roman" w:hAnsi="Times New Roman" w:cs="Times New Roman"/>
                <w:sz w:val="20"/>
                <w:szCs w:val="20"/>
              </w:rPr>
              <w:t>уководство по раб</w:t>
            </w:r>
            <w:r w:rsidR="0083533D" w:rsidRPr="00DA63AF">
              <w:rPr>
                <w:rFonts w:ascii="Times New Roman" w:eastAsia="Times New Roman" w:hAnsi="Times New Roman" w:cs="Times New Roman"/>
                <w:sz w:val="20"/>
                <w:szCs w:val="20"/>
              </w:rPr>
              <w:t xml:space="preserve">оте с детьми старшего </w:t>
            </w:r>
            <w:r w:rsidR="0083533D" w:rsidRPr="00DA63AF">
              <w:rPr>
                <w:rFonts w:ascii="Times New Roman" w:eastAsia="Times New Roman" w:hAnsi="Times New Roman" w:cs="Times New Roman"/>
                <w:sz w:val="20"/>
                <w:szCs w:val="20"/>
              </w:rPr>
              <w:lastRenderedPageBreak/>
              <w:t>дошкольно</w:t>
            </w:r>
            <w:r w:rsidRPr="00DA63AF">
              <w:rPr>
                <w:rFonts w:ascii="Times New Roman" w:eastAsia="Times New Roman" w:hAnsi="Times New Roman" w:cs="Times New Roman"/>
                <w:sz w:val="20"/>
                <w:szCs w:val="20"/>
              </w:rPr>
              <w:t>го  возраста.- Уфа, 2003.</w:t>
            </w:r>
          </w:p>
        </w:tc>
        <w:tc>
          <w:tcPr>
            <w:tcW w:w="2895"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lastRenderedPageBreak/>
              <w:t xml:space="preserve">1.Губанова Н. Ф. «Игровая деятельность в детском саду». — М.: Мозаика-Синтез,2010. 2.Петрова В. И., </w:t>
            </w:r>
            <w:proofErr w:type="spellStart"/>
            <w:r w:rsidRPr="00DA63AF">
              <w:rPr>
                <w:rFonts w:ascii="Times New Roman" w:eastAsia="Times New Roman" w:hAnsi="Times New Roman" w:cs="Times New Roman"/>
                <w:sz w:val="20"/>
                <w:szCs w:val="20"/>
              </w:rPr>
              <w:t>Стульник</w:t>
            </w:r>
            <w:proofErr w:type="spellEnd"/>
            <w:r w:rsidRPr="00DA63AF">
              <w:rPr>
                <w:rFonts w:ascii="Times New Roman" w:eastAsia="Times New Roman" w:hAnsi="Times New Roman" w:cs="Times New Roman"/>
                <w:sz w:val="20"/>
                <w:szCs w:val="20"/>
              </w:rPr>
              <w:t xml:space="preserve"> Т.Д. «Нравственное воспитание в детском саду»</w:t>
            </w:r>
            <w:proofErr w:type="gramStart"/>
            <w:r w:rsidRPr="00DA63AF">
              <w:rPr>
                <w:rFonts w:ascii="Times New Roman" w:eastAsia="Times New Roman" w:hAnsi="Times New Roman" w:cs="Times New Roman"/>
                <w:sz w:val="20"/>
                <w:szCs w:val="20"/>
              </w:rPr>
              <w:t>.-</w:t>
            </w:r>
            <w:proofErr w:type="gramEnd"/>
            <w:r w:rsidRPr="00DA63AF">
              <w:rPr>
                <w:rFonts w:ascii="Times New Roman" w:eastAsia="Times New Roman" w:hAnsi="Times New Roman" w:cs="Times New Roman"/>
                <w:sz w:val="20"/>
                <w:szCs w:val="20"/>
              </w:rPr>
              <w:t>М.: Мозаика-Синтез,2010.</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3. Комарова Т. С, </w:t>
            </w:r>
            <w:proofErr w:type="spellStart"/>
            <w:r w:rsidRPr="00DA63AF">
              <w:rPr>
                <w:rFonts w:ascii="Times New Roman" w:eastAsia="Times New Roman" w:hAnsi="Times New Roman" w:cs="Times New Roman"/>
                <w:sz w:val="20"/>
                <w:szCs w:val="20"/>
              </w:rPr>
              <w:t>Куцакова</w:t>
            </w:r>
            <w:proofErr w:type="spellEnd"/>
            <w:r w:rsidRPr="00DA63AF">
              <w:rPr>
                <w:rFonts w:ascii="Times New Roman" w:eastAsia="Times New Roman" w:hAnsi="Times New Roman" w:cs="Times New Roman"/>
                <w:sz w:val="20"/>
                <w:szCs w:val="20"/>
              </w:rPr>
              <w:t xml:space="preserve"> Л. В., Павлова Л. Ю. "Трудовое воспитание в детском саду". — М.; Мозаика-Синтез, 2010.</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4.Куцакова Л. В. "Конструирование и ручной труд в детском саду". — М.: Мозаика-Синтез,2010.</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5.Куцакова Л. В. «Нравственно-трудовое воспитание в детском саду». </w:t>
            </w:r>
            <w:proofErr w:type="gramStart"/>
            <w:r w:rsidRPr="00DA63AF">
              <w:rPr>
                <w:rFonts w:ascii="Times New Roman" w:eastAsia="Times New Roman" w:hAnsi="Times New Roman" w:cs="Times New Roman"/>
                <w:sz w:val="20"/>
                <w:szCs w:val="20"/>
              </w:rPr>
              <w:t>—</w:t>
            </w:r>
            <w:proofErr w:type="spellStart"/>
            <w:r w:rsidRPr="00DA63AF">
              <w:rPr>
                <w:rFonts w:ascii="Times New Roman" w:eastAsia="Times New Roman" w:hAnsi="Times New Roman" w:cs="Times New Roman"/>
                <w:sz w:val="20"/>
                <w:szCs w:val="20"/>
              </w:rPr>
              <w:t>М</w:t>
            </w:r>
            <w:proofErr w:type="gramEnd"/>
            <w:r w:rsidRPr="00DA63AF">
              <w:rPr>
                <w:rFonts w:ascii="Times New Roman" w:eastAsia="Times New Roman" w:hAnsi="Times New Roman" w:cs="Times New Roman"/>
                <w:sz w:val="20"/>
                <w:szCs w:val="20"/>
              </w:rPr>
              <w:t>.:.Мозаика</w:t>
            </w:r>
            <w:proofErr w:type="spellEnd"/>
            <w:r w:rsidRPr="00DA63AF">
              <w:rPr>
                <w:rFonts w:ascii="Times New Roman" w:eastAsia="Times New Roman" w:hAnsi="Times New Roman" w:cs="Times New Roman"/>
                <w:sz w:val="20"/>
                <w:szCs w:val="20"/>
              </w:rPr>
              <w:t xml:space="preserve"> - Синтез,2010.</w:t>
            </w:r>
          </w:p>
        </w:tc>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1Корепанова М.В., </w:t>
            </w:r>
            <w:proofErr w:type="spellStart"/>
            <w:r w:rsidRPr="00DA63AF">
              <w:rPr>
                <w:rFonts w:ascii="Times New Roman" w:eastAsia="Times New Roman" w:hAnsi="Times New Roman" w:cs="Times New Roman"/>
                <w:sz w:val="20"/>
                <w:szCs w:val="20"/>
              </w:rPr>
              <w:t>Харлампова</w:t>
            </w:r>
            <w:proofErr w:type="spellEnd"/>
            <w:r w:rsidRPr="00DA63AF">
              <w:rPr>
                <w:rFonts w:ascii="Times New Roman" w:eastAsia="Times New Roman" w:hAnsi="Times New Roman" w:cs="Times New Roman"/>
                <w:sz w:val="20"/>
                <w:szCs w:val="20"/>
              </w:rPr>
              <w:t xml:space="preserve"> Е.В.« Познаю себя», изд. </w:t>
            </w:r>
            <w:proofErr w:type="spellStart"/>
            <w:r w:rsidRPr="00DA63AF">
              <w:rPr>
                <w:rFonts w:ascii="Times New Roman" w:eastAsia="Times New Roman" w:hAnsi="Times New Roman" w:cs="Times New Roman"/>
                <w:sz w:val="20"/>
                <w:szCs w:val="20"/>
              </w:rPr>
              <w:t>Баллас</w:t>
            </w:r>
            <w:proofErr w:type="spellEnd"/>
            <w:r w:rsidRPr="00DA63AF">
              <w:rPr>
                <w:rFonts w:ascii="Times New Roman" w:eastAsia="Times New Roman" w:hAnsi="Times New Roman" w:cs="Times New Roman"/>
                <w:sz w:val="20"/>
                <w:szCs w:val="20"/>
              </w:rPr>
              <w:t>, 2010г.;    2.Юзбекова Е.А. «Ступеньки творчества»</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(Место игры в интеллектуальном развитии дошкольника). Методические рекомендации для воспитателей ДОУ и </w:t>
            </w:r>
            <w:proofErr w:type="spellStart"/>
            <w:r w:rsidRPr="00DA63AF">
              <w:rPr>
                <w:rFonts w:ascii="Times New Roman" w:eastAsia="Times New Roman" w:hAnsi="Times New Roman" w:cs="Times New Roman"/>
                <w:sz w:val="20"/>
                <w:szCs w:val="20"/>
              </w:rPr>
              <w:t>родителей</w:t>
            </w:r>
            <w:proofErr w:type="gramStart"/>
            <w:r w:rsidRPr="00DA63AF">
              <w:rPr>
                <w:rFonts w:ascii="Times New Roman" w:eastAsia="Times New Roman" w:hAnsi="Times New Roman" w:cs="Times New Roman"/>
                <w:sz w:val="20"/>
                <w:szCs w:val="20"/>
              </w:rPr>
              <w:t>.-</w:t>
            </w:r>
            <w:proofErr w:type="gramEnd"/>
            <w:r w:rsidRPr="00DA63AF">
              <w:rPr>
                <w:rFonts w:ascii="Times New Roman" w:eastAsia="Times New Roman" w:hAnsi="Times New Roman" w:cs="Times New Roman"/>
                <w:sz w:val="20"/>
                <w:szCs w:val="20"/>
              </w:rPr>
              <w:t>М</w:t>
            </w:r>
            <w:proofErr w:type="spellEnd"/>
            <w:r w:rsidRPr="00DA63AF">
              <w:rPr>
                <w:rFonts w:ascii="Times New Roman" w:eastAsia="Times New Roman" w:hAnsi="Times New Roman" w:cs="Times New Roman"/>
                <w:sz w:val="20"/>
                <w:szCs w:val="20"/>
              </w:rPr>
              <w:t xml:space="preserve">.: </w:t>
            </w:r>
            <w:proofErr w:type="spellStart"/>
            <w:r w:rsidRPr="00DA63AF">
              <w:rPr>
                <w:rFonts w:ascii="Times New Roman" w:eastAsia="Times New Roman" w:hAnsi="Times New Roman" w:cs="Times New Roman"/>
                <w:sz w:val="20"/>
                <w:szCs w:val="20"/>
              </w:rPr>
              <w:t>Линка-Пресс</w:t>
            </w:r>
            <w:proofErr w:type="spellEnd"/>
            <w:r w:rsidRPr="00DA63AF">
              <w:rPr>
                <w:rFonts w:ascii="Times New Roman" w:eastAsia="Times New Roman" w:hAnsi="Times New Roman" w:cs="Times New Roman"/>
                <w:sz w:val="20"/>
                <w:szCs w:val="20"/>
              </w:rPr>
              <w:t>, 2006;</w:t>
            </w:r>
          </w:p>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3. </w:t>
            </w:r>
            <w:proofErr w:type="spellStart"/>
            <w:r w:rsidRPr="00DA63AF">
              <w:rPr>
                <w:rFonts w:ascii="Times New Roman" w:eastAsia="Times New Roman" w:hAnsi="Times New Roman" w:cs="Times New Roman"/>
                <w:sz w:val="20"/>
                <w:szCs w:val="20"/>
              </w:rPr>
              <w:t>Куцакова</w:t>
            </w:r>
            <w:proofErr w:type="spellEnd"/>
            <w:r w:rsidRPr="00DA63AF">
              <w:rPr>
                <w:rFonts w:ascii="Times New Roman" w:eastAsia="Times New Roman" w:hAnsi="Times New Roman" w:cs="Times New Roman"/>
                <w:sz w:val="20"/>
                <w:szCs w:val="20"/>
              </w:rPr>
              <w:t xml:space="preserve"> Л. В. «Творим и мастерим. Ручной труд в детском саду и </w:t>
            </w:r>
            <w:r w:rsidRPr="00DA63AF">
              <w:rPr>
                <w:rFonts w:ascii="Times New Roman" w:eastAsia="Times New Roman" w:hAnsi="Times New Roman" w:cs="Times New Roman"/>
                <w:sz w:val="20"/>
                <w:szCs w:val="20"/>
              </w:rPr>
              <w:lastRenderedPageBreak/>
              <w:t>дома»</w:t>
            </w:r>
            <w:proofErr w:type="gramStart"/>
            <w:r w:rsidRPr="00DA63AF">
              <w:rPr>
                <w:rFonts w:ascii="Times New Roman" w:eastAsia="Times New Roman" w:hAnsi="Times New Roman" w:cs="Times New Roman"/>
                <w:sz w:val="20"/>
                <w:szCs w:val="20"/>
              </w:rPr>
              <w:t>.-</w:t>
            </w:r>
            <w:proofErr w:type="gramEnd"/>
            <w:r w:rsidRPr="00DA63AF">
              <w:rPr>
                <w:rFonts w:ascii="Times New Roman" w:eastAsia="Times New Roman" w:hAnsi="Times New Roman" w:cs="Times New Roman"/>
                <w:sz w:val="20"/>
                <w:szCs w:val="20"/>
              </w:rPr>
              <w:t>М.: Мозаика-Синтез, 2010.</w:t>
            </w:r>
          </w:p>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4.Петрова В. И., </w:t>
            </w:r>
            <w:proofErr w:type="spellStart"/>
            <w:r w:rsidRPr="00DA63AF">
              <w:rPr>
                <w:rFonts w:ascii="Times New Roman" w:eastAsia="Times New Roman" w:hAnsi="Times New Roman" w:cs="Times New Roman"/>
                <w:sz w:val="20"/>
                <w:szCs w:val="20"/>
              </w:rPr>
              <w:t>Стульник</w:t>
            </w:r>
            <w:proofErr w:type="spellEnd"/>
            <w:r w:rsidRPr="00DA63AF">
              <w:rPr>
                <w:rFonts w:ascii="Times New Roman" w:eastAsia="Times New Roman" w:hAnsi="Times New Roman" w:cs="Times New Roman"/>
                <w:sz w:val="20"/>
                <w:szCs w:val="20"/>
              </w:rPr>
              <w:t xml:space="preserve"> Т. Д. «Этические беседы с детьми 4-7 лет». — М.: - Мозаика-Синтез,2010.</w:t>
            </w:r>
          </w:p>
        </w:tc>
      </w:tr>
      <w:tr w:rsidR="0083533D" w:rsidRPr="00FA4C13" w:rsidTr="00DA63AF">
        <w:trPr>
          <w:tblCellSpacing w:w="0" w:type="dxa"/>
          <w:jc w:val="center"/>
        </w:trPr>
        <w:tc>
          <w:tcPr>
            <w:tcW w:w="1770"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lastRenderedPageBreak/>
              <w:t xml:space="preserve">Познавательное </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развитие </w:t>
            </w:r>
          </w:p>
        </w:tc>
        <w:tc>
          <w:tcPr>
            <w:tcW w:w="1701" w:type="dxa"/>
            <w:vMerge/>
            <w:tcBorders>
              <w:top w:val="nil"/>
              <w:left w:val="single" w:sz="8" w:space="0" w:color="auto"/>
              <w:bottom w:val="single" w:sz="8" w:space="0" w:color="auto"/>
              <w:right w:val="nil"/>
            </w:tcBorders>
            <w:tcMar>
              <w:top w:w="0" w:type="dxa"/>
              <w:left w:w="108" w:type="dxa"/>
              <w:bottom w:w="0" w:type="dxa"/>
              <w:right w:w="108" w:type="dxa"/>
            </w:tcMar>
            <w:vAlign w:val="center"/>
            <w:hideMark/>
          </w:tcPr>
          <w:p w:rsidR="00167470" w:rsidRPr="00DA63AF" w:rsidRDefault="00167470" w:rsidP="007F11FD">
            <w:pPr>
              <w:spacing w:after="0" w:line="240" w:lineRule="auto"/>
              <w:rPr>
                <w:rFonts w:ascii="Times New Roman" w:eastAsia="Times New Roman" w:hAnsi="Times New Roman" w:cs="Times New Roman"/>
                <w:sz w:val="20"/>
                <w:szCs w:val="20"/>
              </w:rPr>
            </w:pPr>
          </w:p>
        </w:tc>
        <w:tc>
          <w:tcPr>
            <w:tcW w:w="2066"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1.Яфаева В.Г., Маврина </w:t>
            </w:r>
            <w:r w:rsidR="0083533D" w:rsidRPr="00DA63AF">
              <w:rPr>
                <w:rFonts w:ascii="Times New Roman" w:eastAsia="Times New Roman" w:hAnsi="Times New Roman" w:cs="Times New Roman"/>
                <w:sz w:val="20"/>
                <w:szCs w:val="20"/>
              </w:rPr>
              <w:t>Т.И. «Путь к школе. Интеллектуально-математичес</w:t>
            </w:r>
            <w:r w:rsidRPr="00DA63AF">
              <w:rPr>
                <w:rFonts w:ascii="Times New Roman" w:eastAsia="Times New Roman" w:hAnsi="Times New Roman" w:cs="Times New Roman"/>
                <w:sz w:val="20"/>
                <w:szCs w:val="20"/>
              </w:rPr>
              <w:t xml:space="preserve">кое развитие детей 5,5-7 лет», </w:t>
            </w:r>
            <w:proofErr w:type="spellStart"/>
            <w:r w:rsidRPr="00DA63AF">
              <w:rPr>
                <w:rFonts w:ascii="Times New Roman" w:eastAsia="Times New Roman" w:hAnsi="Times New Roman" w:cs="Times New Roman"/>
                <w:sz w:val="20"/>
                <w:szCs w:val="20"/>
              </w:rPr>
              <w:t>Программа-руководство</w:t>
            </w:r>
            <w:proofErr w:type="gramStart"/>
            <w:r w:rsidRPr="00DA63AF">
              <w:rPr>
                <w:rFonts w:ascii="Times New Roman" w:eastAsia="Times New Roman" w:hAnsi="Times New Roman" w:cs="Times New Roman"/>
                <w:sz w:val="20"/>
                <w:szCs w:val="20"/>
              </w:rPr>
              <w:t>.-</w:t>
            </w:r>
            <w:proofErr w:type="gramEnd"/>
            <w:r w:rsidRPr="00DA63AF">
              <w:rPr>
                <w:rFonts w:ascii="Times New Roman" w:eastAsia="Times New Roman" w:hAnsi="Times New Roman" w:cs="Times New Roman"/>
                <w:sz w:val="20"/>
                <w:szCs w:val="20"/>
              </w:rPr>
              <w:t>Уфа:Изд</w:t>
            </w:r>
            <w:proofErr w:type="spellEnd"/>
            <w:r w:rsidRPr="00DA63AF">
              <w:rPr>
                <w:rFonts w:ascii="Times New Roman" w:eastAsia="Times New Roman" w:hAnsi="Times New Roman" w:cs="Times New Roman"/>
                <w:sz w:val="20"/>
                <w:szCs w:val="20"/>
              </w:rPr>
              <w:t>.</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БИРО,</w:t>
            </w:r>
          </w:p>
        </w:tc>
        <w:tc>
          <w:tcPr>
            <w:tcW w:w="2895"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1.Рыжова Н.А. "Экологическое образование в детском саду".М.: Изд</w:t>
            </w:r>
            <w:proofErr w:type="gramStart"/>
            <w:r w:rsidRPr="00DA63AF">
              <w:rPr>
                <w:rFonts w:ascii="Times New Roman" w:eastAsia="Times New Roman" w:hAnsi="Times New Roman" w:cs="Times New Roman"/>
                <w:sz w:val="20"/>
                <w:szCs w:val="20"/>
              </w:rPr>
              <w:t>.Д</w:t>
            </w:r>
            <w:proofErr w:type="gramEnd"/>
            <w:r w:rsidRPr="00DA63AF">
              <w:rPr>
                <w:rFonts w:ascii="Times New Roman" w:eastAsia="Times New Roman" w:hAnsi="Times New Roman" w:cs="Times New Roman"/>
                <w:sz w:val="20"/>
                <w:szCs w:val="20"/>
              </w:rPr>
              <w:t>ом "Карапуз",2001г. 2009г.</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2.Веракса Н. Е., </w:t>
            </w:r>
            <w:proofErr w:type="spellStart"/>
            <w:r w:rsidRPr="00DA63AF">
              <w:rPr>
                <w:rFonts w:ascii="Times New Roman" w:eastAsia="Times New Roman" w:hAnsi="Times New Roman" w:cs="Times New Roman"/>
                <w:sz w:val="20"/>
                <w:szCs w:val="20"/>
              </w:rPr>
              <w:t>Веракса</w:t>
            </w:r>
            <w:proofErr w:type="spellEnd"/>
            <w:r w:rsidRPr="00DA63AF">
              <w:rPr>
                <w:rFonts w:ascii="Times New Roman" w:eastAsia="Times New Roman" w:hAnsi="Times New Roman" w:cs="Times New Roman"/>
                <w:sz w:val="20"/>
                <w:szCs w:val="20"/>
              </w:rPr>
              <w:t xml:space="preserve"> А. Н. "Проектная деятельность дошкольников".-  М.: Мозаика-Синтез,2010.</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3.Куцакова Л. В. "Занятия по конструированию из строительного материала в   детского сада". — М.: Мозаика-Синтез, 2010. </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4.АгишеваР.Л. «Интеграция как условие экологического образования дошкольников» </w:t>
            </w:r>
            <w:proofErr w:type="gramStart"/>
            <w:r w:rsidRPr="00DA63AF">
              <w:rPr>
                <w:rFonts w:ascii="Times New Roman" w:eastAsia="Times New Roman" w:hAnsi="Times New Roman" w:cs="Times New Roman"/>
                <w:sz w:val="20"/>
                <w:szCs w:val="20"/>
              </w:rPr>
              <w:t>-</w:t>
            </w:r>
            <w:proofErr w:type="spellStart"/>
            <w:r w:rsidRPr="00DA63AF">
              <w:rPr>
                <w:rFonts w:ascii="Times New Roman" w:eastAsia="Times New Roman" w:hAnsi="Times New Roman" w:cs="Times New Roman"/>
                <w:sz w:val="20"/>
                <w:szCs w:val="20"/>
              </w:rPr>
              <w:t>У</w:t>
            </w:r>
            <w:proofErr w:type="gramEnd"/>
            <w:r w:rsidRPr="00DA63AF">
              <w:rPr>
                <w:rFonts w:ascii="Times New Roman" w:eastAsia="Times New Roman" w:hAnsi="Times New Roman" w:cs="Times New Roman"/>
                <w:sz w:val="20"/>
                <w:szCs w:val="20"/>
              </w:rPr>
              <w:t>фа:изд</w:t>
            </w:r>
            <w:proofErr w:type="spellEnd"/>
            <w:r w:rsidRPr="00DA63AF">
              <w:rPr>
                <w:rFonts w:ascii="Times New Roman" w:eastAsia="Times New Roman" w:hAnsi="Times New Roman" w:cs="Times New Roman"/>
                <w:sz w:val="20"/>
                <w:szCs w:val="20"/>
              </w:rPr>
              <w:t>. ИРО РБ, 2011г.;</w:t>
            </w:r>
          </w:p>
        </w:tc>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1. Тихомирова Л.Ф. «Развитие познавательных способностей детей».- Ярославль: Академия развития, 1997.</w:t>
            </w:r>
          </w:p>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2. Новикова В.П. «Математика в детском саду», рабочие тетради, наглядный материал: -М.: Мозаика-Синтез,2009г.</w:t>
            </w:r>
          </w:p>
        </w:tc>
      </w:tr>
      <w:tr w:rsidR="0083533D" w:rsidRPr="00FA4C13" w:rsidTr="00DA63AF">
        <w:trPr>
          <w:tblCellSpacing w:w="0" w:type="dxa"/>
          <w:jc w:val="center"/>
        </w:trPr>
        <w:tc>
          <w:tcPr>
            <w:tcW w:w="1770"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Речевое </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развитие </w:t>
            </w:r>
          </w:p>
        </w:tc>
        <w:tc>
          <w:tcPr>
            <w:tcW w:w="1701" w:type="dxa"/>
            <w:vMerge/>
            <w:tcBorders>
              <w:top w:val="nil"/>
              <w:left w:val="single" w:sz="8" w:space="0" w:color="auto"/>
              <w:bottom w:val="single" w:sz="8" w:space="0" w:color="auto"/>
              <w:right w:val="nil"/>
            </w:tcBorders>
            <w:tcMar>
              <w:top w:w="0" w:type="dxa"/>
              <w:left w:w="108" w:type="dxa"/>
              <w:bottom w:w="0" w:type="dxa"/>
              <w:right w:w="108" w:type="dxa"/>
            </w:tcMar>
            <w:vAlign w:val="center"/>
            <w:hideMark/>
          </w:tcPr>
          <w:p w:rsidR="00167470" w:rsidRPr="00DA63AF" w:rsidRDefault="00167470" w:rsidP="007F11FD">
            <w:pPr>
              <w:spacing w:after="0" w:line="240" w:lineRule="auto"/>
              <w:rPr>
                <w:rFonts w:ascii="Times New Roman" w:eastAsia="Times New Roman" w:hAnsi="Times New Roman" w:cs="Times New Roman"/>
                <w:sz w:val="20"/>
                <w:szCs w:val="20"/>
              </w:rPr>
            </w:pPr>
          </w:p>
        </w:tc>
        <w:tc>
          <w:tcPr>
            <w:tcW w:w="2066"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1.Филичева Т.Б., Г.В. Чиркина, Т.В. Туманова «Программы ДОУ компенсирующего вида для детей с нарушениями речи»  изд. «Просвещение», 2010г.</w:t>
            </w:r>
          </w:p>
        </w:tc>
        <w:tc>
          <w:tcPr>
            <w:tcW w:w="2895"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1.ТкаченкоТ.А. "Учимся говорить правильно</w:t>
            </w:r>
            <w:proofErr w:type="gramStart"/>
            <w:r w:rsidRPr="00DA63AF">
              <w:rPr>
                <w:rFonts w:ascii="Times New Roman" w:eastAsia="Times New Roman" w:hAnsi="Times New Roman" w:cs="Times New Roman"/>
                <w:sz w:val="20"/>
                <w:szCs w:val="20"/>
              </w:rPr>
              <w:t>."</w:t>
            </w:r>
            <w:proofErr w:type="gramEnd"/>
            <w:r w:rsidRPr="00DA63AF">
              <w:rPr>
                <w:rFonts w:ascii="Times New Roman" w:eastAsia="Times New Roman" w:hAnsi="Times New Roman" w:cs="Times New Roman"/>
                <w:sz w:val="20"/>
                <w:szCs w:val="20"/>
              </w:rPr>
              <w:t xml:space="preserve">Система коррекции общего недоразвития речи у детей 6 лет.-М.: "Издательство ГНОМ и Д", 2002г. </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2.Гербова В. В. "Развитие речи в детском саду". — М.: Мозаика-Синтез, 2005. </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3.Максаков А. И. "Правильно ли говорит ваш ребенок". — М.; Мозаика-Синтез.2010. 4.Максаков А. И. "Воспитание звуковой культуры речи дошкольников"— М.; Мозаика-Синтез,2010. 7.ГасановаЛ.Н., </w:t>
            </w:r>
            <w:proofErr w:type="spellStart"/>
            <w:r w:rsidRPr="00DA63AF">
              <w:rPr>
                <w:rFonts w:ascii="Times New Roman" w:eastAsia="Times New Roman" w:hAnsi="Times New Roman" w:cs="Times New Roman"/>
                <w:sz w:val="20"/>
                <w:szCs w:val="20"/>
              </w:rPr>
              <w:t>ГасановаР.Х</w:t>
            </w:r>
            <w:proofErr w:type="spellEnd"/>
            <w:r w:rsidRPr="00DA63AF">
              <w:rPr>
                <w:rFonts w:ascii="Times New Roman" w:eastAsia="Times New Roman" w:hAnsi="Times New Roman" w:cs="Times New Roman"/>
                <w:sz w:val="20"/>
                <w:szCs w:val="20"/>
              </w:rPr>
              <w:t xml:space="preserve">."Словесное </w:t>
            </w:r>
            <w:proofErr w:type="spellStart"/>
            <w:r w:rsidRPr="00DA63AF">
              <w:rPr>
                <w:rFonts w:ascii="Times New Roman" w:eastAsia="Times New Roman" w:hAnsi="Times New Roman" w:cs="Times New Roman"/>
                <w:sz w:val="20"/>
                <w:szCs w:val="20"/>
              </w:rPr>
              <w:t>творчестводошкольников</w:t>
            </w:r>
            <w:proofErr w:type="spellEnd"/>
            <w:r w:rsidRPr="00DA63AF">
              <w:rPr>
                <w:rFonts w:ascii="Times New Roman" w:eastAsia="Times New Roman" w:hAnsi="Times New Roman" w:cs="Times New Roman"/>
                <w:sz w:val="20"/>
                <w:szCs w:val="20"/>
              </w:rPr>
              <w:t xml:space="preserve"> на основе национальной культуры башкирского народа"-Уфа: </w:t>
            </w:r>
            <w:proofErr w:type="spellStart"/>
            <w:r w:rsidRPr="00DA63AF">
              <w:rPr>
                <w:rFonts w:ascii="Times New Roman" w:eastAsia="Times New Roman" w:hAnsi="Times New Roman" w:cs="Times New Roman"/>
                <w:sz w:val="20"/>
                <w:szCs w:val="20"/>
              </w:rPr>
              <w:t>Издательсьтво</w:t>
            </w:r>
            <w:proofErr w:type="spellEnd"/>
            <w:r w:rsidRPr="00DA63AF">
              <w:rPr>
                <w:rFonts w:ascii="Times New Roman" w:eastAsia="Times New Roman" w:hAnsi="Times New Roman" w:cs="Times New Roman"/>
                <w:sz w:val="20"/>
                <w:szCs w:val="20"/>
              </w:rPr>
              <w:t xml:space="preserve"> ИРО РБ,2012г.;</w:t>
            </w:r>
          </w:p>
        </w:tc>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1.Гербова В. В. "Развитие речи в детском саду. Для занятий с детьми 2-4 лет": Наглядно-дидактическое пособие. — М.: Мозаика-Синтез,2010.</w:t>
            </w:r>
          </w:p>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2.Е.В. Колесникова, Е.П. В. "Развитие речи в детском саду. Для занятий с детьми 2-3 лет": Наглядно-дидактическое пособие.</w:t>
            </w:r>
            <w:proofErr w:type="gramStart"/>
            <w:r w:rsidRPr="00DA63AF">
              <w:rPr>
                <w:rFonts w:ascii="Times New Roman" w:eastAsia="Times New Roman" w:hAnsi="Times New Roman" w:cs="Times New Roman"/>
                <w:sz w:val="20"/>
                <w:szCs w:val="20"/>
              </w:rPr>
              <w:t>—М</w:t>
            </w:r>
            <w:proofErr w:type="gramEnd"/>
            <w:r w:rsidRPr="00DA63AF">
              <w:rPr>
                <w:rFonts w:ascii="Times New Roman" w:eastAsia="Times New Roman" w:hAnsi="Times New Roman" w:cs="Times New Roman"/>
                <w:sz w:val="20"/>
                <w:szCs w:val="20"/>
              </w:rPr>
              <w:t>.: Мозаика-Синтез,2010.</w:t>
            </w:r>
          </w:p>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3.Коноваленко В.В., Коноваленко С.В. Фронтальные логопедические занятия в подготовительной группе для детей с ФФН (1-3 период): Пособие для логопедов. - М.: ГНОМ и Д, 2005.Дрофа, 2009г.</w:t>
            </w:r>
          </w:p>
        </w:tc>
      </w:tr>
      <w:tr w:rsidR="0083533D" w:rsidRPr="00FA4C13" w:rsidTr="00DA63AF">
        <w:trPr>
          <w:tblCellSpacing w:w="0" w:type="dxa"/>
          <w:jc w:val="center"/>
        </w:trPr>
        <w:tc>
          <w:tcPr>
            <w:tcW w:w="1770"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Художественно-эстетическое развитие</w:t>
            </w:r>
          </w:p>
        </w:tc>
        <w:tc>
          <w:tcPr>
            <w:tcW w:w="1701" w:type="dxa"/>
            <w:vMerge/>
            <w:tcBorders>
              <w:top w:val="nil"/>
              <w:left w:val="single" w:sz="8" w:space="0" w:color="auto"/>
              <w:bottom w:val="single" w:sz="8" w:space="0" w:color="auto"/>
              <w:right w:val="nil"/>
            </w:tcBorders>
            <w:tcMar>
              <w:top w:w="0" w:type="dxa"/>
              <w:left w:w="108" w:type="dxa"/>
              <w:bottom w:w="0" w:type="dxa"/>
              <w:right w:w="108" w:type="dxa"/>
            </w:tcMar>
            <w:vAlign w:val="center"/>
            <w:hideMark/>
          </w:tcPr>
          <w:p w:rsidR="00167470" w:rsidRPr="00DA63AF" w:rsidRDefault="00167470" w:rsidP="007F11FD">
            <w:pPr>
              <w:spacing w:after="0" w:line="240" w:lineRule="auto"/>
              <w:rPr>
                <w:rFonts w:ascii="Times New Roman" w:eastAsia="Times New Roman" w:hAnsi="Times New Roman" w:cs="Times New Roman"/>
                <w:sz w:val="20"/>
                <w:szCs w:val="20"/>
              </w:rPr>
            </w:pPr>
          </w:p>
        </w:tc>
        <w:tc>
          <w:tcPr>
            <w:tcW w:w="2066"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proofErr w:type="spellStart"/>
            <w:r w:rsidRPr="00DA63AF">
              <w:rPr>
                <w:rFonts w:ascii="Times New Roman" w:eastAsia="Times New Roman" w:hAnsi="Times New Roman" w:cs="Times New Roman"/>
                <w:sz w:val="20"/>
                <w:szCs w:val="20"/>
              </w:rPr>
              <w:t>Радынова</w:t>
            </w:r>
            <w:proofErr w:type="spellEnd"/>
            <w:r w:rsidRPr="00DA63AF">
              <w:rPr>
                <w:rFonts w:ascii="Times New Roman" w:eastAsia="Times New Roman" w:hAnsi="Times New Roman" w:cs="Times New Roman"/>
                <w:sz w:val="20"/>
                <w:szCs w:val="20"/>
              </w:rPr>
              <w:t>  О.</w:t>
            </w:r>
            <w:proofErr w:type="gramStart"/>
            <w:r w:rsidRPr="00DA63AF">
              <w:rPr>
                <w:rFonts w:ascii="Times New Roman" w:eastAsia="Times New Roman" w:hAnsi="Times New Roman" w:cs="Times New Roman"/>
                <w:sz w:val="20"/>
                <w:szCs w:val="20"/>
              </w:rPr>
              <w:t>П</w:t>
            </w:r>
            <w:proofErr w:type="gramEnd"/>
            <w:r w:rsidRPr="00DA63AF">
              <w:rPr>
                <w:rFonts w:ascii="Times New Roman" w:eastAsia="Times New Roman" w:hAnsi="Times New Roman" w:cs="Times New Roman"/>
                <w:sz w:val="20"/>
                <w:szCs w:val="20"/>
              </w:rPr>
              <w:t xml:space="preserve"> "Музыкальные шедевры»  Парциальная авторская программа . – М.: «Издательство ГНОМ и Д», 2000.</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2.Зацепина М. Б. «Музыкальное </w:t>
            </w:r>
            <w:r w:rsidRPr="00DA63AF">
              <w:rPr>
                <w:rFonts w:ascii="Times New Roman" w:eastAsia="Times New Roman" w:hAnsi="Times New Roman" w:cs="Times New Roman"/>
                <w:sz w:val="20"/>
                <w:szCs w:val="20"/>
              </w:rPr>
              <w:lastRenderedPageBreak/>
              <w:t xml:space="preserve">воспитание в детском саду». </w:t>
            </w:r>
            <w:proofErr w:type="gramStart"/>
            <w:r w:rsidRPr="00DA63AF">
              <w:rPr>
                <w:rFonts w:ascii="Times New Roman" w:eastAsia="Times New Roman" w:hAnsi="Times New Roman" w:cs="Times New Roman"/>
                <w:sz w:val="20"/>
                <w:szCs w:val="20"/>
              </w:rPr>
              <w:t>—М</w:t>
            </w:r>
            <w:proofErr w:type="gramEnd"/>
            <w:r w:rsidRPr="00DA63AF">
              <w:rPr>
                <w:rFonts w:ascii="Times New Roman" w:eastAsia="Times New Roman" w:hAnsi="Times New Roman" w:cs="Times New Roman"/>
                <w:sz w:val="20"/>
                <w:szCs w:val="20"/>
              </w:rPr>
              <w:t>,:   Мозаика-Синтез,2010г.</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w:t>
            </w:r>
          </w:p>
        </w:tc>
        <w:tc>
          <w:tcPr>
            <w:tcW w:w="2895"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lastRenderedPageBreak/>
              <w:t xml:space="preserve">1.Лыкова И.А. Изобразительная деятельность в детском саду. "Цветные ладошки" Планирование, конспекты занятий, методические рекомендации, изд. Карапуз, 2010г.; </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2.Ветлугина Н.А., Дзержинская И.Л., </w:t>
            </w:r>
            <w:r w:rsidRPr="00DA63AF">
              <w:rPr>
                <w:rFonts w:ascii="Times New Roman" w:eastAsia="Times New Roman" w:hAnsi="Times New Roman" w:cs="Times New Roman"/>
                <w:sz w:val="20"/>
                <w:szCs w:val="20"/>
              </w:rPr>
              <w:lastRenderedPageBreak/>
              <w:t xml:space="preserve">Комиссарова Л.Н. и др.; «Методика музыкального воспитания в детском саду» – 3-е изд., </w:t>
            </w:r>
            <w:proofErr w:type="spellStart"/>
            <w:r w:rsidRPr="00DA63AF">
              <w:rPr>
                <w:rFonts w:ascii="Times New Roman" w:eastAsia="Times New Roman" w:hAnsi="Times New Roman" w:cs="Times New Roman"/>
                <w:sz w:val="20"/>
                <w:szCs w:val="20"/>
              </w:rPr>
              <w:t>испр</w:t>
            </w:r>
            <w:proofErr w:type="spellEnd"/>
            <w:r w:rsidRPr="00DA63AF">
              <w:rPr>
                <w:rFonts w:ascii="Times New Roman" w:eastAsia="Times New Roman" w:hAnsi="Times New Roman" w:cs="Times New Roman"/>
                <w:sz w:val="20"/>
                <w:szCs w:val="20"/>
              </w:rPr>
              <w:t>. и доп. – М.: Просвещение, 1989.</w:t>
            </w:r>
            <w:proofErr w:type="gramStart"/>
            <w:r w:rsidRPr="00DA63AF">
              <w:rPr>
                <w:rFonts w:ascii="Times New Roman" w:eastAsia="Times New Roman" w:hAnsi="Times New Roman" w:cs="Times New Roman"/>
                <w:sz w:val="20"/>
                <w:szCs w:val="20"/>
              </w:rPr>
              <w:t xml:space="preserve"> ;</w:t>
            </w:r>
            <w:proofErr w:type="gramEnd"/>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3.Комарова Т. С. «Занятия по изобразительной деятельности  в детском саду». Конспекты занятий. — М.: Мозаика-Синтез,2010.</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w:t>
            </w:r>
          </w:p>
        </w:tc>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DA63AF" w:rsidRDefault="00167470" w:rsidP="007F11FD">
            <w:pPr>
              <w:spacing w:after="100" w:afterAutospacing="1"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lastRenderedPageBreak/>
              <w:t xml:space="preserve">1.Коротовских Л. Н., </w:t>
            </w:r>
            <w:proofErr w:type="spellStart"/>
            <w:r w:rsidRPr="00DA63AF">
              <w:rPr>
                <w:rFonts w:ascii="Times New Roman" w:eastAsia="Times New Roman" w:hAnsi="Times New Roman" w:cs="Times New Roman"/>
                <w:sz w:val="20"/>
                <w:szCs w:val="20"/>
              </w:rPr>
              <w:t>Месеренко</w:t>
            </w:r>
            <w:proofErr w:type="spellEnd"/>
            <w:r w:rsidRPr="00DA63AF">
              <w:rPr>
                <w:rFonts w:ascii="Times New Roman" w:eastAsia="Times New Roman" w:hAnsi="Times New Roman" w:cs="Times New Roman"/>
                <w:sz w:val="20"/>
                <w:szCs w:val="20"/>
              </w:rPr>
              <w:t xml:space="preserve"> Л. К., Москвина Л. А.  «Народные узоры». Наглядно-дидактическое пособие по изобразительной деятельности и </w:t>
            </w:r>
            <w:r w:rsidRPr="00DA63AF">
              <w:rPr>
                <w:rFonts w:ascii="Times New Roman" w:eastAsia="Times New Roman" w:hAnsi="Times New Roman" w:cs="Times New Roman"/>
                <w:sz w:val="20"/>
                <w:szCs w:val="20"/>
              </w:rPr>
              <w:lastRenderedPageBreak/>
              <w:t xml:space="preserve">художественному труду, изд. "Взгляд", 2001г.;2.Зацепина М. Б. «Культурно-досуговая деятельность в детском саду». — М.: Мозаика-Синтез, 2010.3.Зацепина М. Б., Антонова Т. В. «Народные праздники в детском саду». — М.:-Мозаика-Синтез,2010.4.Комарова Т. С. «Детское художественное творчество». — М.: Мозаика-Синтез,2010.5. </w:t>
            </w:r>
            <w:proofErr w:type="spellStart"/>
            <w:r w:rsidRPr="00DA63AF">
              <w:rPr>
                <w:rFonts w:ascii="Times New Roman" w:eastAsia="Times New Roman" w:hAnsi="Times New Roman" w:cs="Times New Roman"/>
                <w:sz w:val="20"/>
                <w:szCs w:val="20"/>
              </w:rPr>
              <w:t>Молчева</w:t>
            </w:r>
            <w:proofErr w:type="spellEnd"/>
            <w:r w:rsidRPr="00DA63AF">
              <w:rPr>
                <w:rFonts w:ascii="Times New Roman" w:eastAsia="Times New Roman" w:hAnsi="Times New Roman" w:cs="Times New Roman"/>
                <w:sz w:val="20"/>
                <w:szCs w:val="20"/>
              </w:rPr>
              <w:t xml:space="preserve"> А.В. «Народное декоративно-прикладное искусство Башкортостан</w:t>
            </w:r>
            <w:proofErr w:type="gramStart"/>
            <w:r w:rsidRPr="00DA63AF">
              <w:rPr>
                <w:rFonts w:ascii="Times New Roman" w:eastAsia="Times New Roman" w:hAnsi="Times New Roman" w:cs="Times New Roman"/>
                <w:sz w:val="20"/>
                <w:szCs w:val="20"/>
              </w:rPr>
              <w:t>а-</w:t>
            </w:r>
            <w:proofErr w:type="gramEnd"/>
            <w:r w:rsidRPr="00DA63AF">
              <w:rPr>
                <w:rFonts w:ascii="Times New Roman" w:eastAsia="Times New Roman" w:hAnsi="Times New Roman" w:cs="Times New Roman"/>
                <w:sz w:val="20"/>
                <w:szCs w:val="20"/>
              </w:rPr>
              <w:t xml:space="preserve"> дошкольникам (на рус. баш. яз.).-Уфа: Башкирское издательство «Китап»,1995.</w:t>
            </w:r>
          </w:p>
        </w:tc>
      </w:tr>
      <w:tr w:rsidR="0083533D" w:rsidRPr="00FA4C13" w:rsidTr="00DA63AF">
        <w:trPr>
          <w:tblCellSpacing w:w="0" w:type="dxa"/>
          <w:jc w:val="center"/>
        </w:trPr>
        <w:tc>
          <w:tcPr>
            <w:tcW w:w="1770"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lastRenderedPageBreak/>
              <w:t xml:space="preserve">Физическое </w:t>
            </w:r>
          </w:p>
          <w:p w:rsidR="00167470" w:rsidRPr="00DA63AF" w:rsidRDefault="00167470" w:rsidP="007F11FD">
            <w:pPr>
              <w:spacing w:after="0" w:line="240" w:lineRule="auto"/>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развитие</w:t>
            </w:r>
          </w:p>
        </w:tc>
        <w:tc>
          <w:tcPr>
            <w:tcW w:w="1701" w:type="dxa"/>
            <w:vMerge/>
            <w:tcBorders>
              <w:top w:val="nil"/>
              <w:left w:val="single" w:sz="8" w:space="0" w:color="auto"/>
              <w:bottom w:val="single" w:sz="8" w:space="0" w:color="auto"/>
              <w:right w:val="nil"/>
            </w:tcBorders>
            <w:tcMar>
              <w:top w:w="0" w:type="dxa"/>
              <w:left w:w="108" w:type="dxa"/>
              <w:bottom w:w="0" w:type="dxa"/>
              <w:right w:w="108" w:type="dxa"/>
            </w:tcMar>
            <w:vAlign w:val="center"/>
            <w:hideMark/>
          </w:tcPr>
          <w:p w:rsidR="00167470" w:rsidRPr="00DA63AF" w:rsidRDefault="00167470" w:rsidP="007F11FD">
            <w:pPr>
              <w:spacing w:after="0" w:line="240" w:lineRule="auto"/>
              <w:rPr>
                <w:rFonts w:ascii="Times New Roman" w:eastAsia="Times New Roman" w:hAnsi="Times New Roman" w:cs="Times New Roman"/>
                <w:sz w:val="20"/>
                <w:szCs w:val="20"/>
              </w:rPr>
            </w:pPr>
          </w:p>
        </w:tc>
        <w:tc>
          <w:tcPr>
            <w:tcW w:w="2066"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jc w:val="both"/>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1.Глазырина Л. Д. Программа по физическому воспитанию дошкольников "Физическая культура дошкольникам" изд. </w:t>
            </w:r>
            <w:proofErr w:type="spellStart"/>
            <w:r w:rsidRPr="00DA63AF">
              <w:rPr>
                <w:rFonts w:ascii="Times New Roman" w:eastAsia="Times New Roman" w:hAnsi="Times New Roman" w:cs="Times New Roman"/>
                <w:sz w:val="20"/>
                <w:szCs w:val="20"/>
              </w:rPr>
              <w:t>Владос</w:t>
            </w:r>
            <w:proofErr w:type="spellEnd"/>
            <w:r w:rsidRPr="00DA63AF">
              <w:rPr>
                <w:rFonts w:ascii="Times New Roman" w:eastAsia="Times New Roman" w:hAnsi="Times New Roman" w:cs="Times New Roman"/>
                <w:sz w:val="20"/>
                <w:szCs w:val="20"/>
              </w:rPr>
              <w:t xml:space="preserve">, 1999г.;                    2.Алямовская В. Г. Программа "Здоровье", изд. Просвещение, 1979г.;  </w:t>
            </w:r>
          </w:p>
        </w:tc>
        <w:tc>
          <w:tcPr>
            <w:tcW w:w="2895" w:type="dxa"/>
            <w:tcBorders>
              <w:top w:val="nil"/>
              <w:left w:val="single" w:sz="8" w:space="0" w:color="auto"/>
              <w:bottom w:val="single" w:sz="8" w:space="0" w:color="auto"/>
              <w:right w:val="nil"/>
            </w:tcBorders>
            <w:tcMar>
              <w:top w:w="0" w:type="dxa"/>
              <w:left w:w="108" w:type="dxa"/>
              <w:bottom w:w="0" w:type="dxa"/>
              <w:right w:w="108" w:type="dxa"/>
            </w:tcMar>
            <w:hideMark/>
          </w:tcPr>
          <w:p w:rsidR="00167470" w:rsidRPr="00DA63AF" w:rsidRDefault="00167470" w:rsidP="007F11FD">
            <w:pPr>
              <w:spacing w:after="0" w:line="240" w:lineRule="auto"/>
              <w:jc w:val="both"/>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1.Глазырина Л.Д., </w:t>
            </w:r>
            <w:proofErr w:type="spellStart"/>
            <w:r w:rsidRPr="00DA63AF">
              <w:rPr>
                <w:rFonts w:ascii="Times New Roman" w:eastAsia="Times New Roman" w:hAnsi="Times New Roman" w:cs="Times New Roman"/>
                <w:sz w:val="20"/>
                <w:szCs w:val="20"/>
              </w:rPr>
              <w:t>Овсянкин</w:t>
            </w:r>
            <w:proofErr w:type="spellEnd"/>
            <w:r w:rsidRPr="00DA63AF">
              <w:rPr>
                <w:rFonts w:ascii="Times New Roman" w:eastAsia="Times New Roman" w:hAnsi="Times New Roman" w:cs="Times New Roman"/>
                <w:sz w:val="20"/>
                <w:szCs w:val="20"/>
              </w:rPr>
              <w:t xml:space="preserve"> В.А. «Методика физического воспитания детей дошкольного возраста» </w:t>
            </w:r>
            <w:proofErr w:type="gramStart"/>
            <w:r w:rsidRPr="00DA63AF">
              <w:rPr>
                <w:rFonts w:ascii="Times New Roman" w:eastAsia="Times New Roman" w:hAnsi="Times New Roman" w:cs="Times New Roman"/>
                <w:sz w:val="20"/>
                <w:szCs w:val="20"/>
              </w:rPr>
              <w:t>-</w:t>
            </w:r>
            <w:proofErr w:type="spellStart"/>
            <w:r w:rsidRPr="00DA63AF">
              <w:rPr>
                <w:rFonts w:ascii="Times New Roman" w:eastAsia="Times New Roman" w:hAnsi="Times New Roman" w:cs="Times New Roman"/>
                <w:sz w:val="20"/>
                <w:szCs w:val="20"/>
              </w:rPr>
              <w:t>М</w:t>
            </w:r>
            <w:proofErr w:type="gramEnd"/>
            <w:r w:rsidRPr="00DA63AF">
              <w:rPr>
                <w:rFonts w:ascii="Times New Roman" w:eastAsia="Times New Roman" w:hAnsi="Times New Roman" w:cs="Times New Roman"/>
                <w:sz w:val="20"/>
                <w:szCs w:val="20"/>
              </w:rPr>
              <w:t>:изд</w:t>
            </w:r>
            <w:proofErr w:type="spellEnd"/>
            <w:r w:rsidRPr="00DA63AF">
              <w:rPr>
                <w:rFonts w:ascii="Times New Roman" w:eastAsia="Times New Roman" w:hAnsi="Times New Roman" w:cs="Times New Roman"/>
                <w:sz w:val="20"/>
                <w:szCs w:val="20"/>
              </w:rPr>
              <w:t xml:space="preserve">. </w:t>
            </w:r>
            <w:proofErr w:type="spellStart"/>
            <w:r w:rsidRPr="00DA63AF">
              <w:rPr>
                <w:rFonts w:ascii="Times New Roman" w:eastAsia="Times New Roman" w:hAnsi="Times New Roman" w:cs="Times New Roman"/>
                <w:sz w:val="20"/>
                <w:szCs w:val="20"/>
              </w:rPr>
              <w:t>Владос</w:t>
            </w:r>
            <w:proofErr w:type="spellEnd"/>
            <w:r w:rsidRPr="00DA63AF">
              <w:rPr>
                <w:rFonts w:ascii="Times New Roman" w:eastAsia="Times New Roman" w:hAnsi="Times New Roman" w:cs="Times New Roman"/>
                <w:sz w:val="20"/>
                <w:szCs w:val="20"/>
              </w:rPr>
              <w:t>, 1999г.           </w:t>
            </w:r>
            <w:r w:rsidR="00105F28">
              <w:rPr>
                <w:rFonts w:ascii="Times New Roman" w:eastAsia="Times New Roman" w:hAnsi="Times New Roman" w:cs="Times New Roman"/>
                <w:sz w:val="20"/>
                <w:szCs w:val="20"/>
              </w:rPr>
              <w:t xml:space="preserve">                              2.Пензулаева </w:t>
            </w:r>
            <w:r w:rsidRPr="00DA63AF">
              <w:rPr>
                <w:rFonts w:ascii="Times New Roman" w:eastAsia="Times New Roman" w:hAnsi="Times New Roman" w:cs="Times New Roman"/>
                <w:sz w:val="20"/>
                <w:szCs w:val="20"/>
              </w:rPr>
              <w:t>Л.И. «Физкультурные занятия в детском саду»  -</w:t>
            </w:r>
            <w:proofErr w:type="spellStart"/>
            <w:r w:rsidRPr="00DA63AF">
              <w:rPr>
                <w:rFonts w:ascii="Times New Roman" w:eastAsia="Times New Roman" w:hAnsi="Times New Roman" w:cs="Times New Roman"/>
                <w:sz w:val="20"/>
                <w:szCs w:val="20"/>
              </w:rPr>
              <w:t>М.:Мозаика-синтез</w:t>
            </w:r>
            <w:proofErr w:type="spellEnd"/>
            <w:r w:rsidRPr="00DA63AF">
              <w:rPr>
                <w:rFonts w:ascii="Times New Roman" w:eastAsia="Times New Roman" w:hAnsi="Times New Roman" w:cs="Times New Roman"/>
                <w:sz w:val="20"/>
                <w:szCs w:val="20"/>
              </w:rPr>
              <w:t xml:space="preserve">, 2009г.  </w:t>
            </w:r>
            <w:r w:rsidRPr="00DA63AF">
              <w:rPr>
                <w:rFonts w:ascii="Times New Roman" w:eastAsia="Times New Roman" w:hAnsi="Times New Roman" w:cs="Times New Roman"/>
                <w:color w:val="002060"/>
                <w:sz w:val="20"/>
                <w:szCs w:val="20"/>
              </w:rPr>
              <w:t>  </w:t>
            </w:r>
            <w:r w:rsidRPr="00DA63AF">
              <w:rPr>
                <w:rFonts w:ascii="Times New Roman" w:eastAsia="Times New Roman" w:hAnsi="Times New Roman" w:cs="Times New Roman"/>
                <w:sz w:val="20"/>
                <w:szCs w:val="20"/>
              </w:rPr>
              <w:t>                     3.Степаненкова Э. Я. «Методика физического воспитания». — М., 2005.</w:t>
            </w:r>
          </w:p>
          <w:p w:rsidR="00167470" w:rsidRPr="00DA63AF" w:rsidRDefault="00167470" w:rsidP="007F11FD">
            <w:pPr>
              <w:spacing w:after="0" w:line="240" w:lineRule="auto"/>
              <w:jc w:val="both"/>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4.Степаненкова Э. Я. «Методика проведения подвижных игр». — М.:  Мозаика-Синтез, 2010.</w:t>
            </w:r>
          </w:p>
          <w:p w:rsidR="00167470" w:rsidRPr="00DA63AF" w:rsidRDefault="00167470" w:rsidP="007F11FD">
            <w:pPr>
              <w:spacing w:after="0" w:line="240" w:lineRule="auto"/>
              <w:jc w:val="both"/>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5.Степаненкова Э. Я. «Физическое воспитание в детском саду», —М.: Мозаика-Синтез, 2005</w:t>
            </w:r>
          </w:p>
          <w:p w:rsidR="00167470" w:rsidRPr="00DA63AF" w:rsidRDefault="00167470" w:rsidP="007F11FD">
            <w:pPr>
              <w:spacing w:after="0" w:line="240" w:lineRule="auto"/>
              <w:jc w:val="both"/>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6.Яфаева В.Г. «Планирование физкультурных занятий в современном ДОУ» </w:t>
            </w:r>
            <w:proofErr w:type="spellStart"/>
            <w:r w:rsidRPr="00DA63AF">
              <w:rPr>
                <w:rFonts w:ascii="Times New Roman" w:eastAsia="Times New Roman" w:hAnsi="Times New Roman" w:cs="Times New Roman"/>
                <w:sz w:val="20"/>
                <w:szCs w:val="20"/>
              </w:rPr>
              <w:t>Уфа</w:t>
            </w:r>
            <w:proofErr w:type="gramStart"/>
            <w:r w:rsidRPr="00DA63AF">
              <w:rPr>
                <w:rFonts w:ascii="Times New Roman" w:eastAsia="Times New Roman" w:hAnsi="Times New Roman" w:cs="Times New Roman"/>
                <w:sz w:val="20"/>
                <w:szCs w:val="20"/>
              </w:rPr>
              <w:t>:Б</w:t>
            </w:r>
            <w:proofErr w:type="gramEnd"/>
            <w:r w:rsidRPr="00DA63AF">
              <w:rPr>
                <w:rFonts w:ascii="Times New Roman" w:eastAsia="Times New Roman" w:hAnsi="Times New Roman" w:cs="Times New Roman"/>
                <w:sz w:val="20"/>
                <w:szCs w:val="20"/>
              </w:rPr>
              <w:t>ИРО</w:t>
            </w:r>
            <w:proofErr w:type="spellEnd"/>
            <w:r w:rsidRPr="00DA63AF">
              <w:rPr>
                <w:rFonts w:ascii="Times New Roman" w:eastAsia="Times New Roman" w:hAnsi="Times New Roman" w:cs="Times New Roman"/>
                <w:sz w:val="20"/>
                <w:szCs w:val="20"/>
              </w:rPr>
              <w:t xml:space="preserve">, 2007г.  </w:t>
            </w:r>
          </w:p>
        </w:tc>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DA63AF" w:rsidRDefault="00167470" w:rsidP="007F11FD">
            <w:pPr>
              <w:spacing w:after="100" w:afterAutospacing="1" w:line="240" w:lineRule="auto"/>
              <w:jc w:val="both"/>
              <w:rPr>
                <w:rFonts w:ascii="Times New Roman" w:eastAsia="Times New Roman" w:hAnsi="Times New Roman" w:cs="Times New Roman"/>
                <w:sz w:val="20"/>
                <w:szCs w:val="20"/>
              </w:rPr>
            </w:pPr>
            <w:r w:rsidRPr="00DA63AF">
              <w:rPr>
                <w:rFonts w:ascii="Times New Roman" w:eastAsia="Times New Roman" w:hAnsi="Times New Roman" w:cs="Times New Roman"/>
                <w:sz w:val="20"/>
                <w:szCs w:val="20"/>
              </w:rPr>
              <w:t xml:space="preserve">1. </w:t>
            </w:r>
            <w:proofErr w:type="spellStart"/>
            <w:r w:rsidRPr="00DA63AF">
              <w:rPr>
                <w:rFonts w:ascii="Times New Roman" w:eastAsia="Times New Roman" w:hAnsi="Times New Roman" w:cs="Times New Roman"/>
                <w:sz w:val="20"/>
                <w:szCs w:val="20"/>
              </w:rPr>
              <w:t>Адашкявичене</w:t>
            </w:r>
            <w:proofErr w:type="spellEnd"/>
            <w:r w:rsidRPr="00DA63AF">
              <w:rPr>
                <w:rFonts w:ascii="Times New Roman" w:eastAsia="Times New Roman" w:hAnsi="Times New Roman" w:cs="Times New Roman"/>
                <w:sz w:val="20"/>
                <w:szCs w:val="20"/>
              </w:rPr>
              <w:t xml:space="preserve"> Э.Й. «Спортивные игры и упражнения в детском саду» Книга для воспитателей дет</w:t>
            </w:r>
            <w:proofErr w:type="gramStart"/>
            <w:r w:rsidRPr="00DA63AF">
              <w:rPr>
                <w:rFonts w:ascii="Times New Roman" w:eastAsia="Times New Roman" w:hAnsi="Times New Roman" w:cs="Times New Roman"/>
                <w:sz w:val="20"/>
                <w:szCs w:val="20"/>
              </w:rPr>
              <w:t>.с</w:t>
            </w:r>
            <w:proofErr w:type="gramEnd"/>
            <w:r w:rsidRPr="00DA63AF">
              <w:rPr>
                <w:rFonts w:ascii="Times New Roman" w:eastAsia="Times New Roman" w:hAnsi="Times New Roman" w:cs="Times New Roman"/>
                <w:sz w:val="20"/>
                <w:szCs w:val="20"/>
              </w:rPr>
              <w:t>ада.- М.: Просвещение, 1992.2.КартушинаМ.Ю. «Сценарии оздоровительных досугов для детей 3-4 лет».- М.: ТЦ «Сфера», 2005г.</w:t>
            </w:r>
          </w:p>
        </w:tc>
      </w:tr>
    </w:tbl>
    <w:p w:rsidR="00167470" w:rsidRPr="00167470" w:rsidRDefault="00167470" w:rsidP="007F11FD">
      <w:pPr>
        <w:spacing w:after="100" w:afterAutospacing="1"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 </w:t>
      </w:r>
    </w:p>
    <w:p w:rsidR="002A05F2" w:rsidRDefault="002A05F2" w:rsidP="00A934A5">
      <w:pPr>
        <w:spacing w:after="100" w:afterAutospacing="1" w:line="240" w:lineRule="auto"/>
        <w:jc w:val="center"/>
        <w:rPr>
          <w:rFonts w:ascii="Times New Roman" w:eastAsia="Times New Roman" w:hAnsi="Times New Roman" w:cs="Times New Roman"/>
          <w:b/>
          <w:bCs/>
          <w:sz w:val="28"/>
          <w:szCs w:val="28"/>
        </w:rPr>
      </w:pPr>
    </w:p>
    <w:p w:rsidR="00DA63AF" w:rsidRDefault="00DA63AF" w:rsidP="00A934A5">
      <w:pPr>
        <w:spacing w:after="100" w:afterAutospacing="1" w:line="240" w:lineRule="auto"/>
        <w:jc w:val="center"/>
        <w:rPr>
          <w:rFonts w:ascii="Times New Roman" w:eastAsia="Times New Roman" w:hAnsi="Times New Roman" w:cs="Times New Roman"/>
          <w:b/>
          <w:bCs/>
          <w:sz w:val="28"/>
          <w:szCs w:val="28"/>
        </w:rPr>
      </w:pPr>
    </w:p>
    <w:p w:rsidR="00A87837" w:rsidRDefault="00A87837" w:rsidP="00737BEA">
      <w:pPr>
        <w:spacing w:after="100" w:afterAutospacing="1" w:line="240" w:lineRule="auto"/>
        <w:rPr>
          <w:rFonts w:ascii="Times New Roman" w:eastAsia="Times New Roman" w:hAnsi="Times New Roman" w:cs="Times New Roman"/>
          <w:b/>
          <w:bCs/>
          <w:sz w:val="28"/>
          <w:szCs w:val="28"/>
        </w:rPr>
      </w:pPr>
    </w:p>
    <w:p w:rsidR="00A87837" w:rsidRDefault="00A87837" w:rsidP="00A934A5">
      <w:pPr>
        <w:spacing w:after="100" w:afterAutospacing="1" w:line="240" w:lineRule="auto"/>
        <w:jc w:val="center"/>
        <w:rPr>
          <w:rFonts w:ascii="Times New Roman" w:eastAsia="Times New Roman" w:hAnsi="Times New Roman" w:cs="Times New Roman"/>
          <w:b/>
          <w:bCs/>
          <w:sz w:val="28"/>
          <w:szCs w:val="28"/>
        </w:rPr>
      </w:pPr>
    </w:p>
    <w:p w:rsidR="00167470" w:rsidRPr="00167470" w:rsidRDefault="0029128D" w:rsidP="00A934A5">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lastRenderedPageBreak/>
        <w:t>4</w:t>
      </w:r>
      <w:r w:rsidR="00167470" w:rsidRPr="00167470">
        <w:rPr>
          <w:rFonts w:ascii="Times New Roman" w:eastAsia="Times New Roman" w:hAnsi="Times New Roman" w:cs="Times New Roman"/>
          <w:b/>
          <w:bCs/>
          <w:sz w:val="28"/>
          <w:szCs w:val="28"/>
        </w:rPr>
        <w:t>.3.Распорядок и режим дня.</w:t>
      </w:r>
    </w:p>
    <w:p w:rsidR="00167470" w:rsidRPr="002A05F2" w:rsidRDefault="00167470" w:rsidP="00A934A5">
      <w:pPr>
        <w:spacing w:after="100" w:afterAutospacing="1" w:line="240" w:lineRule="auto"/>
        <w:ind w:firstLine="851"/>
        <w:jc w:val="both"/>
        <w:rPr>
          <w:rFonts w:ascii="Times New Roman" w:eastAsia="Times New Roman" w:hAnsi="Times New Roman" w:cs="Times New Roman"/>
          <w:sz w:val="24"/>
          <w:szCs w:val="24"/>
        </w:rPr>
      </w:pPr>
      <w:r w:rsidRPr="002A05F2">
        <w:rPr>
          <w:rFonts w:ascii="Times New Roman" w:eastAsia="Times New Roman" w:hAnsi="Times New Roman" w:cs="Times New Roman"/>
          <w:b/>
          <w:bCs/>
          <w:sz w:val="24"/>
          <w:szCs w:val="24"/>
        </w:rPr>
        <w:t>Режим пребывания детей</w:t>
      </w:r>
      <w:r w:rsidRPr="002A05F2">
        <w:rPr>
          <w:rFonts w:ascii="Times New Roman" w:eastAsia="Times New Roman" w:hAnsi="Times New Roman" w:cs="Times New Roman"/>
          <w:sz w:val="24"/>
          <w:szCs w:val="24"/>
        </w:rPr>
        <w:t xml:space="preserve"> в образовательной организации – это организация жизни и деятельности детей дошкольного возраста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детской деятельности. </w:t>
      </w:r>
      <w:r w:rsidRPr="002A05F2">
        <w:rPr>
          <w:rFonts w:ascii="Times New Roman CYR" w:eastAsia="Times New Roman" w:hAnsi="Times New Roman CYR" w:cs="Times New Roman CYR"/>
          <w:i/>
          <w:iCs/>
          <w:sz w:val="24"/>
          <w:szCs w:val="24"/>
        </w:rPr>
        <w:t>  </w:t>
      </w:r>
    </w:p>
    <w:p w:rsidR="002A05F2" w:rsidRDefault="002A05F2" w:rsidP="00A87837">
      <w:pPr>
        <w:spacing w:after="0" w:line="12" w:lineRule="atLeast"/>
        <w:jc w:val="center"/>
        <w:rPr>
          <w:rFonts w:ascii="Times New Roman" w:eastAsia="Times New Roman" w:hAnsi="Times New Roman" w:cs="Times New Roman"/>
          <w:b/>
          <w:bCs/>
          <w:sz w:val="28"/>
          <w:szCs w:val="28"/>
        </w:rPr>
      </w:pPr>
    </w:p>
    <w:p w:rsidR="003267B1" w:rsidRPr="003267B1" w:rsidRDefault="003267B1" w:rsidP="00A87837">
      <w:pPr>
        <w:jc w:val="center"/>
        <w:rPr>
          <w:sz w:val="24"/>
          <w:szCs w:val="24"/>
        </w:rPr>
      </w:pPr>
      <w:r w:rsidRPr="003267B1">
        <w:rPr>
          <w:sz w:val="24"/>
          <w:szCs w:val="24"/>
        </w:rPr>
        <w:t>Режим дня детей разновозрастной группы</w:t>
      </w:r>
    </w:p>
    <w:p w:rsidR="003267B1" w:rsidRPr="003267B1" w:rsidRDefault="003267B1" w:rsidP="00A87837">
      <w:pPr>
        <w:ind w:firstLine="708"/>
        <w:jc w:val="center"/>
        <w:rPr>
          <w:sz w:val="24"/>
          <w:szCs w:val="24"/>
        </w:rPr>
      </w:pPr>
      <w:r w:rsidRPr="003267B1">
        <w:rPr>
          <w:sz w:val="24"/>
          <w:szCs w:val="24"/>
        </w:rPr>
        <w:t>от 2 до 7 лет</w:t>
      </w:r>
    </w:p>
    <w:tbl>
      <w:tblPr>
        <w:tblStyle w:val="a9"/>
        <w:tblW w:w="10490" w:type="dxa"/>
        <w:tblInd w:w="-459" w:type="dxa"/>
        <w:tblLook w:val="04A0"/>
      </w:tblPr>
      <w:tblGrid>
        <w:gridCol w:w="460"/>
        <w:gridCol w:w="7675"/>
        <w:gridCol w:w="2355"/>
      </w:tblGrid>
      <w:tr w:rsidR="003267B1" w:rsidRPr="003267B1" w:rsidTr="00A87837">
        <w:tc>
          <w:tcPr>
            <w:tcW w:w="249" w:type="dxa"/>
          </w:tcPr>
          <w:p w:rsidR="003267B1" w:rsidRPr="003267B1" w:rsidRDefault="003267B1" w:rsidP="003267B1">
            <w:pPr>
              <w:jc w:val="center"/>
              <w:rPr>
                <w:sz w:val="24"/>
                <w:szCs w:val="24"/>
              </w:rPr>
            </w:pPr>
            <w:r w:rsidRPr="003267B1">
              <w:rPr>
                <w:sz w:val="24"/>
                <w:szCs w:val="24"/>
              </w:rPr>
              <w:t>1</w:t>
            </w:r>
          </w:p>
        </w:tc>
        <w:tc>
          <w:tcPr>
            <w:tcW w:w="7831" w:type="dxa"/>
          </w:tcPr>
          <w:p w:rsidR="003267B1" w:rsidRPr="003267B1" w:rsidRDefault="003267B1" w:rsidP="003267B1">
            <w:pPr>
              <w:jc w:val="center"/>
              <w:rPr>
                <w:sz w:val="24"/>
                <w:szCs w:val="24"/>
              </w:rPr>
            </w:pPr>
            <w:proofErr w:type="spellStart"/>
            <w:r w:rsidRPr="003267B1">
              <w:rPr>
                <w:sz w:val="24"/>
                <w:szCs w:val="24"/>
              </w:rPr>
              <w:t>Прием</w:t>
            </w:r>
            <w:proofErr w:type="gramStart"/>
            <w:r w:rsidRPr="003267B1">
              <w:rPr>
                <w:sz w:val="24"/>
                <w:szCs w:val="24"/>
              </w:rPr>
              <w:t>,о</w:t>
            </w:r>
            <w:proofErr w:type="gramEnd"/>
            <w:r w:rsidRPr="003267B1">
              <w:rPr>
                <w:sz w:val="24"/>
                <w:szCs w:val="24"/>
              </w:rPr>
              <w:t>смотр,игры,ежедневная</w:t>
            </w:r>
            <w:proofErr w:type="spellEnd"/>
            <w:r w:rsidRPr="003267B1">
              <w:rPr>
                <w:sz w:val="24"/>
                <w:szCs w:val="24"/>
              </w:rPr>
              <w:t xml:space="preserve"> утренняя  гимнастика,</w:t>
            </w:r>
          </w:p>
          <w:p w:rsidR="003267B1" w:rsidRPr="003267B1" w:rsidRDefault="003267B1" w:rsidP="003267B1">
            <w:pPr>
              <w:jc w:val="center"/>
              <w:rPr>
                <w:sz w:val="24"/>
                <w:szCs w:val="24"/>
              </w:rPr>
            </w:pPr>
            <w:r w:rsidRPr="003267B1">
              <w:rPr>
                <w:sz w:val="24"/>
                <w:szCs w:val="24"/>
              </w:rPr>
              <w:t>Дежурства</w:t>
            </w:r>
          </w:p>
        </w:tc>
        <w:tc>
          <w:tcPr>
            <w:tcW w:w="2410" w:type="dxa"/>
          </w:tcPr>
          <w:p w:rsidR="003267B1" w:rsidRPr="003267B1" w:rsidRDefault="003267B1" w:rsidP="003267B1">
            <w:pPr>
              <w:jc w:val="center"/>
              <w:rPr>
                <w:sz w:val="24"/>
                <w:szCs w:val="24"/>
              </w:rPr>
            </w:pPr>
            <w:r w:rsidRPr="003267B1">
              <w:rPr>
                <w:sz w:val="24"/>
                <w:szCs w:val="24"/>
              </w:rPr>
              <w:t>8.00 - 9.00</w:t>
            </w:r>
          </w:p>
        </w:tc>
      </w:tr>
      <w:tr w:rsidR="003267B1" w:rsidRPr="003267B1" w:rsidTr="00A87837">
        <w:tc>
          <w:tcPr>
            <w:tcW w:w="249" w:type="dxa"/>
          </w:tcPr>
          <w:p w:rsidR="003267B1" w:rsidRPr="003267B1" w:rsidRDefault="003267B1" w:rsidP="003267B1">
            <w:pPr>
              <w:jc w:val="center"/>
              <w:rPr>
                <w:sz w:val="24"/>
                <w:szCs w:val="24"/>
              </w:rPr>
            </w:pPr>
            <w:r w:rsidRPr="003267B1">
              <w:rPr>
                <w:sz w:val="24"/>
                <w:szCs w:val="24"/>
              </w:rPr>
              <w:t>2</w:t>
            </w:r>
          </w:p>
        </w:tc>
        <w:tc>
          <w:tcPr>
            <w:tcW w:w="7831" w:type="dxa"/>
          </w:tcPr>
          <w:p w:rsidR="003267B1" w:rsidRPr="003267B1" w:rsidRDefault="003267B1" w:rsidP="003267B1">
            <w:pPr>
              <w:jc w:val="center"/>
              <w:rPr>
                <w:sz w:val="24"/>
                <w:szCs w:val="24"/>
              </w:rPr>
            </w:pPr>
            <w:r w:rsidRPr="003267B1">
              <w:rPr>
                <w:sz w:val="24"/>
                <w:szCs w:val="24"/>
              </w:rPr>
              <w:t>Подготовка к завтраку</w:t>
            </w:r>
            <w:proofErr w:type="gramStart"/>
            <w:r w:rsidRPr="003267B1">
              <w:rPr>
                <w:sz w:val="24"/>
                <w:szCs w:val="24"/>
              </w:rPr>
              <w:t xml:space="preserve"> ,</w:t>
            </w:r>
            <w:proofErr w:type="gramEnd"/>
            <w:r w:rsidRPr="003267B1">
              <w:rPr>
                <w:sz w:val="24"/>
                <w:szCs w:val="24"/>
              </w:rPr>
              <w:t>завтрак</w:t>
            </w:r>
          </w:p>
        </w:tc>
        <w:tc>
          <w:tcPr>
            <w:tcW w:w="2410" w:type="dxa"/>
          </w:tcPr>
          <w:p w:rsidR="003267B1" w:rsidRPr="003267B1" w:rsidRDefault="003267B1" w:rsidP="003267B1">
            <w:pPr>
              <w:jc w:val="center"/>
              <w:rPr>
                <w:sz w:val="24"/>
                <w:szCs w:val="24"/>
              </w:rPr>
            </w:pPr>
            <w:r w:rsidRPr="003267B1">
              <w:rPr>
                <w:sz w:val="24"/>
                <w:szCs w:val="24"/>
              </w:rPr>
              <w:t>9.00 -9.25</w:t>
            </w:r>
          </w:p>
        </w:tc>
      </w:tr>
      <w:tr w:rsidR="003267B1" w:rsidRPr="003267B1" w:rsidTr="00A87837">
        <w:tc>
          <w:tcPr>
            <w:tcW w:w="249" w:type="dxa"/>
          </w:tcPr>
          <w:p w:rsidR="003267B1" w:rsidRPr="003267B1" w:rsidRDefault="003267B1" w:rsidP="003267B1">
            <w:pPr>
              <w:jc w:val="center"/>
              <w:rPr>
                <w:sz w:val="24"/>
                <w:szCs w:val="24"/>
              </w:rPr>
            </w:pPr>
            <w:r w:rsidRPr="003267B1">
              <w:rPr>
                <w:sz w:val="24"/>
                <w:szCs w:val="24"/>
              </w:rPr>
              <w:t>3</w:t>
            </w:r>
          </w:p>
        </w:tc>
        <w:tc>
          <w:tcPr>
            <w:tcW w:w="7831" w:type="dxa"/>
          </w:tcPr>
          <w:p w:rsidR="003267B1" w:rsidRPr="003267B1" w:rsidRDefault="003267B1" w:rsidP="003267B1">
            <w:pPr>
              <w:jc w:val="center"/>
              <w:rPr>
                <w:sz w:val="24"/>
                <w:szCs w:val="24"/>
              </w:rPr>
            </w:pPr>
            <w:r w:rsidRPr="003267B1">
              <w:rPr>
                <w:sz w:val="24"/>
                <w:szCs w:val="24"/>
              </w:rPr>
              <w:t>Организованная образовательная деятельность</w:t>
            </w:r>
          </w:p>
        </w:tc>
        <w:tc>
          <w:tcPr>
            <w:tcW w:w="2410" w:type="dxa"/>
          </w:tcPr>
          <w:p w:rsidR="003267B1" w:rsidRPr="003267B1" w:rsidRDefault="003267B1" w:rsidP="003267B1">
            <w:pPr>
              <w:jc w:val="center"/>
              <w:rPr>
                <w:sz w:val="24"/>
                <w:szCs w:val="24"/>
              </w:rPr>
            </w:pPr>
            <w:r w:rsidRPr="003267B1">
              <w:rPr>
                <w:sz w:val="24"/>
                <w:szCs w:val="24"/>
              </w:rPr>
              <w:t>9.25 -9.50</w:t>
            </w:r>
          </w:p>
          <w:p w:rsidR="003267B1" w:rsidRPr="003267B1" w:rsidRDefault="003267B1" w:rsidP="003267B1">
            <w:pPr>
              <w:jc w:val="center"/>
              <w:rPr>
                <w:sz w:val="24"/>
                <w:szCs w:val="24"/>
              </w:rPr>
            </w:pPr>
            <w:r w:rsidRPr="003267B1">
              <w:rPr>
                <w:sz w:val="24"/>
                <w:szCs w:val="24"/>
              </w:rPr>
              <w:t>10.00 -10.25</w:t>
            </w:r>
          </w:p>
          <w:p w:rsidR="003267B1" w:rsidRPr="003267B1" w:rsidRDefault="003267B1" w:rsidP="003267B1">
            <w:pPr>
              <w:jc w:val="center"/>
              <w:rPr>
                <w:sz w:val="24"/>
                <w:szCs w:val="24"/>
              </w:rPr>
            </w:pPr>
            <w:r w:rsidRPr="003267B1">
              <w:rPr>
                <w:sz w:val="24"/>
                <w:szCs w:val="24"/>
              </w:rPr>
              <w:t>10.35 -11.00</w:t>
            </w:r>
          </w:p>
        </w:tc>
      </w:tr>
      <w:tr w:rsidR="003267B1" w:rsidRPr="003267B1" w:rsidTr="00A87837">
        <w:tc>
          <w:tcPr>
            <w:tcW w:w="249" w:type="dxa"/>
          </w:tcPr>
          <w:p w:rsidR="003267B1" w:rsidRPr="003267B1" w:rsidRDefault="003267B1" w:rsidP="003267B1">
            <w:pPr>
              <w:jc w:val="center"/>
              <w:rPr>
                <w:sz w:val="24"/>
                <w:szCs w:val="24"/>
              </w:rPr>
            </w:pPr>
            <w:r w:rsidRPr="003267B1">
              <w:rPr>
                <w:sz w:val="24"/>
                <w:szCs w:val="24"/>
              </w:rPr>
              <w:t>4</w:t>
            </w:r>
          </w:p>
        </w:tc>
        <w:tc>
          <w:tcPr>
            <w:tcW w:w="7831" w:type="dxa"/>
          </w:tcPr>
          <w:p w:rsidR="003267B1" w:rsidRPr="003267B1" w:rsidRDefault="003267B1" w:rsidP="003267B1">
            <w:pPr>
              <w:jc w:val="center"/>
              <w:rPr>
                <w:sz w:val="24"/>
                <w:szCs w:val="24"/>
              </w:rPr>
            </w:pPr>
            <w:proofErr w:type="spellStart"/>
            <w:r w:rsidRPr="003267B1">
              <w:rPr>
                <w:sz w:val="24"/>
                <w:szCs w:val="24"/>
              </w:rPr>
              <w:t>Игры</w:t>
            </w:r>
            <w:proofErr w:type="gramStart"/>
            <w:r w:rsidRPr="003267B1">
              <w:rPr>
                <w:sz w:val="24"/>
                <w:szCs w:val="24"/>
              </w:rPr>
              <w:t>,п</w:t>
            </w:r>
            <w:proofErr w:type="gramEnd"/>
            <w:r w:rsidRPr="003267B1">
              <w:rPr>
                <w:sz w:val="24"/>
                <w:szCs w:val="24"/>
              </w:rPr>
              <w:t>одготовка</w:t>
            </w:r>
            <w:proofErr w:type="spellEnd"/>
            <w:r w:rsidRPr="003267B1">
              <w:rPr>
                <w:sz w:val="24"/>
                <w:szCs w:val="24"/>
              </w:rPr>
              <w:t xml:space="preserve"> к прогулке ,прогулка</w:t>
            </w:r>
          </w:p>
          <w:p w:rsidR="003267B1" w:rsidRPr="003267B1" w:rsidRDefault="003267B1" w:rsidP="003267B1">
            <w:pPr>
              <w:jc w:val="center"/>
              <w:rPr>
                <w:sz w:val="24"/>
                <w:szCs w:val="24"/>
              </w:rPr>
            </w:pPr>
            <w:r w:rsidRPr="003267B1">
              <w:rPr>
                <w:sz w:val="24"/>
                <w:szCs w:val="24"/>
              </w:rPr>
              <w:t>(</w:t>
            </w:r>
            <w:proofErr w:type="spellStart"/>
            <w:r w:rsidRPr="003267B1">
              <w:rPr>
                <w:sz w:val="24"/>
                <w:szCs w:val="24"/>
              </w:rPr>
              <w:t>игры</w:t>
            </w:r>
            <w:proofErr w:type="gramStart"/>
            <w:r w:rsidRPr="003267B1">
              <w:rPr>
                <w:sz w:val="24"/>
                <w:szCs w:val="24"/>
              </w:rPr>
              <w:t>,н</w:t>
            </w:r>
            <w:proofErr w:type="gramEnd"/>
            <w:r w:rsidRPr="003267B1">
              <w:rPr>
                <w:sz w:val="24"/>
                <w:szCs w:val="24"/>
              </w:rPr>
              <w:t>аблюдения,труд</w:t>
            </w:r>
            <w:proofErr w:type="spellEnd"/>
            <w:r w:rsidRPr="003267B1">
              <w:rPr>
                <w:sz w:val="24"/>
                <w:szCs w:val="24"/>
              </w:rPr>
              <w:t>)</w:t>
            </w:r>
          </w:p>
        </w:tc>
        <w:tc>
          <w:tcPr>
            <w:tcW w:w="2410" w:type="dxa"/>
          </w:tcPr>
          <w:p w:rsidR="003267B1" w:rsidRPr="003267B1" w:rsidRDefault="003267B1" w:rsidP="003267B1">
            <w:pPr>
              <w:jc w:val="center"/>
              <w:rPr>
                <w:sz w:val="24"/>
                <w:szCs w:val="24"/>
              </w:rPr>
            </w:pPr>
            <w:r w:rsidRPr="003267B1">
              <w:rPr>
                <w:sz w:val="24"/>
                <w:szCs w:val="24"/>
              </w:rPr>
              <w:t>11.00 -12.10</w:t>
            </w:r>
          </w:p>
        </w:tc>
      </w:tr>
      <w:tr w:rsidR="003267B1" w:rsidRPr="003267B1" w:rsidTr="00A87837">
        <w:tc>
          <w:tcPr>
            <w:tcW w:w="249" w:type="dxa"/>
          </w:tcPr>
          <w:p w:rsidR="003267B1" w:rsidRPr="003267B1" w:rsidRDefault="003267B1" w:rsidP="003267B1">
            <w:pPr>
              <w:jc w:val="center"/>
              <w:rPr>
                <w:sz w:val="24"/>
                <w:szCs w:val="24"/>
              </w:rPr>
            </w:pPr>
            <w:r w:rsidRPr="003267B1">
              <w:rPr>
                <w:sz w:val="24"/>
                <w:szCs w:val="24"/>
              </w:rPr>
              <w:t>5</w:t>
            </w:r>
          </w:p>
        </w:tc>
        <w:tc>
          <w:tcPr>
            <w:tcW w:w="7831" w:type="dxa"/>
          </w:tcPr>
          <w:p w:rsidR="003267B1" w:rsidRPr="003267B1" w:rsidRDefault="003267B1" w:rsidP="003267B1">
            <w:pPr>
              <w:jc w:val="center"/>
              <w:rPr>
                <w:sz w:val="24"/>
                <w:szCs w:val="24"/>
              </w:rPr>
            </w:pPr>
            <w:r w:rsidRPr="003267B1">
              <w:rPr>
                <w:sz w:val="24"/>
                <w:szCs w:val="24"/>
              </w:rPr>
              <w:t xml:space="preserve">Возвращение с </w:t>
            </w:r>
            <w:proofErr w:type="spellStart"/>
            <w:r w:rsidRPr="003267B1">
              <w:rPr>
                <w:sz w:val="24"/>
                <w:szCs w:val="24"/>
              </w:rPr>
              <w:t>прогулки</w:t>
            </w:r>
            <w:proofErr w:type="gramStart"/>
            <w:r w:rsidRPr="003267B1">
              <w:rPr>
                <w:sz w:val="24"/>
                <w:szCs w:val="24"/>
              </w:rPr>
              <w:t>,и</w:t>
            </w:r>
            <w:proofErr w:type="gramEnd"/>
            <w:r w:rsidRPr="003267B1">
              <w:rPr>
                <w:sz w:val="24"/>
                <w:szCs w:val="24"/>
              </w:rPr>
              <w:t>гры</w:t>
            </w:r>
            <w:proofErr w:type="spellEnd"/>
          </w:p>
        </w:tc>
        <w:tc>
          <w:tcPr>
            <w:tcW w:w="2410" w:type="dxa"/>
          </w:tcPr>
          <w:p w:rsidR="003267B1" w:rsidRPr="003267B1" w:rsidRDefault="003267B1" w:rsidP="003267B1">
            <w:pPr>
              <w:jc w:val="center"/>
              <w:rPr>
                <w:sz w:val="24"/>
                <w:szCs w:val="24"/>
              </w:rPr>
            </w:pPr>
            <w:r w:rsidRPr="003267B1">
              <w:rPr>
                <w:sz w:val="24"/>
                <w:szCs w:val="24"/>
              </w:rPr>
              <w:t>12.10 -12.20</w:t>
            </w:r>
          </w:p>
        </w:tc>
      </w:tr>
      <w:tr w:rsidR="003267B1" w:rsidRPr="003267B1" w:rsidTr="00A87837">
        <w:tc>
          <w:tcPr>
            <w:tcW w:w="249" w:type="dxa"/>
          </w:tcPr>
          <w:p w:rsidR="003267B1" w:rsidRPr="003267B1" w:rsidRDefault="003267B1" w:rsidP="003267B1">
            <w:pPr>
              <w:jc w:val="center"/>
              <w:rPr>
                <w:sz w:val="24"/>
                <w:szCs w:val="24"/>
              </w:rPr>
            </w:pPr>
            <w:r w:rsidRPr="003267B1">
              <w:rPr>
                <w:sz w:val="24"/>
                <w:szCs w:val="24"/>
              </w:rPr>
              <w:t>6</w:t>
            </w:r>
          </w:p>
        </w:tc>
        <w:tc>
          <w:tcPr>
            <w:tcW w:w="7831" w:type="dxa"/>
          </w:tcPr>
          <w:p w:rsidR="003267B1" w:rsidRPr="003267B1" w:rsidRDefault="003267B1" w:rsidP="003267B1">
            <w:pPr>
              <w:jc w:val="center"/>
              <w:rPr>
                <w:sz w:val="24"/>
                <w:szCs w:val="24"/>
              </w:rPr>
            </w:pPr>
            <w:r w:rsidRPr="003267B1">
              <w:rPr>
                <w:sz w:val="24"/>
                <w:szCs w:val="24"/>
              </w:rPr>
              <w:t>Подготовка к обеду</w:t>
            </w:r>
            <w:proofErr w:type="gramStart"/>
            <w:r w:rsidRPr="003267B1">
              <w:rPr>
                <w:sz w:val="24"/>
                <w:szCs w:val="24"/>
              </w:rPr>
              <w:t xml:space="preserve"> ,</w:t>
            </w:r>
            <w:proofErr w:type="gramEnd"/>
            <w:r w:rsidRPr="003267B1">
              <w:rPr>
                <w:sz w:val="24"/>
                <w:szCs w:val="24"/>
              </w:rPr>
              <w:t>обед</w:t>
            </w:r>
          </w:p>
        </w:tc>
        <w:tc>
          <w:tcPr>
            <w:tcW w:w="2410" w:type="dxa"/>
          </w:tcPr>
          <w:p w:rsidR="003267B1" w:rsidRPr="003267B1" w:rsidRDefault="003267B1" w:rsidP="003267B1">
            <w:pPr>
              <w:jc w:val="center"/>
              <w:rPr>
                <w:sz w:val="24"/>
                <w:szCs w:val="24"/>
              </w:rPr>
            </w:pPr>
            <w:r w:rsidRPr="003267B1">
              <w:rPr>
                <w:sz w:val="24"/>
                <w:szCs w:val="24"/>
              </w:rPr>
              <w:t>12.20 -13.00</w:t>
            </w:r>
          </w:p>
        </w:tc>
      </w:tr>
      <w:tr w:rsidR="003267B1" w:rsidRPr="003267B1" w:rsidTr="00A87837">
        <w:tc>
          <w:tcPr>
            <w:tcW w:w="249" w:type="dxa"/>
          </w:tcPr>
          <w:p w:rsidR="003267B1" w:rsidRPr="003267B1" w:rsidRDefault="003267B1" w:rsidP="003267B1">
            <w:pPr>
              <w:jc w:val="center"/>
              <w:rPr>
                <w:sz w:val="24"/>
                <w:szCs w:val="24"/>
              </w:rPr>
            </w:pPr>
            <w:r w:rsidRPr="003267B1">
              <w:rPr>
                <w:sz w:val="24"/>
                <w:szCs w:val="24"/>
              </w:rPr>
              <w:t>7</w:t>
            </w:r>
          </w:p>
        </w:tc>
        <w:tc>
          <w:tcPr>
            <w:tcW w:w="7831" w:type="dxa"/>
          </w:tcPr>
          <w:p w:rsidR="003267B1" w:rsidRPr="003267B1" w:rsidRDefault="003267B1" w:rsidP="003267B1">
            <w:pPr>
              <w:jc w:val="center"/>
              <w:rPr>
                <w:sz w:val="24"/>
                <w:szCs w:val="24"/>
              </w:rPr>
            </w:pPr>
            <w:r w:rsidRPr="003267B1">
              <w:rPr>
                <w:sz w:val="24"/>
                <w:szCs w:val="24"/>
              </w:rPr>
              <w:t>Подготовка к дневному сну. Дневной сон</w:t>
            </w:r>
          </w:p>
        </w:tc>
        <w:tc>
          <w:tcPr>
            <w:tcW w:w="2410" w:type="dxa"/>
          </w:tcPr>
          <w:p w:rsidR="003267B1" w:rsidRPr="003267B1" w:rsidRDefault="003267B1" w:rsidP="003267B1">
            <w:pPr>
              <w:jc w:val="center"/>
              <w:rPr>
                <w:sz w:val="24"/>
                <w:szCs w:val="24"/>
              </w:rPr>
            </w:pPr>
            <w:r w:rsidRPr="003267B1">
              <w:rPr>
                <w:sz w:val="24"/>
                <w:szCs w:val="24"/>
              </w:rPr>
              <w:t>13.00 -15.15</w:t>
            </w:r>
          </w:p>
        </w:tc>
      </w:tr>
      <w:tr w:rsidR="003267B1" w:rsidRPr="003267B1" w:rsidTr="00A87837">
        <w:tc>
          <w:tcPr>
            <w:tcW w:w="249" w:type="dxa"/>
          </w:tcPr>
          <w:p w:rsidR="003267B1" w:rsidRPr="003267B1" w:rsidRDefault="003267B1" w:rsidP="003267B1">
            <w:pPr>
              <w:jc w:val="center"/>
              <w:rPr>
                <w:sz w:val="24"/>
                <w:szCs w:val="24"/>
              </w:rPr>
            </w:pPr>
            <w:r w:rsidRPr="003267B1">
              <w:rPr>
                <w:sz w:val="24"/>
                <w:szCs w:val="24"/>
              </w:rPr>
              <w:t>8</w:t>
            </w:r>
          </w:p>
        </w:tc>
        <w:tc>
          <w:tcPr>
            <w:tcW w:w="7831" w:type="dxa"/>
          </w:tcPr>
          <w:p w:rsidR="003267B1" w:rsidRPr="003267B1" w:rsidRDefault="003267B1" w:rsidP="003267B1">
            <w:pPr>
              <w:jc w:val="center"/>
              <w:rPr>
                <w:sz w:val="24"/>
                <w:szCs w:val="24"/>
              </w:rPr>
            </w:pPr>
            <w:r w:rsidRPr="003267B1">
              <w:rPr>
                <w:sz w:val="24"/>
                <w:szCs w:val="24"/>
              </w:rPr>
              <w:t xml:space="preserve">Постепенный </w:t>
            </w:r>
            <w:proofErr w:type="spellStart"/>
            <w:r w:rsidRPr="003267B1">
              <w:rPr>
                <w:sz w:val="24"/>
                <w:szCs w:val="24"/>
              </w:rPr>
              <w:t>подъем</w:t>
            </w:r>
            <w:proofErr w:type="gramStart"/>
            <w:r w:rsidRPr="003267B1">
              <w:rPr>
                <w:sz w:val="24"/>
                <w:szCs w:val="24"/>
              </w:rPr>
              <w:t>,и</w:t>
            </w:r>
            <w:proofErr w:type="gramEnd"/>
            <w:r w:rsidRPr="003267B1">
              <w:rPr>
                <w:sz w:val="24"/>
                <w:szCs w:val="24"/>
              </w:rPr>
              <w:t>гры</w:t>
            </w:r>
            <w:proofErr w:type="spellEnd"/>
          </w:p>
        </w:tc>
        <w:tc>
          <w:tcPr>
            <w:tcW w:w="2410" w:type="dxa"/>
          </w:tcPr>
          <w:p w:rsidR="003267B1" w:rsidRPr="003267B1" w:rsidRDefault="003267B1" w:rsidP="003267B1">
            <w:pPr>
              <w:jc w:val="center"/>
              <w:rPr>
                <w:sz w:val="24"/>
                <w:szCs w:val="24"/>
              </w:rPr>
            </w:pPr>
            <w:r w:rsidRPr="003267B1">
              <w:rPr>
                <w:sz w:val="24"/>
                <w:szCs w:val="24"/>
              </w:rPr>
              <w:t>15.15 -15.30</w:t>
            </w:r>
          </w:p>
        </w:tc>
      </w:tr>
      <w:tr w:rsidR="003267B1" w:rsidRPr="003267B1" w:rsidTr="00A87837">
        <w:tc>
          <w:tcPr>
            <w:tcW w:w="249" w:type="dxa"/>
          </w:tcPr>
          <w:p w:rsidR="003267B1" w:rsidRPr="003267B1" w:rsidRDefault="003267B1" w:rsidP="003267B1">
            <w:pPr>
              <w:jc w:val="center"/>
              <w:rPr>
                <w:sz w:val="24"/>
                <w:szCs w:val="24"/>
              </w:rPr>
            </w:pPr>
            <w:r w:rsidRPr="003267B1">
              <w:rPr>
                <w:sz w:val="24"/>
                <w:szCs w:val="24"/>
              </w:rPr>
              <w:t>9</w:t>
            </w:r>
          </w:p>
        </w:tc>
        <w:tc>
          <w:tcPr>
            <w:tcW w:w="7831" w:type="dxa"/>
          </w:tcPr>
          <w:p w:rsidR="003267B1" w:rsidRPr="003267B1" w:rsidRDefault="003267B1" w:rsidP="003267B1">
            <w:pPr>
              <w:jc w:val="center"/>
              <w:rPr>
                <w:sz w:val="24"/>
                <w:szCs w:val="24"/>
              </w:rPr>
            </w:pPr>
            <w:r w:rsidRPr="003267B1">
              <w:rPr>
                <w:sz w:val="24"/>
                <w:szCs w:val="24"/>
              </w:rPr>
              <w:t>Полдник</w:t>
            </w:r>
          </w:p>
        </w:tc>
        <w:tc>
          <w:tcPr>
            <w:tcW w:w="2410" w:type="dxa"/>
          </w:tcPr>
          <w:p w:rsidR="003267B1" w:rsidRPr="003267B1" w:rsidRDefault="003267B1" w:rsidP="003267B1">
            <w:pPr>
              <w:jc w:val="center"/>
              <w:rPr>
                <w:sz w:val="24"/>
                <w:szCs w:val="24"/>
              </w:rPr>
            </w:pPr>
            <w:r w:rsidRPr="003267B1">
              <w:rPr>
                <w:sz w:val="24"/>
                <w:szCs w:val="24"/>
              </w:rPr>
              <w:t>15.30.-15.50</w:t>
            </w:r>
          </w:p>
        </w:tc>
      </w:tr>
      <w:tr w:rsidR="003267B1" w:rsidRPr="003267B1" w:rsidTr="00A87837">
        <w:tc>
          <w:tcPr>
            <w:tcW w:w="249" w:type="dxa"/>
          </w:tcPr>
          <w:p w:rsidR="003267B1" w:rsidRPr="003267B1" w:rsidRDefault="003267B1" w:rsidP="003267B1">
            <w:pPr>
              <w:jc w:val="center"/>
              <w:rPr>
                <w:sz w:val="24"/>
                <w:szCs w:val="24"/>
              </w:rPr>
            </w:pPr>
            <w:r w:rsidRPr="003267B1">
              <w:rPr>
                <w:sz w:val="24"/>
                <w:szCs w:val="24"/>
              </w:rPr>
              <w:t>10</w:t>
            </w:r>
          </w:p>
        </w:tc>
        <w:tc>
          <w:tcPr>
            <w:tcW w:w="7831" w:type="dxa"/>
          </w:tcPr>
          <w:p w:rsidR="003267B1" w:rsidRPr="003267B1" w:rsidRDefault="003267B1" w:rsidP="003267B1">
            <w:pPr>
              <w:jc w:val="center"/>
              <w:rPr>
                <w:sz w:val="24"/>
                <w:szCs w:val="24"/>
              </w:rPr>
            </w:pPr>
            <w:r w:rsidRPr="003267B1">
              <w:rPr>
                <w:sz w:val="24"/>
                <w:szCs w:val="24"/>
              </w:rPr>
              <w:t>Игры</w:t>
            </w:r>
            <w:proofErr w:type="gramStart"/>
            <w:r w:rsidRPr="003267B1">
              <w:rPr>
                <w:sz w:val="24"/>
                <w:szCs w:val="24"/>
              </w:rPr>
              <w:t xml:space="preserve"> ,</w:t>
            </w:r>
            <w:proofErr w:type="gramEnd"/>
            <w:r w:rsidRPr="003267B1">
              <w:rPr>
                <w:sz w:val="24"/>
                <w:szCs w:val="24"/>
              </w:rPr>
              <w:t>самостоятельная деятельность</w:t>
            </w:r>
          </w:p>
        </w:tc>
        <w:tc>
          <w:tcPr>
            <w:tcW w:w="2410" w:type="dxa"/>
          </w:tcPr>
          <w:p w:rsidR="003267B1" w:rsidRPr="003267B1" w:rsidRDefault="003267B1" w:rsidP="003267B1">
            <w:pPr>
              <w:jc w:val="center"/>
              <w:rPr>
                <w:sz w:val="24"/>
                <w:szCs w:val="24"/>
              </w:rPr>
            </w:pPr>
            <w:r w:rsidRPr="003267B1">
              <w:rPr>
                <w:sz w:val="24"/>
                <w:szCs w:val="24"/>
              </w:rPr>
              <w:t>15.50 -16.10</w:t>
            </w:r>
          </w:p>
        </w:tc>
      </w:tr>
      <w:tr w:rsidR="003267B1" w:rsidRPr="003267B1" w:rsidTr="00A87837">
        <w:tc>
          <w:tcPr>
            <w:tcW w:w="249" w:type="dxa"/>
          </w:tcPr>
          <w:p w:rsidR="003267B1" w:rsidRPr="003267B1" w:rsidRDefault="003267B1" w:rsidP="003267B1">
            <w:pPr>
              <w:jc w:val="center"/>
              <w:rPr>
                <w:sz w:val="24"/>
                <w:szCs w:val="24"/>
              </w:rPr>
            </w:pPr>
            <w:r w:rsidRPr="003267B1">
              <w:rPr>
                <w:sz w:val="24"/>
                <w:szCs w:val="24"/>
              </w:rPr>
              <w:t>11</w:t>
            </w:r>
          </w:p>
        </w:tc>
        <w:tc>
          <w:tcPr>
            <w:tcW w:w="7831" w:type="dxa"/>
          </w:tcPr>
          <w:p w:rsidR="003267B1" w:rsidRPr="003267B1" w:rsidRDefault="003267B1" w:rsidP="003267B1">
            <w:pPr>
              <w:jc w:val="center"/>
              <w:rPr>
                <w:sz w:val="24"/>
                <w:szCs w:val="24"/>
              </w:rPr>
            </w:pPr>
            <w:r w:rsidRPr="003267B1">
              <w:rPr>
                <w:sz w:val="24"/>
                <w:szCs w:val="24"/>
              </w:rPr>
              <w:t>Чтение художественной литературы</w:t>
            </w:r>
          </w:p>
        </w:tc>
        <w:tc>
          <w:tcPr>
            <w:tcW w:w="2410" w:type="dxa"/>
          </w:tcPr>
          <w:p w:rsidR="003267B1" w:rsidRPr="003267B1" w:rsidRDefault="003267B1" w:rsidP="003267B1">
            <w:pPr>
              <w:jc w:val="center"/>
              <w:rPr>
                <w:sz w:val="24"/>
                <w:szCs w:val="24"/>
              </w:rPr>
            </w:pPr>
            <w:r w:rsidRPr="003267B1">
              <w:rPr>
                <w:sz w:val="24"/>
                <w:szCs w:val="24"/>
              </w:rPr>
              <w:t>15.10-16.30</w:t>
            </w:r>
          </w:p>
        </w:tc>
      </w:tr>
      <w:tr w:rsidR="003267B1" w:rsidRPr="003267B1" w:rsidTr="00A87837">
        <w:tc>
          <w:tcPr>
            <w:tcW w:w="249" w:type="dxa"/>
          </w:tcPr>
          <w:p w:rsidR="003267B1" w:rsidRPr="003267B1" w:rsidRDefault="003267B1" w:rsidP="003267B1">
            <w:pPr>
              <w:jc w:val="center"/>
              <w:rPr>
                <w:sz w:val="24"/>
                <w:szCs w:val="24"/>
              </w:rPr>
            </w:pPr>
            <w:r w:rsidRPr="003267B1">
              <w:rPr>
                <w:sz w:val="24"/>
                <w:szCs w:val="24"/>
              </w:rPr>
              <w:t>12</w:t>
            </w:r>
          </w:p>
        </w:tc>
        <w:tc>
          <w:tcPr>
            <w:tcW w:w="7831" w:type="dxa"/>
          </w:tcPr>
          <w:p w:rsidR="003267B1" w:rsidRPr="003267B1" w:rsidRDefault="003267B1" w:rsidP="003267B1">
            <w:pPr>
              <w:jc w:val="center"/>
              <w:rPr>
                <w:sz w:val="24"/>
                <w:szCs w:val="24"/>
              </w:rPr>
            </w:pPr>
            <w:r w:rsidRPr="003267B1">
              <w:rPr>
                <w:sz w:val="24"/>
                <w:szCs w:val="24"/>
              </w:rPr>
              <w:t xml:space="preserve">Подготовка к </w:t>
            </w:r>
            <w:proofErr w:type="spellStart"/>
            <w:r w:rsidRPr="003267B1">
              <w:rPr>
                <w:sz w:val="24"/>
                <w:szCs w:val="24"/>
              </w:rPr>
              <w:t>прогулке.Наблюдение.Игры</w:t>
            </w:r>
            <w:proofErr w:type="spellEnd"/>
            <w:r w:rsidRPr="003267B1">
              <w:rPr>
                <w:sz w:val="24"/>
                <w:szCs w:val="24"/>
              </w:rPr>
              <w:t>.</w:t>
            </w:r>
          </w:p>
        </w:tc>
        <w:tc>
          <w:tcPr>
            <w:tcW w:w="2410" w:type="dxa"/>
          </w:tcPr>
          <w:p w:rsidR="003267B1" w:rsidRPr="003267B1" w:rsidRDefault="003267B1" w:rsidP="003267B1">
            <w:pPr>
              <w:jc w:val="center"/>
              <w:rPr>
                <w:sz w:val="24"/>
                <w:szCs w:val="24"/>
              </w:rPr>
            </w:pPr>
            <w:r w:rsidRPr="003267B1">
              <w:rPr>
                <w:sz w:val="24"/>
                <w:szCs w:val="24"/>
              </w:rPr>
              <w:t>16.30 -17.20</w:t>
            </w:r>
          </w:p>
        </w:tc>
      </w:tr>
      <w:tr w:rsidR="003267B1" w:rsidRPr="003267B1" w:rsidTr="00A87837">
        <w:tc>
          <w:tcPr>
            <w:tcW w:w="249" w:type="dxa"/>
          </w:tcPr>
          <w:p w:rsidR="003267B1" w:rsidRPr="003267B1" w:rsidRDefault="003267B1" w:rsidP="003267B1">
            <w:pPr>
              <w:jc w:val="center"/>
              <w:rPr>
                <w:sz w:val="24"/>
                <w:szCs w:val="24"/>
              </w:rPr>
            </w:pPr>
            <w:r w:rsidRPr="003267B1">
              <w:rPr>
                <w:sz w:val="24"/>
                <w:szCs w:val="24"/>
              </w:rPr>
              <w:t>13</w:t>
            </w:r>
          </w:p>
        </w:tc>
        <w:tc>
          <w:tcPr>
            <w:tcW w:w="7831" w:type="dxa"/>
          </w:tcPr>
          <w:p w:rsidR="003267B1" w:rsidRPr="003267B1" w:rsidRDefault="003267B1" w:rsidP="003267B1">
            <w:pPr>
              <w:jc w:val="center"/>
              <w:rPr>
                <w:sz w:val="24"/>
                <w:szCs w:val="24"/>
              </w:rPr>
            </w:pPr>
            <w:r w:rsidRPr="003267B1">
              <w:rPr>
                <w:sz w:val="24"/>
                <w:szCs w:val="24"/>
              </w:rPr>
              <w:t>Возвращение с прогулки.</w:t>
            </w:r>
          </w:p>
          <w:p w:rsidR="003267B1" w:rsidRPr="003267B1" w:rsidRDefault="003267B1" w:rsidP="003267B1">
            <w:pPr>
              <w:jc w:val="center"/>
              <w:rPr>
                <w:sz w:val="24"/>
                <w:szCs w:val="24"/>
              </w:rPr>
            </w:pPr>
            <w:r w:rsidRPr="003267B1">
              <w:rPr>
                <w:sz w:val="24"/>
                <w:szCs w:val="24"/>
              </w:rPr>
              <w:t>Самостоятельная деятельность.</w:t>
            </w:r>
          </w:p>
        </w:tc>
        <w:tc>
          <w:tcPr>
            <w:tcW w:w="2410" w:type="dxa"/>
          </w:tcPr>
          <w:p w:rsidR="003267B1" w:rsidRPr="003267B1" w:rsidRDefault="003267B1" w:rsidP="003267B1">
            <w:pPr>
              <w:jc w:val="center"/>
              <w:rPr>
                <w:sz w:val="24"/>
                <w:szCs w:val="24"/>
              </w:rPr>
            </w:pPr>
            <w:r w:rsidRPr="003267B1">
              <w:rPr>
                <w:sz w:val="24"/>
                <w:szCs w:val="24"/>
              </w:rPr>
              <w:t>17.20 -17.45</w:t>
            </w:r>
          </w:p>
        </w:tc>
      </w:tr>
      <w:tr w:rsidR="003267B1" w:rsidRPr="003267B1" w:rsidTr="00A87837">
        <w:tc>
          <w:tcPr>
            <w:tcW w:w="249" w:type="dxa"/>
          </w:tcPr>
          <w:p w:rsidR="003267B1" w:rsidRPr="003267B1" w:rsidRDefault="003267B1" w:rsidP="003267B1">
            <w:pPr>
              <w:jc w:val="center"/>
              <w:rPr>
                <w:sz w:val="24"/>
                <w:szCs w:val="24"/>
              </w:rPr>
            </w:pPr>
            <w:r w:rsidRPr="003267B1">
              <w:rPr>
                <w:sz w:val="24"/>
                <w:szCs w:val="24"/>
              </w:rPr>
              <w:t>14</w:t>
            </w:r>
          </w:p>
        </w:tc>
        <w:tc>
          <w:tcPr>
            <w:tcW w:w="7831" w:type="dxa"/>
          </w:tcPr>
          <w:p w:rsidR="003267B1" w:rsidRPr="003267B1" w:rsidRDefault="003267B1" w:rsidP="003267B1">
            <w:pPr>
              <w:jc w:val="center"/>
              <w:rPr>
                <w:sz w:val="24"/>
                <w:szCs w:val="24"/>
              </w:rPr>
            </w:pPr>
            <w:r w:rsidRPr="003267B1">
              <w:rPr>
                <w:sz w:val="24"/>
                <w:szCs w:val="24"/>
              </w:rPr>
              <w:t>Уход детей домой</w:t>
            </w:r>
          </w:p>
        </w:tc>
        <w:tc>
          <w:tcPr>
            <w:tcW w:w="2410" w:type="dxa"/>
          </w:tcPr>
          <w:p w:rsidR="003267B1" w:rsidRPr="003267B1" w:rsidRDefault="003267B1" w:rsidP="003267B1">
            <w:pPr>
              <w:jc w:val="center"/>
              <w:rPr>
                <w:sz w:val="24"/>
                <w:szCs w:val="24"/>
              </w:rPr>
            </w:pPr>
            <w:r w:rsidRPr="003267B1">
              <w:rPr>
                <w:sz w:val="24"/>
                <w:szCs w:val="24"/>
              </w:rPr>
              <w:t>18.00</w:t>
            </w:r>
          </w:p>
        </w:tc>
      </w:tr>
    </w:tbl>
    <w:p w:rsidR="003267B1" w:rsidRPr="003267B1" w:rsidRDefault="003267B1" w:rsidP="003267B1">
      <w:pPr>
        <w:ind w:firstLine="708"/>
        <w:jc w:val="center"/>
        <w:rPr>
          <w:sz w:val="24"/>
          <w:szCs w:val="24"/>
        </w:rPr>
      </w:pPr>
    </w:p>
    <w:p w:rsidR="003267B1" w:rsidRDefault="003267B1" w:rsidP="003267B1">
      <w:pPr>
        <w:ind w:firstLine="708"/>
        <w:jc w:val="center"/>
        <w:rPr>
          <w:sz w:val="24"/>
          <w:szCs w:val="24"/>
        </w:rPr>
      </w:pPr>
    </w:p>
    <w:p w:rsidR="00A87837" w:rsidRDefault="00A87837" w:rsidP="003267B1">
      <w:pPr>
        <w:ind w:firstLine="708"/>
        <w:jc w:val="center"/>
        <w:rPr>
          <w:sz w:val="24"/>
          <w:szCs w:val="24"/>
        </w:rPr>
      </w:pPr>
    </w:p>
    <w:p w:rsidR="00A87837" w:rsidRPr="003267B1" w:rsidRDefault="00A87837" w:rsidP="003267B1">
      <w:pPr>
        <w:ind w:firstLine="708"/>
        <w:jc w:val="center"/>
        <w:rPr>
          <w:sz w:val="24"/>
          <w:szCs w:val="24"/>
        </w:rPr>
      </w:pPr>
    </w:p>
    <w:p w:rsidR="002A05F2" w:rsidRPr="003267B1" w:rsidRDefault="002A05F2" w:rsidP="00A87837">
      <w:pPr>
        <w:jc w:val="right"/>
        <w:rPr>
          <w:rFonts w:ascii="Times New Roman" w:eastAsia="Times New Roman" w:hAnsi="Times New Roman" w:cs="Times New Roman"/>
          <w:b/>
          <w:bCs/>
          <w:sz w:val="24"/>
          <w:szCs w:val="24"/>
        </w:rPr>
      </w:pPr>
    </w:p>
    <w:p w:rsidR="002A05F2" w:rsidRDefault="002A05F2" w:rsidP="007F11FD">
      <w:pPr>
        <w:spacing w:after="0" w:line="240" w:lineRule="auto"/>
        <w:jc w:val="center"/>
        <w:rPr>
          <w:rFonts w:ascii="Times New Roman" w:eastAsia="Times New Roman" w:hAnsi="Times New Roman" w:cs="Times New Roman"/>
          <w:b/>
          <w:bCs/>
          <w:sz w:val="24"/>
          <w:szCs w:val="24"/>
        </w:rPr>
      </w:pPr>
    </w:p>
    <w:p w:rsidR="00A87837" w:rsidRDefault="00A87837" w:rsidP="007F11FD">
      <w:pPr>
        <w:spacing w:after="0" w:line="240" w:lineRule="auto"/>
        <w:jc w:val="center"/>
        <w:rPr>
          <w:rFonts w:ascii="Times New Roman" w:eastAsia="Times New Roman" w:hAnsi="Times New Roman" w:cs="Times New Roman"/>
          <w:b/>
          <w:bCs/>
          <w:sz w:val="24"/>
          <w:szCs w:val="24"/>
        </w:rPr>
      </w:pPr>
    </w:p>
    <w:p w:rsidR="00A87837" w:rsidRDefault="00A87837" w:rsidP="007F11FD">
      <w:pPr>
        <w:spacing w:after="0" w:line="240" w:lineRule="auto"/>
        <w:jc w:val="center"/>
        <w:rPr>
          <w:rFonts w:ascii="Times New Roman" w:eastAsia="Times New Roman" w:hAnsi="Times New Roman" w:cs="Times New Roman"/>
          <w:b/>
          <w:bCs/>
          <w:sz w:val="24"/>
          <w:szCs w:val="24"/>
        </w:rPr>
      </w:pPr>
    </w:p>
    <w:p w:rsidR="00A87837" w:rsidRDefault="00A87837" w:rsidP="007F11FD">
      <w:pPr>
        <w:spacing w:after="0" w:line="240" w:lineRule="auto"/>
        <w:jc w:val="center"/>
        <w:rPr>
          <w:rFonts w:ascii="Times New Roman" w:eastAsia="Times New Roman" w:hAnsi="Times New Roman" w:cs="Times New Roman"/>
          <w:b/>
          <w:bCs/>
          <w:sz w:val="24"/>
          <w:szCs w:val="24"/>
        </w:rPr>
      </w:pPr>
    </w:p>
    <w:p w:rsidR="00A87837" w:rsidRDefault="00A87837" w:rsidP="007F11FD">
      <w:pPr>
        <w:spacing w:after="0" w:line="240" w:lineRule="auto"/>
        <w:jc w:val="center"/>
        <w:rPr>
          <w:rFonts w:ascii="Times New Roman" w:eastAsia="Times New Roman" w:hAnsi="Times New Roman" w:cs="Times New Roman"/>
          <w:b/>
          <w:bCs/>
          <w:sz w:val="24"/>
          <w:szCs w:val="24"/>
        </w:rPr>
      </w:pPr>
    </w:p>
    <w:p w:rsidR="00A87837" w:rsidRDefault="00A87837" w:rsidP="007F11FD">
      <w:pPr>
        <w:spacing w:after="0" w:line="240" w:lineRule="auto"/>
        <w:jc w:val="center"/>
        <w:rPr>
          <w:rFonts w:ascii="Times New Roman" w:eastAsia="Times New Roman" w:hAnsi="Times New Roman" w:cs="Times New Roman"/>
          <w:b/>
          <w:bCs/>
          <w:sz w:val="24"/>
          <w:szCs w:val="24"/>
        </w:rPr>
      </w:pPr>
    </w:p>
    <w:p w:rsidR="00A87837" w:rsidRDefault="00A87837" w:rsidP="007F11FD">
      <w:pPr>
        <w:spacing w:after="0" w:line="240" w:lineRule="auto"/>
        <w:jc w:val="center"/>
        <w:rPr>
          <w:rFonts w:ascii="Times New Roman" w:eastAsia="Times New Roman" w:hAnsi="Times New Roman" w:cs="Times New Roman"/>
          <w:b/>
          <w:bCs/>
          <w:sz w:val="24"/>
          <w:szCs w:val="24"/>
        </w:rPr>
      </w:pPr>
    </w:p>
    <w:p w:rsidR="00A87837" w:rsidRDefault="00A87837" w:rsidP="007F11FD">
      <w:pPr>
        <w:spacing w:after="0" w:line="240" w:lineRule="auto"/>
        <w:jc w:val="center"/>
        <w:rPr>
          <w:rFonts w:ascii="Times New Roman" w:eastAsia="Times New Roman" w:hAnsi="Times New Roman" w:cs="Times New Roman"/>
          <w:b/>
          <w:bCs/>
          <w:sz w:val="24"/>
          <w:szCs w:val="24"/>
        </w:rPr>
      </w:pPr>
    </w:p>
    <w:p w:rsidR="00A87837" w:rsidRDefault="00A87837" w:rsidP="007F11FD">
      <w:pPr>
        <w:spacing w:after="0" w:line="240" w:lineRule="auto"/>
        <w:jc w:val="center"/>
        <w:rPr>
          <w:rFonts w:ascii="Times New Roman" w:eastAsia="Times New Roman" w:hAnsi="Times New Roman" w:cs="Times New Roman"/>
          <w:b/>
          <w:bCs/>
          <w:sz w:val="24"/>
          <w:szCs w:val="24"/>
        </w:rPr>
      </w:pPr>
    </w:p>
    <w:p w:rsidR="00A87837" w:rsidRDefault="00A87837" w:rsidP="007F11FD">
      <w:pPr>
        <w:spacing w:after="0" w:line="240" w:lineRule="auto"/>
        <w:jc w:val="center"/>
        <w:rPr>
          <w:rFonts w:ascii="Times New Roman" w:eastAsia="Times New Roman" w:hAnsi="Times New Roman" w:cs="Times New Roman"/>
          <w:b/>
          <w:bCs/>
          <w:sz w:val="24"/>
          <w:szCs w:val="24"/>
        </w:rPr>
      </w:pPr>
    </w:p>
    <w:p w:rsidR="00A87837" w:rsidRDefault="00A87837" w:rsidP="007F11FD">
      <w:pPr>
        <w:spacing w:after="0" w:line="240" w:lineRule="auto"/>
        <w:jc w:val="center"/>
        <w:rPr>
          <w:rFonts w:ascii="Times New Roman" w:eastAsia="Times New Roman" w:hAnsi="Times New Roman" w:cs="Times New Roman"/>
          <w:b/>
          <w:bCs/>
          <w:sz w:val="24"/>
          <w:szCs w:val="24"/>
        </w:rPr>
      </w:pPr>
    </w:p>
    <w:p w:rsidR="00A87837" w:rsidRPr="003267B1" w:rsidRDefault="00A87837" w:rsidP="007F11FD">
      <w:pPr>
        <w:spacing w:after="0" w:line="240" w:lineRule="auto"/>
        <w:jc w:val="center"/>
        <w:rPr>
          <w:rFonts w:ascii="Times New Roman" w:eastAsia="Times New Roman" w:hAnsi="Times New Roman" w:cs="Times New Roman"/>
          <w:b/>
          <w:bCs/>
          <w:sz w:val="24"/>
          <w:szCs w:val="24"/>
        </w:rPr>
      </w:pPr>
    </w:p>
    <w:p w:rsidR="00570BFE" w:rsidRDefault="00570BFE" w:rsidP="00A87837">
      <w:pPr>
        <w:spacing w:after="0" w:line="240" w:lineRule="auto"/>
        <w:rPr>
          <w:rFonts w:ascii="Times New Roman" w:eastAsia="Times New Roman" w:hAnsi="Times New Roman" w:cs="Times New Roman"/>
          <w:b/>
          <w:bCs/>
          <w:sz w:val="28"/>
          <w:szCs w:val="28"/>
        </w:rPr>
      </w:pPr>
    </w:p>
    <w:p w:rsidR="00167470" w:rsidRPr="00167470" w:rsidRDefault="0029128D" w:rsidP="007F11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lastRenderedPageBreak/>
        <w:t>4</w:t>
      </w:r>
      <w:r w:rsidR="00167470" w:rsidRPr="00167470">
        <w:rPr>
          <w:rFonts w:ascii="Times New Roman" w:eastAsia="Times New Roman" w:hAnsi="Times New Roman" w:cs="Times New Roman"/>
          <w:b/>
          <w:bCs/>
          <w:sz w:val="28"/>
          <w:szCs w:val="28"/>
        </w:rPr>
        <w:t>.4 Модель организации образовательной деятельности</w:t>
      </w:r>
    </w:p>
    <w:p w:rsidR="00167470" w:rsidRPr="00167470" w:rsidRDefault="00167470" w:rsidP="007F11FD">
      <w:pPr>
        <w:spacing w:after="0" w:line="240" w:lineRule="auto"/>
        <w:ind w:firstLine="142"/>
        <w:jc w:val="right"/>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606"/>
        <w:gridCol w:w="14"/>
        <w:gridCol w:w="3187"/>
        <w:gridCol w:w="6332"/>
      </w:tblGrid>
      <w:tr w:rsidR="00167470" w:rsidRPr="002A05F2" w:rsidTr="002A05F2">
        <w:tc>
          <w:tcPr>
            <w:tcW w:w="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п/п</w:t>
            </w:r>
          </w:p>
        </w:tc>
        <w:tc>
          <w:tcPr>
            <w:tcW w:w="32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ind w:right="105"/>
              <w:jc w:val="center"/>
              <w:rPr>
                <w:rFonts w:ascii="Times New Roman" w:eastAsia="Times New Roman" w:hAnsi="Times New Roman" w:cs="Times New Roman"/>
                <w:sz w:val="24"/>
                <w:szCs w:val="24"/>
              </w:rPr>
            </w:pPr>
            <w:r w:rsidRPr="002A05F2">
              <w:rPr>
                <w:rFonts w:ascii="Times New Roman" w:eastAsia="Times New Roman" w:hAnsi="Times New Roman" w:cs="Times New Roman"/>
                <w:b/>
                <w:bCs/>
                <w:sz w:val="24"/>
                <w:szCs w:val="24"/>
              </w:rPr>
              <w:t>Режимные моменты</w:t>
            </w:r>
          </w:p>
        </w:tc>
        <w:tc>
          <w:tcPr>
            <w:tcW w:w="6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b/>
                <w:bCs/>
                <w:sz w:val="24"/>
                <w:szCs w:val="24"/>
              </w:rPr>
              <w:t>Формы организации и формы работы с детьми</w:t>
            </w:r>
          </w:p>
        </w:tc>
      </w:tr>
      <w:tr w:rsidR="00167470" w:rsidRPr="002A05F2" w:rsidTr="002A05F2">
        <w:trPr>
          <w:trHeight w:val="2222"/>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1.</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Прием детей, осмотр, разнообразная детская деятельность (с учетом перечня, групповых традиций,  событий) в соответствии с темой</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Самостоятельная деятельность детей (по инициативе и желанию ребенка). Совместная деятельность: подгрупповая и индивидуальная. Формы работы: беседа, игры с правилами, чтение художественной литературы, поручения и т.д. В ходе данного режимного момента происходит создание предметно-развивающей среды в соответствии с содержанием образовательных областей.</w:t>
            </w:r>
          </w:p>
        </w:tc>
      </w:tr>
      <w:tr w:rsidR="00167470" w:rsidRPr="002A05F2" w:rsidTr="002A05F2">
        <w:trPr>
          <w:trHeight w:val="357"/>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2.</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Утренняя гимнастика</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взрослых и детей</w:t>
            </w:r>
          </w:p>
        </w:tc>
      </w:tr>
      <w:tr w:rsidR="00167470" w:rsidRPr="002A05F2" w:rsidTr="002A05F2">
        <w:trPr>
          <w:trHeight w:val="1285"/>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3.</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Подготовка к завтраку, завтрак</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(подгрупповая, индивидуальная</w:t>
            </w:r>
            <w:proofErr w:type="gramStart"/>
            <w:r w:rsidRPr="002A05F2">
              <w:rPr>
                <w:rFonts w:ascii="Times New Roman" w:eastAsia="Times New Roman" w:hAnsi="Times New Roman" w:cs="Times New Roman"/>
                <w:sz w:val="24"/>
                <w:szCs w:val="24"/>
              </w:rPr>
              <w:t>)Ф</w:t>
            </w:r>
            <w:proofErr w:type="gramEnd"/>
            <w:r w:rsidRPr="002A05F2">
              <w:rPr>
                <w:rFonts w:ascii="Times New Roman" w:eastAsia="Times New Roman" w:hAnsi="Times New Roman" w:cs="Times New Roman"/>
                <w:sz w:val="24"/>
                <w:szCs w:val="24"/>
              </w:rPr>
              <w:t>ормы работы: рассказ педагога, самообслуживание, культурно-гигиенические навыки, этикет, здоровье, социализация, коммуникация).</w:t>
            </w:r>
          </w:p>
        </w:tc>
      </w:tr>
      <w:tr w:rsidR="00167470" w:rsidRPr="002A05F2" w:rsidTr="002A05F2">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4.</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Разнообразная детская деятельность</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взрослых и детей. Самостоятельная деятельность детей.Формы работы: подвижные дидактические игры, подвижные игры с правилами, игровые упражнения, сюжетные игры, игры с правилами, подвижные игры (с музыкальным сопровождением), музыкально–дидактическая игра,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совместные действия, дежурство, поручение, задание, наблюдение, экскурсия, решение проблемных ситуаций, экспериментирование, коллекционирование, моделирование, слушание, исполнение, импровизация, экспериментирование, чтение, обсуждение, разучивание.</w:t>
            </w:r>
          </w:p>
        </w:tc>
      </w:tr>
      <w:tr w:rsidR="00167470" w:rsidRPr="002A05F2" w:rsidTr="002A05F2">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2A05F2" w:rsidP="002A05F2">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Образовательная деятельность</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xml:space="preserve">Доминирующие образовательные области </w:t>
            </w:r>
            <w:r w:rsidRPr="002A05F2">
              <w:rPr>
                <w:rFonts w:ascii="Times New Roman" w:eastAsia="Times New Roman" w:hAnsi="Times New Roman" w:cs="Times New Roman"/>
                <w:i/>
                <w:iCs/>
                <w:sz w:val="24"/>
                <w:szCs w:val="24"/>
              </w:rPr>
              <w:t>понедельник:</w:t>
            </w:r>
            <w:r w:rsidRPr="002A05F2">
              <w:rPr>
                <w:rFonts w:ascii="Times New Roman" w:eastAsia="Times New Roman" w:hAnsi="Times New Roman" w:cs="Times New Roman"/>
                <w:sz w:val="24"/>
                <w:szCs w:val="24"/>
              </w:rPr>
              <w:t xml:space="preserve"> Социально-</w:t>
            </w:r>
            <w:r w:rsidR="00A934A5" w:rsidRPr="002A05F2">
              <w:rPr>
                <w:rFonts w:ascii="Times New Roman" w:eastAsia="Times New Roman" w:hAnsi="Times New Roman" w:cs="Times New Roman"/>
                <w:sz w:val="24"/>
                <w:szCs w:val="24"/>
              </w:rPr>
              <w:t xml:space="preserve"> коммуникативная, физическое </w:t>
            </w:r>
            <w:r w:rsidRPr="002A05F2">
              <w:rPr>
                <w:rFonts w:ascii="Times New Roman" w:eastAsia="Times New Roman" w:hAnsi="Times New Roman" w:cs="Times New Roman"/>
                <w:sz w:val="24"/>
                <w:szCs w:val="24"/>
              </w:rPr>
              <w:t xml:space="preserve">развитие; </w:t>
            </w:r>
            <w:r w:rsidRPr="002A05F2">
              <w:rPr>
                <w:rFonts w:ascii="Times New Roman" w:eastAsia="Times New Roman" w:hAnsi="Times New Roman" w:cs="Times New Roman"/>
                <w:i/>
                <w:iCs/>
                <w:sz w:val="24"/>
                <w:szCs w:val="24"/>
              </w:rPr>
              <w:t>вторник</w:t>
            </w:r>
            <w:r w:rsidRPr="002A05F2">
              <w:rPr>
                <w:rFonts w:ascii="Times New Roman" w:eastAsia="Times New Roman" w:hAnsi="Times New Roman" w:cs="Times New Roman"/>
                <w:sz w:val="24"/>
                <w:szCs w:val="24"/>
              </w:rPr>
              <w:t xml:space="preserve">: познавательное, художественно-эстетическое развитие; </w:t>
            </w:r>
            <w:r w:rsidRPr="002A05F2">
              <w:rPr>
                <w:rFonts w:ascii="Times New Roman" w:eastAsia="Times New Roman" w:hAnsi="Times New Roman" w:cs="Times New Roman"/>
                <w:i/>
                <w:iCs/>
                <w:sz w:val="24"/>
                <w:szCs w:val="24"/>
              </w:rPr>
              <w:t>среда:</w:t>
            </w:r>
            <w:r w:rsidRPr="002A05F2">
              <w:rPr>
                <w:rFonts w:ascii="Times New Roman" w:eastAsia="Times New Roman" w:hAnsi="Times New Roman" w:cs="Times New Roman"/>
                <w:sz w:val="24"/>
                <w:szCs w:val="24"/>
              </w:rPr>
              <w:t xml:space="preserve"> речевое, социально-коммуникативное развитие; </w:t>
            </w:r>
            <w:r w:rsidRPr="002A05F2">
              <w:rPr>
                <w:rFonts w:ascii="Times New Roman" w:eastAsia="Times New Roman" w:hAnsi="Times New Roman" w:cs="Times New Roman"/>
                <w:i/>
                <w:iCs/>
                <w:sz w:val="24"/>
                <w:szCs w:val="24"/>
              </w:rPr>
              <w:t>четверг</w:t>
            </w:r>
            <w:r w:rsidRPr="002A05F2">
              <w:rPr>
                <w:rFonts w:ascii="Times New Roman" w:eastAsia="Times New Roman" w:hAnsi="Times New Roman" w:cs="Times New Roman"/>
                <w:sz w:val="24"/>
                <w:szCs w:val="24"/>
              </w:rPr>
              <w:t xml:space="preserve">: художественно-эстетическое, физическое; </w:t>
            </w:r>
            <w:r w:rsidRPr="002A05F2">
              <w:rPr>
                <w:rFonts w:ascii="Times New Roman" w:eastAsia="Times New Roman" w:hAnsi="Times New Roman" w:cs="Times New Roman"/>
                <w:i/>
                <w:iCs/>
                <w:sz w:val="24"/>
                <w:szCs w:val="24"/>
              </w:rPr>
              <w:t>пятница</w:t>
            </w:r>
            <w:r w:rsidRPr="002A05F2">
              <w:rPr>
                <w:rFonts w:ascii="Times New Roman" w:eastAsia="Times New Roman" w:hAnsi="Times New Roman" w:cs="Times New Roman"/>
                <w:sz w:val="24"/>
                <w:szCs w:val="24"/>
              </w:rPr>
              <w:t>: речевое, познавательное развитие;</w:t>
            </w:r>
          </w:p>
        </w:tc>
      </w:tr>
      <w:tr w:rsidR="00167470" w:rsidRPr="002A05F2" w:rsidTr="002A05F2">
        <w:trPr>
          <w:trHeight w:val="550"/>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2A05F2" w:rsidP="002A05F2">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Подготовка к прогулке</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взрослых и детей. Самостоятельная деятельность детей</w:t>
            </w:r>
          </w:p>
        </w:tc>
      </w:tr>
      <w:tr w:rsidR="00167470" w:rsidRPr="002A05F2" w:rsidTr="002A05F2">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7.</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Прогулка</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взрослых и детей. Самостоятельная деятельность детей.Формы работы: подвижные игры с правилами, игровые упражнения, сюжетные игры, игры с правилами, соревнования, реализация проектов, беседы, ситуативный разговор, речевая ситуация, составление и отгадывание загадок, совместные действия, поручение, задание, наблюдение, экскурсия, решение проблемных ситуаций, экспериментирование, слушание, исполнение, импровизация, чтение, обсуждение.</w:t>
            </w:r>
          </w:p>
        </w:tc>
      </w:tr>
      <w:tr w:rsidR="00167470" w:rsidRPr="002A05F2" w:rsidTr="002A05F2">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2A05F2" w:rsidP="002A05F2">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2A05F2" w:rsidP="007F11FD">
            <w:pPr>
              <w:spacing w:line="240" w:lineRule="auto"/>
              <w:ind w:left="60"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Возвращение </w:t>
            </w:r>
            <w:r w:rsidR="00167470" w:rsidRPr="002A05F2">
              <w:rPr>
                <w:rFonts w:ascii="Times New Roman" w:eastAsia="Times New Roman" w:hAnsi="Times New Roman" w:cs="Times New Roman"/>
                <w:sz w:val="24"/>
                <w:szCs w:val="24"/>
              </w:rPr>
              <w:t xml:space="preserve">с прогулки, </w:t>
            </w:r>
            <w:r w:rsidR="00167470" w:rsidRPr="002A05F2">
              <w:rPr>
                <w:rFonts w:ascii="Times New Roman" w:eastAsia="Times New Roman" w:hAnsi="Times New Roman" w:cs="Times New Roman"/>
                <w:sz w:val="24"/>
                <w:szCs w:val="24"/>
              </w:rPr>
              <w:lastRenderedPageBreak/>
              <w:t>подготовка к обеду</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lastRenderedPageBreak/>
              <w:t xml:space="preserve">Совместная деятельность взрослых и детей. </w:t>
            </w:r>
            <w:r w:rsidRPr="002A05F2">
              <w:rPr>
                <w:rFonts w:ascii="Times New Roman" w:eastAsia="Times New Roman" w:hAnsi="Times New Roman" w:cs="Times New Roman"/>
                <w:sz w:val="24"/>
                <w:szCs w:val="24"/>
              </w:rPr>
              <w:lastRenderedPageBreak/>
              <w:t>Самостоятельная деятельность детей</w:t>
            </w:r>
          </w:p>
        </w:tc>
      </w:tr>
      <w:tr w:rsidR="00167470" w:rsidRPr="002A05F2" w:rsidTr="002A05F2">
        <w:trPr>
          <w:trHeight w:val="1013"/>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2A05F2" w:rsidP="002A05F2">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Обед</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(подгрупповая, индивидуальная). Формы работы: рассказ педагога, самообслуживание, культурно-гигиенические навыки, этикет, здоровье, социализация, коммуникация).</w:t>
            </w:r>
          </w:p>
        </w:tc>
      </w:tr>
      <w:tr w:rsidR="00167470" w:rsidRPr="002A05F2" w:rsidTr="002A05F2">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10.</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Подготовка ко сну</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(подгрупповая, индивидуальная).Формы работы: чтение любимой книги (отрывок). Проанализировать работу дежурных по столовой. Закреплять навык аккуратно складывать одежду.</w:t>
            </w:r>
          </w:p>
        </w:tc>
      </w:tr>
      <w:tr w:rsidR="00167470" w:rsidRPr="002A05F2" w:rsidTr="002A05F2">
        <w:trPr>
          <w:trHeight w:val="1069"/>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11.</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2A05F2" w:rsidP="007F11FD">
            <w:pPr>
              <w:spacing w:line="240" w:lineRule="auto"/>
              <w:ind w:left="60"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Постепенный подъем, воздушные, </w:t>
            </w:r>
            <w:r w:rsidR="00167470" w:rsidRPr="002A05F2">
              <w:rPr>
                <w:rFonts w:ascii="Times New Roman" w:eastAsia="Times New Roman" w:hAnsi="Times New Roman" w:cs="Times New Roman"/>
                <w:sz w:val="24"/>
                <w:szCs w:val="24"/>
              </w:rPr>
              <w:t>водные   процедуры, подготовка к полднику</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xml:space="preserve">Совместная деятельность взрослых и детей. </w:t>
            </w:r>
          </w:p>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Самостоятельная деятельность детей</w:t>
            </w:r>
          </w:p>
        </w:tc>
      </w:tr>
      <w:tr w:rsidR="00167470" w:rsidRPr="002A05F2" w:rsidTr="002A05F2">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12.</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Полдник</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(подгрупповая, индивидуальная).Формы работы: рассказ педагога, самообслуживание, культурно-гигиенические навыки, этикет, здоровье, социализация, коммуникация).</w:t>
            </w:r>
          </w:p>
        </w:tc>
      </w:tr>
      <w:tr w:rsidR="00167470" w:rsidRPr="002A05F2" w:rsidTr="002A05F2">
        <w:trPr>
          <w:trHeight w:val="1027"/>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13.</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Образовательная деятельность, самостоятельная деятельность</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xml:space="preserve">Образовательная деятельность, проводимая в соответствии с </w:t>
            </w:r>
            <w:proofErr w:type="spellStart"/>
            <w:r w:rsidRPr="002A05F2">
              <w:rPr>
                <w:rFonts w:ascii="Times New Roman" w:eastAsia="Times New Roman" w:hAnsi="Times New Roman" w:cs="Times New Roman"/>
                <w:sz w:val="24"/>
                <w:szCs w:val="24"/>
              </w:rPr>
              <w:t>СанПин</w:t>
            </w:r>
            <w:proofErr w:type="spellEnd"/>
            <w:r w:rsidRPr="002A05F2">
              <w:rPr>
                <w:rFonts w:ascii="Times New Roman" w:eastAsia="Times New Roman" w:hAnsi="Times New Roman" w:cs="Times New Roman"/>
                <w:sz w:val="24"/>
                <w:szCs w:val="24"/>
              </w:rPr>
              <w:t>, а так же все виды самостоятельной деятельности.</w:t>
            </w:r>
          </w:p>
        </w:tc>
      </w:tr>
      <w:tr w:rsidR="00167470" w:rsidRPr="002A05F2" w:rsidTr="002A05F2">
        <w:trPr>
          <w:trHeight w:val="492"/>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14</w:t>
            </w:r>
          </w:p>
        </w:tc>
        <w:tc>
          <w:tcPr>
            <w:tcW w:w="32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Подготовка к прогулке</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взрослых и детей.Самостоятельная деятельность детей.</w:t>
            </w:r>
          </w:p>
        </w:tc>
      </w:tr>
      <w:tr w:rsidR="00167470" w:rsidRPr="00167470" w:rsidTr="002A05F2">
        <w:trPr>
          <w:trHeight w:val="2700"/>
        </w:trPr>
        <w:tc>
          <w:tcPr>
            <w:tcW w:w="6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15.</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Прогулка</w:t>
            </w:r>
          </w:p>
        </w:tc>
        <w:tc>
          <w:tcPr>
            <w:tcW w:w="6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Совместная деятельность взрослых и детей.Самостоятельная деятельность детей.Формы работы: подвижные игры с правилами, игровые упражнения, сюжетные игры, игры с правилами, соревнования, реализация проектов, беседы, ситуативный разговор, речевая ситуация, составление и отгадывание загадок, совместные действия, дежурство, поручение, задание, наблюдение, решение проблемных ситуаций, экспериментирование, экспериментирование, чтение, обсуждение.</w:t>
            </w:r>
          </w:p>
        </w:tc>
      </w:tr>
      <w:tr w:rsidR="00167470" w:rsidRPr="00167470" w:rsidTr="002A05F2">
        <w:tc>
          <w:tcPr>
            <w:tcW w:w="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470" w:rsidRPr="002A05F2" w:rsidRDefault="002A05F2" w:rsidP="007F11FD">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167470" w:rsidRPr="002A05F2">
              <w:rPr>
                <w:rFonts w:ascii="Times New Roman" w:eastAsia="Times New Roman" w:hAnsi="Times New Roman" w:cs="Times New Roman"/>
                <w:sz w:val="24"/>
                <w:szCs w:val="24"/>
              </w:rPr>
              <w:t>.</w:t>
            </w:r>
          </w:p>
          <w:p w:rsidR="00167470" w:rsidRPr="002A05F2" w:rsidRDefault="00167470" w:rsidP="007F11FD">
            <w:pPr>
              <w:spacing w:after="100" w:afterAutospacing="1" w:line="240" w:lineRule="auto"/>
              <w:jc w:val="center"/>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tc>
        <w:tc>
          <w:tcPr>
            <w:tcW w:w="3187"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7F11FD">
            <w:pPr>
              <w:spacing w:line="240" w:lineRule="auto"/>
              <w:ind w:left="60" w:right="105"/>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Уход домой</w:t>
            </w:r>
          </w:p>
        </w:tc>
        <w:tc>
          <w:tcPr>
            <w:tcW w:w="6332" w:type="dxa"/>
            <w:tcBorders>
              <w:top w:val="nil"/>
              <w:left w:val="nil"/>
              <w:bottom w:val="single" w:sz="8" w:space="0" w:color="auto"/>
              <w:right w:val="single" w:sz="8" w:space="0" w:color="auto"/>
            </w:tcBorders>
            <w:tcMar>
              <w:top w:w="0" w:type="dxa"/>
              <w:left w:w="108" w:type="dxa"/>
              <w:bottom w:w="0" w:type="dxa"/>
              <w:right w:w="108" w:type="dxa"/>
            </w:tcMar>
            <w:hideMark/>
          </w:tcPr>
          <w:p w:rsidR="00167470" w:rsidRPr="002A05F2" w:rsidRDefault="00167470" w:rsidP="00A934A5">
            <w:pPr>
              <w:spacing w:line="240" w:lineRule="auto"/>
              <w:ind w:left="90" w:right="12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Самостоятельная деятельность детей (п</w:t>
            </w:r>
            <w:r w:rsidR="002A05F2">
              <w:rPr>
                <w:rFonts w:ascii="Times New Roman" w:eastAsia="Times New Roman" w:hAnsi="Times New Roman" w:cs="Times New Roman"/>
                <w:sz w:val="24"/>
                <w:szCs w:val="24"/>
              </w:rPr>
              <w:t xml:space="preserve">о инициативе и желанию ребенка) </w:t>
            </w:r>
            <w:r w:rsidRPr="002A05F2">
              <w:rPr>
                <w:rFonts w:ascii="Times New Roman" w:eastAsia="Times New Roman" w:hAnsi="Times New Roman" w:cs="Times New Roman"/>
                <w:sz w:val="24"/>
                <w:szCs w:val="24"/>
              </w:rPr>
              <w:t>Совместная деятельность: подгрупповая и индивидуальная.Формы работы: беседа, игры с правилами, чтение художественной литературы, поручения и т.д.</w:t>
            </w:r>
          </w:p>
        </w:tc>
      </w:tr>
    </w:tbl>
    <w:p w:rsidR="002A05F2" w:rsidRDefault="002A05F2" w:rsidP="007F11FD">
      <w:pPr>
        <w:spacing w:after="100" w:afterAutospacing="1" w:line="240" w:lineRule="auto"/>
        <w:jc w:val="both"/>
        <w:rPr>
          <w:rFonts w:ascii="Times New Roman" w:eastAsia="Times New Roman" w:hAnsi="Times New Roman" w:cs="Times New Roman"/>
          <w:b/>
          <w:bCs/>
          <w:sz w:val="28"/>
          <w:szCs w:val="28"/>
        </w:rPr>
      </w:pPr>
    </w:p>
    <w:p w:rsidR="002A05F2" w:rsidRDefault="002A05F2" w:rsidP="007F11FD">
      <w:pPr>
        <w:spacing w:after="100" w:afterAutospacing="1" w:line="240" w:lineRule="auto"/>
        <w:jc w:val="both"/>
        <w:rPr>
          <w:rFonts w:ascii="Times New Roman" w:eastAsia="Times New Roman" w:hAnsi="Times New Roman" w:cs="Times New Roman"/>
          <w:b/>
          <w:bCs/>
          <w:sz w:val="28"/>
          <w:szCs w:val="28"/>
        </w:rPr>
      </w:pPr>
    </w:p>
    <w:p w:rsidR="00167470" w:rsidRPr="00167470" w:rsidRDefault="0029128D" w:rsidP="001F357B">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8"/>
          <w:szCs w:val="28"/>
        </w:rPr>
        <w:t>4</w:t>
      </w:r>
      <w:r w:rsidR="00167470" w:rsidRPr="00167470">
        <w:rPr>
          <w:rFonts w:ascii="Times New Roman" w:eastAsia="Times New Roman" w:hAnsi="Times New Roman" w:cs="Times New Roman"/>
          <w:b/>
          <w:bCs/>
          <w:sz w:val="28"/>
          <w:szCs w:val="28"/>
        </w:rPr>
        <w:t>.5 Особенности организации развивающей предметно-пространственной среды</w:t>
      </w:r>
    </w:p>
    <w:p w:rsidR="00167470" w:rsidRPr="002A05F2" w:rsidRDefault="00167470" w:rsidP="007F11FD">
      <w:pPr>
        <w:spacing w:after="0" w:line="240" w:lineRule="auto"/>
        <w:jc w:val="both"/>
        <w:textAlignment w:val="baseline"/>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Развивающая предметно-пространственная ср</w:t>
      </w:r>
      <w:r w:rsidR="00EA3188" w:rsidRPr="002A05F2">
        <w:rPr>
          <w:rFonts w:ascii="Times New Roman" w:eastAsia="Times New Roman" w:hAnsi="Times New Roman" w:cs="Times New Roman"/>
          <w:sz w:val="24"/>
          <w:szCs w:val="24"/>
        </w:rPr>
        <w:t xml:space="preserve">еда (РППС) </w:t>
      </w:r>
      <w:r w:rsidRPr="002A05F2">
        <w:rPr>
          <w:rFonts w:ascii="Times New Roman" w:eastAsia="Times New Roman" w:hAnsi="Times New Roman" w:cs="Times New Roman"/>
          <w:sz w:val="24"/>
          <w:szCs w:val="24"/>
        </w:rPr>
        <w:t>учитывает: возрастные особенности, реализацию образовательныхпрограмм, национальные климатические условия.</w:t>
      </w:r>
    </w:p>
    <w:p w:rsidR="00167470" w:rsidRPr="002A05F2" w:rsidRDefault="00167470" w:rsidP="007F11FD">
      <w:pPr>
        <w:spacing w:after="100" w:afterAutospacing="1" w:line="240" w:lineRule="auto"/>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lastRenderedPageBreak/>
        <w:t>А также развивающая предметно-пространственная среда детского сада:</w:t>
      </w:r>
    </w:p>
    <w:p w:rsidR="00167470" w:rsidRPr="002A05F2" w:rsidRDefault="00167470" w:rsidP="007F11FD">
      <w:pPr>
        <w:spacing w:after="100" w:afterAutospacing="1" w:line="240" w:lineRule="auto"/>
        <w:rPr>
          <w:rFonts w:ascii="Times New Roman" w:eastAsia="Times New Roman" w:hAnsi="Times New Roman" w:cs="Times New Roman"/>
          <w:sz w:val="24"/>
          <w:szCs w:val="24"/>
        </w:rPr>
      </w:pPr>
      <w:r w:rsidRPr="002A05F2">
        <w:rPr>
          <w:rFonts w:ascii="Times New Roman" w:eastAsia="Times New Roman" w:hAnsi="Times New Roman" w:cs="Times New Roman"/>
          <w:b/>
          <w:bCs/>
          <w:i/>
          <w:iCs/>
          <w:sz w:val="24"/>
          <w:szCs w:val="24"/>
          <w:u w:val="single"/>
        </w:rPr>
        <w:t>Доступная и безопасная</w:t>
      </w:r>
    </w:p>
    <w:p w:rsidR="00167470" w:rsidRPr="002A05F2" w:rsidRDefault="00167470" w:rsidP="007F11FD">
      <w:pPr>
        <w:spacing w:after="0" w:line="240" w:lineRule="auto"/>
        <w:ind w:left="36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xml:space="preserve">исправность и сохранность материалов и оборудования, наличие сертификатов качества, соответствии </w:t>
      </w:r>
      <w:proofErr w:type="spellStart"/>
      <w:r w:rsidRPr="002A05F2">
        <w:rPr>
          <w:rFonts w:ascii="Times New Roman" w:eastAsia="Times New Roman" w:hAnsi="Times New Roman" w:cs="Times New Roman"/>
          <w:sz w:val="24"/>
          <w:szCs w:val="24"/>
        </w:rPr>
        <w:t>СаНПиН</w:t>
      </w:r>
      <w:proofErr w:type="spellEnd"/>
      <w:r w:rsidRPr="002A05F2">
        <w:rPr>
          <w:rFonts w:ascii="Times New Roman" w:eastAsia="Times New Roman" w:hAnsi="Times New Roman" w:cs="Times New Roman"/>
          <w:sz w:val="24"/>
          <w:szCs w:val="24"/>
        </w:rPr>
        <w:t>, свободный доступ к играм, игрушкам, материалам и пособиям, доступность образовательных помещений.</w:t>
      </w:r>
    </w:p>
    <w:p w:rsidR="00167470" w:rsidRPr="002A05F2" w:rsidRDefault="00167470" w:rsidP="007F11FD">
      <w:pPr>
        <w:spacing w:after="0" w:line="240" w:lineRule="auto"/>
        <w:ind w:left="36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p w:rsidR="00167470" w:rsidRPr="002A05F2" w:rsidRDefault="00167470" w:rsidP="007F11FD">
      <w:pPr>
        <w:spacing w:after="100" w:afterAutospacing="1" w:line="240" w:lineRule="auto"/>
        <w:rPr>
          <w:rFonts w:ascii="Times New Roman" w:eastAsia="Times New Roman" w:hAnsi="Times New Roman" w:cs="Times New Roman"/>
          <w:sz w:val="24"/>
          <w:szCs w:val="24"/>
        </w:rPr>
      </w:pPr>
      <w:r w:rsidRPr="002A05F2">
        <w:rPr>
          <w:rFonts w:ascii="Times New Roman" w:eastAsia="Times New Roman" w:hAnsi="Times New Roman" w:cs="Times New Roman"/>
          <w:b/>
          <w:bCs/>
          <w:i/>
          <w:iCs/>
          <w:sz w:val="24"/>
          <w:szCs w:val="24"/>
          <w:u w:val="single"/>
        </w:rPr>
        <w:t>Трансформируемая</w:t>
      </w:r>
    </w:p>
    <w:p w:rsidR="00167470" w:rsidRPr="002A05F2" w:rsidRDefault="00167470" w:rsidP="007F11FD">
      <w:pPr>
        <w:spacing w:after="0" w:line="240" w:lineRule="auto"/>
        <w:ind w:left="502"/>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зависимость образовательной ситуации,  возможности детей, наличие маркеров игрового пространства, зависимость от интересов детей.</w:t>
      </w:r>
    </w:p>
    <w:p w:rsidR="00167470" w:rsidRPr="002A05F2" w:rsidRDefault="00167470" w:rsidP="007F11FD">
      <w:pPr>
        <w:spacing w:after="0" w:line="240" w:lineRule="auto"/>
        <w:ind w:left="502"/>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p w:rsidR="00167470" w:rsidRPr="002A05F2" w:rsidRDefault="00167470" w:rsidP="007F11FD">
      <w:pPr>
        <w:spacing w:after="0" w:line="240" w:lineRule="auto"/>
        <w:rPr>
          <w:rFonts w:ascii="Times New Roman" w:eastAsia="Times New Roman" w:hAnsi="Times New Roman" w:cs="Times New Roman"/>
          <w:sz w:val="24"/>
          <w:szCs w:val="24"/>
        </w:rPr>
      </w:pPr>
      <w:r w:rsidRPr="002A05F2">
        <w:rPr>
          <w:rFonts w:ascii="Times New Roman" w:eastAsia="Times New Roman" w:hAnsi="Times New Roman" w:cs="Times New Roman"/>
          <w:b/>
          <w:bCs/>
          <w:i/>
          <w:iCs/>
          <w:sz w:val="24"/>
          <w:szCs w:val="24"/>
          <w:u w:val="single"/>
        </w:rPr>
        <w:t>Вариативная</w:t>
      </w:r>
    </w:p>
    <w:p w:rsidR="00167470" w:rsidRPr="002A05F2" w:rsidRDefault="00167470" w:rsidP="007F11FD">
      <w:pPr>
        <w:spacing w:after="0" w:line="240" w:lineRule="auto"/>
        <w:ind w:left="502"/>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зонирование пространства, разнообразие игрового материала, внесение предметов, стимулирующих активность детей, маркеры игрового пространства.</w:t>
      </w:r>
    </w:p>
    <w:p w:rsidR="00167470" w:rsidRPr="002A05F2" w:rsidRDefault="00167470" w:rsidP="007F11FD">
      <w:pPr>
        <w:spacing w:after="0" w:line="240" w:lineRule="auto"/>
        <w:jc w:val="both"/>
        <w:textAlignment w:val="baseline"/>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p w:rsidR="00167470" w:rsidRPr="002A05F2" w:rsidRDefault="00167470" w:rsidP="007F11FD">
      <w:pPr>
        <w:spacing w:after="100" w:afterAutospacing="1" w:line="240" w:lineRule="auto"/>
        <w:rPr>
          <w:rFonts w:ascii="Times New Roman" w:eastAsia="Times New Roman" w:hAnsi="Times New Roman" w:cs="Times New Roman"/>
          <w:sz w:val="24"/>
          <w:szCs w:val="24"/>
        </w:rPr>
      </w:pPr>
      <w:proofErr w:type="spellStart"/>
      <w:r w:rsidRPr="002A05F2">
        <w:rPr>
          <w:rFonts w:ascii="Times New Roman" w:eastAsia="Times New Roman" w:hAnsi="Times New Roman" w:cs="Times New Roman"/>
          <w:b/>
          <w:bCs/>
          <w:i/>
          <w:iCs/>
          <w:sz w:val="24"/>
          <w:szCs w:val="24"/>
          <w:u w:val="single"/>
        </w:rPr>
        <w:t>Полифукциональная</w:t>
      </w:r>
      <w:proofErr w:type="spellEnd"/>
    </w:p>
    <w:p w:rsidR="00167470" w:rsidRPr="002A05F2" w:rsidRDefault="00167470" w:rsidP="007F11FD">
      <w:pPr>
        <w:spacing w:after="0" w:line="240" w:lineRule="auto"/>
        <w:ind w:left="36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мягкие конструкции, мобильная детская мебель, игрушки  </w:t>
      </w:r>
      <w:proofErr w:type="spellStart"/>
      <w:r w:rsidRPr="002A05F2">
        <w:rPr>
          <w:rFonts w:ascii="Times New Roman" w:eastAsia="Times New Roman" w:hAnsi="Times New Roman" w:cs="Times New Roman"/>
          <w:sz w:val="24"/>
          <w:szCs w:val="24"/>
        </w:rPr>
        <w:t>трансформеры</w:t>
      </w:r>
      <w:proofErr w:type="spellEnd"/>
      <w:r w:rsidRPr="002A05F2">
        <w:rPr>
          <w:rFonts w:ascii="Times New Roman" w:eastAsia="Times New Roman" w:hAnsi="Times New Roman" w:cs="Times New Roman"/>
          <w:sz w:val="24"/>
          <w:szCs w:val="24"/>
        </w:rPr>
        <w:t>, предметы заместители, ширмы,  разграничивающие конструкции.</w:t>
      </w:r>
    </w:p>
    <w:p w:rsidR="00167470" w:rsidRPr="002A05F2" w:rsidRDefault="00167470" w:rsidP="007F11FD">
      <w:pPr>
        <w:spacing w:after="0" w:line="240" w:lineRule="auto"/>
        <w:ind w:left="360"/>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p w:rsidR="00167470" w:rsidRPr="002A05F2" w:rsidRDefault="00167470" w:rsidP="007F11FD">
      <w:pPr>
        <w:spacing w:after="100" w:afterAutospacing="1" w:line="240" w:lineRule="auto"/>
        <w:rPr>
          <w:rFonts w:ascii="Times New Roman" w:eastAsia="Times New Roman" w:hAnsi="Times New Roman" w:cs="Times New Roman"/>
          <w:sz w:val="24"/>
          <w:szCs w:val="24"/>
        </w:rPr>
      </w:pPr>
      <w:r w:rsidRPr="002A05F2">
        <w:rPr>
          <w:rFonts w:ascii="Times New Roman" w:eastAsia="Times New Roman" w:hAnsi="Times New Roman" w:cs="Times New Roman"/>
          <w:b/>
          <w:bCs/>
          <w:i/>
          <w:iCs/>
          <w:sz w:val="24"/>
          <w:szCs w:val="24"/>
          <w:u w:val="single"/>
        </w:rPr>
        <w:t>Содержательно –насыщенная</w:t>
      </w:r>
    </w:p>
    <w:p w:rsidR="00167470" w:rsidRPr="002A05F2" w:rsidRDefault="00167470" w:rsidP="007F11FD">
      <w:pPr>
        <w:spacing w:after="0" w:line="240" w:lineRule="auto"/>
        <w:ind w:left="36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xml:space="preserve">соответствие возрасту, эмоциональное благополучие, разнообразие средств обучения в т. ч. технические для организации детской деятельности. </w:t>
      </w:r>
    </w:p>
    <w:p w:rsidR="00167470" w:rsidRPr="002A05F2" w:rsidRDefault="00167470" w:rsidP="007F11FD">
      <w:pPr>
        <w:spacing w:after="100" w:afterAutospacing="1" w:line="240" w:lineRule="auto"/>
        <w:ind w:left="360"/>
        <w:jc w:val="both"/>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xml:space="preserve">                                                   </w:t>
      </w:r>
    </w:p>
    <w:p w:rsidR="00167470" w:rsidRPr="002A05F2" w:rsidRDefault="00167470" w:rsidP="007F11FD">
      <w:pPr>
        <w:spacing w:after="100" w:afterAutospacing="1" w:line="240" w:lineRule="auto"/>
        <w:rPr>
          <w:rFonts w:ascii="Times New Roman" w:eastAsia="Times New Roman" w:hAnsi="Times New Roman" w:cs="Times New Roman"/>
          <w:sz w:val="24"/>
          <w:szCs w:val="24"/>
        </w:rPr>
      </w:pPr>
      <w:r w:rsidRPr="002A05F2">
        <w:rPr>
          <w:rFonts w:ascii="Times New Roman" w:eastAsia="Times New Roman" w:hAnsi="Times New Roman" w:cs="Times New Roman"/>
          <w:sz w:val="24"/>
          <w:szCs w:val="24"/>
        </w:rPr>
        <w:t>      </w:t>
      </w:r>
    </w:p>
    <w:p w:rsidR="00167470" w:rsidRPr="00167470" w:rsidRDefault="00167470" w:rsidP="007F11FD">
      <w:pPr>
        <w:spacing w:after="0" w:line="240" w:lineRule="auto"/>
        <w:rPr>
          <w:rFonts w:ascii="Times New Roman" w:eastAsia="Times New Roman" w:hAnsi="Times New Roman" w:cs="Times New Roman"/>
          <w:sz w:val="24"/>
          <w:szCs w:val="24"/>
        </w:rPr>
      </w:pPr>
      <w:r w:rsidRPr="00167470">
        <w:rPr>
          <w:rFonts w:ascii="Times New Roman" w:eastAsia="Times New Roman" w:hAnsi="Times New Roman" w:cs="Times New Roman"/>
          <w:sz w:val="24"/>
          <w:szCs w:val="24"/>
        </w:rPr>
        <w:t xml:space="preserve">  </w:t>
      </w:r>
    </w:p>
    <w:p w:rsidR="0069421E" w:rsidRDefault="0069421E" w:rsidP="007F11FD">
      <w:pPr>
        <w:spacing w:line="240" w:lineRule="auto"/>
      </w:pPr>
    </w:p>
    <w:p w:rsidR="00E82654" w:rsidRDefault="00E82654" w:rsidP="007F11FD">
      <w:pPr>
        <w:spacing w:line="240" w:lineRule="auto"/>
      </w:pPr>
    </w:p>
    <w:p w:rsidR="00E82654" w:rsidRDefault="00E82654" w:rsidP="007F11FD">
      <w:pPr>
        <w:spacing w:line="240" w:lineRule="auto"/>
      </w:pPr>
    </w:p>
    <w:p w:rsidR="00E82654" w:rsidRDefault="00E82654" w:rsidP="007F11FD">
      <w:pPr>
        <w:spacing w:line="240" w:lineRule="auto"/>
      </w:pPr>
    </w:p>
    <w:p w:rsidR="00E82654" w:rsidRDefault="00E82654" w:rsidP="007F11FD">
      <w:pPr>
        <w:spacing w:line="240" w:lineRule="auto"/>
      </w:pPr>
    </w:p>
    <w:p w:rsidR="00E82654" w:rsidRDefault="00E82654" w:rsidP="007F11FD">
      <w:pPr>
        <w:spacing w:line="240" w:lineRule="auto"/>
      </w:pPr>
    </w:p>
    <w:p w:rsidR="00DB4743" w:rsidRDefault="00DB4743" w:rsidP="007F11FD">
      <w:pPr>
        <w:spacing w:line="240" w:lineRule="auto"/>
      </w:pPr>
    </w:p>
    <w:p w:rsidR="00DB4743" w:rsidRDefault="00DB4743" w:rsidP="007F11FD">
      <w:pPr>
        <w:spacing w:line="240" w:lineRule="auto"/>
      </w:pPr>
    </w:p>
    <w:p w:rsidR="001F357B" w:rsidRDefault="001F357B" w:rsidP="00105F28">
      <w:pPr>
        <w:spacing w:after="100" w:afterAutospacing="1" w:line="240" w:lineRule="auto"/>
        <w:ind w:firstLine="708"/>
        <w:jc w:val="center"/>
        <w:rPr>
          <w:rFonts w:ascii="Times New Roman" w:eastAsia="Times New Roman" w:hAnsi="Times New Roman" w:cs="Times New Roman"/>
          <w:b/>
          <w:bCs/>
          <w:sz w:val="28"/>
          <w:szCs w:val="28"/>
        </w:rPr>
      </w:pPr>
    </w:p>
    <w:p w:rsidR="001F357B" w:rsidRDefault="001F357B" w:rsidP="00105F28">
      <w:pPr>
        <w:spacing w:after="100" w:afterAutospacing="1" w:line="240" w:lineRule="auto"/>
        <w:ind w:firstLine="708"/>
        <w:jc w:val="center"/>
        <w:rPr>
          <w:rFonts w:ascii="Times New Roman" w:eastAsia="Times New Roman" w:hAnsi="Times New Roman" w:cs="Times New Roman"/>
          <w:b/>
          <w:bCs/>
          <w:sz w:val="28"/>
          <w:szCs w:val="28"/>
        </w:rPr>
      </w:pPr>
    </w:p>
    <w:p w:rsidR="001F357B" w:rsidRDefault="001F357B" w:rsidP="00105F28">
      <w:pPr>
        <w:spacing w:after="100" w:afterAutospacing="1" w:line="240" w:lineRule="auto"/>
        <w:ind w:firstLine="708"/>
        <w:jc w:val="center"/>
        <w:rPr>
          <w:rFonts w:ascii="Times New Roman" w:eastAsia="Times New Roman" w:hAnsi="Times New Roman" w:cs="Times New Roman"/>
          <w:b/>
          <w:bCs/>
          <w:sz w:val="28"/>
          <w:szCs w:val="28"/>
        </w:rPr>
      </w:pPr>
    </w:p>
    <w:p w:rsidR="00E82654" w:rsidRDefault="0029128D" w:rsidP="00105F28">
      <w:pPr>
        <w:spacing w:after="100" w:afterAutospacing="1" w:line="240" w:lineRule="auto"/>
        <w:ind w:firstLine="708"/>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E82654">
        <w:rPr>
          <w:rFonts w:ascii="Times New Roman" w:eastAsia="Times New Roman" w:hAnsi="Times New Roman" w:cs="Times New Roman"/>
          <w:b/>
          <w:bCs/>
          <w:sz w:val="28"/>
          <w:szCs w:val="28"/>
        </w:rPr>
        <w:t xml:space="preserve">. </w:t>
      </w:r>
      <w:r w:rsidR="00E82654" w:rsidRPr="00167470">
        <w:rPr>
          <w:rFonts w:ascii="Times New Roman" w:eastAsia="Times New Roman" w:hAnsi="Times New Roman" w:cs="Times New Roman"/>
          <w:b/>
          <w:bCs/>
          <w:sz w:val="28"/>
          <w:szCs w:val="28"/>
        </w:rPr>
        <w:t>Презентация образовательной программы</w:t>
      </w:r>
    </w:p>
    <w:p w:rsidR="00E82654" w:rsidRPr="00167470" w:rsidRDefault="00E82654" w:rsidP="00E82654">
      <w:pPr>
        <w:spacing w:after="100" w:afterAutospacing="1" w:line="240" w:lineRule="auto"/>
        <w:ind w:firstLine="708"/>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Презентация образовательной программы</w:t>
      </w:r>
      <w:r w:rsidR="00946EEC">
        <w:rPr>
          <w:rFonts w:ascii="Times New Roman" w:eastAsia="Times New Roman" w:hAnsi="Times New Roman" w:cs="Times New Roman"/>
          <w:b/>
          <w:sz w:val="28"/>
          <w:szCs w:val="28"/>
        </w:rPr>
        <w:t xml:space="preserve">Детского сада села Бакаево, структурное подразделение муниципального </w:t>
      </w:r>
      <w:r>
        <w:rPr>
          <w:rFonts w:ascii="Times New Roman" w:eastAsia="Times New Roman" w:hAnsi="Times New Roman" w:cs="Times New Roman"/>
          <w:b/>
          <w:bCs/>
          <w:sz w:val="28"/>
          <w:szCs w:val="28"/>
        </w:rPr>
        <w:t xml:space="preserve">бюджетного </w:t>
      </w:r>
      <w:r>
        <w:rPr>
          <w:rFonts w:ascii="Times New Roman" w:eastAsia="Times New Roman" w:hAnsi="Times New Roman" w:cs="Times New Roman"/>
          <w:b/>
          <w:bCs/>
          <w:sz w:val="28"/>
          <w:szCs w:val="28"/>
        </w:rPr>
        <w:lastRenderedPageBreak/>
        <w:t>общеобразовательного учреждения Средняя общеобразовательная школа села</w:t>
      </w:r>
      <w:r w:rsidR="00946EEC">
        <w:rPr>
          <w:rFonts w:ascii="Times New Roman" w:eastAsia="Times New Roman" w:hAnsi="Times New Roman" w:cs="Times New Roman"/>
          <w:b/>
          <w:bCs/>
          <w:sz w:val="28"/>
          <w:szCs w:val="28"/>
        </w:rPr>
        <w:t xml:space="preserve"> Бакаево</w:t>
      </w:r>
      <w:r>
        <w:rPr>
          <w:rFonts w:ascii="Times New Roman" w:eastAsia="Times New Roman" w:hAnsi="Times New Roman" w:cs="Times New Roman"/>
          <w:b/>
          <w:bCs/>
          <w:sz w:val="28"/>
          <w:szCs w:val="28"/>
        </w:rPr>
        <w:t xml:space="preserve"> муниципального района Кушнаренковский район Республики Башкортостан</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Образовательная программа </w:t>
      </w:r>
      <w:r w:rsidR="00946EEC">
        <w:rPr>
          <w:rFonts w:ascii="Times New Roman" w:eastAsia="Times New Roman" w:hAnsi="Times New Roman" w:cs="Times New Roman"/>
          <w:sz w:val="24"/>
          <w:szCs w:val="24"/>
        </w:rPr>
        <w:t xml:space="preserve">Детский сад </w:t>
      </w:r>
      <w:proofErr w:type="spellStart"/>
      <w:r w:rsidR="00946EEC">
        <w:rPr>
          <w:rFonts w:ascii="Times New Roman" w:eastAsia="Times New Roman" w:hAnsi="Times New Roman" w:cs="Times New Roman"/>
          <w:sz w:val="24"/>
          <w:szCs w:val="24"/>
        </w:rPr>
        <w:t>с</w:t>
      </w:r>
      <w:proofErr w:type="gramStart"/>
      <w:r w:rsidR="00946EEC">
        <w:rPr>
          <w:rFonts w:ascii="Times New Roman" w:eastAsia="Times New Roman" w:hAnsi="Times New Roman" w:cs="Times New Roman"/>
          <w:sz w:val="24"/>
          <w:szCs w:val="24"/>
        </w:rPr>
        <w:t>.Б</w:t>
      </w:r>
      <w:proofErr w:type="gramEnd"/>
      <w:r w:rsidR="00946EEC">
        <w:rPr>
          <w:rFonts w:ascii="Times New Roman" w:eastAsia="Times New Roman" w:hAnsi="Times New Roman" w:cs="Times New Roman"/>
          <w:sz w:val="24"/>
          <w:szCs w:val="24"/>
        </w:rPr>
        <w:t>акаево,структурное</w:t>
      </w:r>
      <w:proofErr w:type="spellEnd"/>
      <w:r w:rsidR="00946EEC">
        <w:rPr>
          <w:rFonts w:ascii="Times New Roman" w:eastAsia="Times New Roman" w:hAnsi="Times New Roman" w:cs="Times New Roman"/>
          <w:sz w:val="24"/>
          <w:szCs w:val="24"/>
        </w:rPr>
        <w:t xml:space="preserve"> подразделение </w:t>
      </w:r>
      <w:r w:rsidRPr="0083670C">
        <w:rPr>
          <w:rFonts w:ascii="Times New Roman" w:eastAsia="Times New Roman" w:hAnsi="Times New Roman" w:cs="Times New Roman"/>
          <w:sz w:val="24"/>
          <w:szCs w:val="24"/>
        </w:rPr>
        <w:t>МБОУ СОШ с.</w:t>
      </w:r>
      <w:r w:rsidR="00946EEC">
        <w:rPr>
          <w:rFonts w:ascii="Times New Roman" w:eastAsia="Times New Roman" w:hAnsi="Times New Roman" w:cs="Times New Roman"/>
          <w:sz w:val="24"/>
          <w:szCs w:val="24"/>
        </w:rPr>
        <w:t>Бакаево</w:t>
      </w:r>
      <w:r w:rsidRPr="0083670C">
        <w:rPr>
          <w:rFonts w:ascii="Times New Roman" w:eastAsia="Times New Roman" w:hAnsi="Times New Roman" w:cs="Times New Roman"/>
          <w:sz w:val="24"/>
          <w:szCs w:val="24"/>
        </w:rPr>
        <w:t xml:space="preserve">  с 2 до 7 лет разработана в соответствии:</w:t>
      </w:r>
    </w:p>
    <w:p w:rsidR="00E82654" w:rsidRPr="0083670C" w:rsidRDefault="00E82654" w:rsidP="00E82654">
      <w:pPr>
        <w:spacing w:after="0" w:line="240" w:lineRule="auto"/>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1. Федеральным законом РФ «Об образовании в РФ» от 29.12.2012 №273 ФЗ;</w:t>
      </w:r>
    </w:p>
    <w:p w:rsidR="00E82654" w:rsidRPr="0083670C" w:rsidRDefault="00E82654" w:rsidP="00E82654">
      <w:pPr>
        <w:spacing w:after="0" w:line="240" w:lineRule="auto"/>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2. Федеральным государственным образовательным стандартом дошкольного Образования (ФГОС ДО);     </w:t>
      </w:r>
    </w:p>
    <w:p w:rsidR="00E82654" w:rsidRPr="0083670C" w:rsidRDefault="00E82654" w:rsidP="00E82654">
      <w:pPr>
        <w:spacing w:after="0" w:line="240" w:lineRule="auto"/>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3. С комплексной программой «От рождения до школы» Примерная общеобразовательная программа дошкольного образования (пилотный вариант)  (авторы  – </w:t>
      </w:r>
      <w:proofErr w:type="spellStart"/>
      <w:r w:rsidRPr="0083670C">
        <w:rPr>
          <w:rFonts w:ascii="Times New Roman" w:eastAsia="Times New Roman" w:hAnsi="Times New Roman" w:cs="Times New Roman"/>
          <w:sz w:val="24"/>
          <w:szCs w:val="24"/>
        </w:rPr>
        <w:t>Н.Е.Веракса</w:t>
      </w:r>
      <w:proofErr w:type="spellEnd"/>
      <w:r w:rsidRPr="0083670C">
        <w:rPr>
          <w:rFonts w:ascii="Times New Roman" w:eastAsia="Times New Roman" w:hAnsi="Times New Roman" w:cs="Times New Roman"/>
          <w:sz w:val="24"/>
          <w:szCs w:val="24"/>
        </w:rPr>
        <w:t>, Т.С.Комарова, М.А.Васильева).</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Основные  цели программы</w:t>
      </w:r>
      <w:r w:rsidRPr="0083670C">
        <w:rPr>
          <w:rFonts w:ascii="Times New Roman" w:eastAsia="Times New Roman" w:hAnsi="Times New Roman" w:cs="Times New Roman"/>
          <w:sz w:val="24"/>
          <w:szCs w:val="24"/>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Задачи программы:</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забота о здоровье, эмоциональном благополучии и своевременном всестороннем развитии каждого ребенка;</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 создание в группах атмосферы </w:t>
      </w:r>
      <w:proofErr w:type="gramStart"/>
      <w:r w:rsidRPr="0083670C">
        <w:rPr>
          <w:rFonts w:ascii="Times New Roman" w:eastAsia="Times New Roman" w:hAnsi="Times New Roman" w:cs="Times New Roman"/>
          <w:sz w:val="24"/>
          <w:szCs w:val="24"/>
        </w:rPr>
        <w:t>гуманного</w:t>
      </w:r>
      <w:proofErr w:type="gramEnd"/>
      <w:r w:rsidRPr="0083670C">
        <w:rPr>
          <w:rFonts w:ascii="Times New Roman" w:eastAsia="Times New Roman" w:hAnsi="Times New Roman" w:cs="Times New Roman"/>
          <w:sz w:val="24"/>
          <w:szCs w:val="24"/>
        </w:rPr>
        <w:t xml:space="preserve"> и доброжелательного от</w:t>
      </w:r>
      <w:r w:rsidRPr="0083670C">
        <w:rPr>
          <w:rFonts w:ascii="Times New Roman" w:eastAsia="Times New Roman" w:hAnsi="Times New Roman" w:cs="Times New Roman"/>
          <w:b/>
          <w:bCs/>
          <w:sz w:val="24"/>
          <w:szCs w:val="24"/>
        </w:rPr>
        <w:t>-</w:t>
      </w:r>
      <w:r w:rsidRPr="0083670C">
        <w:rPr>
          <w:rFonts w:ascii="Times New Roman" w:eastAsia="Times New Roman" w:hAnsi="Times New Roman" w:cs="Times New Roman"/>
          <w:sz w:val="24"/>
          <w:szCs w:val="24"/>
        </w:rPr>
        <w:t xml:space="preserve">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 творческая организация воспитательно-образовательного процесса;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 уважительное отношение к результатам детского творчества;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единство подходов к воспитанию детей в условиях детского сада и семьи;</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 xml:space="preserve">Особенности осуществления образовательного процесса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Психолого-педагогическая работа с детьми ведется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rsidRPr="0083670C">
        <w:rPr>
          <w:rFonts w:ascii="Times New Roman" w:eastAsia="Times New Roman" w:hAnsi="Times New Roman" w:cs="Times New Roman"/>
          <w:sz w:val="24"/>
          <w:szCs w:val="24"/>
        </w:rPr>
        <w:t>интегрированно</w:t>
      </w:r>
      <w:proofErr w:type="spellEnd"/>
      <w:r w:rsidRPr="0083670C">
        <w:rPr>
          <w:rFonts w:ascii="Times New Roman" w:eastAsia="Times New Roman" w:hAnsi="Times New Roman" w:cs="Times New Roman"/>
          <w:sz w:val="24"/>
          <w:szCs w:val="24"/>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Национально-культурные, демографические особенности образовательного процесса осуществляются по всем разделам Программы.</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Решение программных образовательных задач в детском саду предусматривается   в рамках непосредственно образовательной деятельности,  в ходе режимных моментов: как в совместной деятельности взрослого и детей, так и в самостоятельной деятельности дошкольников.</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В детском саду созданы условия для всестороннего развития ребёнка. Развивающая предметно-пространственная среда групп содержательно насыщенная, трансформируемая, полифункциональная, вариативная, доступная и безопасная.   Насыщенность среды  соответствует возрастным возможностям детей и содержанию Программы.  </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Развивающая предметно – пространственная среда приближена к домашней, в группах комфортно, уютно, чисто. В каждой возрастной группе имеются уголки: развития речи, природный, ПДД, изобразительной деятельности, театрализованный, уголки </w:t>
      </w:r>
      <w:r w:rsidRPr="0083670C">
        <w:rPr>
          <w:rFonts w:ascii="Times New Roman" w:eastAsia="Times New Roman" w:hAnsi="Times New Roman" w:cs="Times New Roman"/>
          <w:sz w:val="24"/>
          <w:szCs w:val="24"/>
        </w:rPr>
        <w:lastRenderedPageBreak/>
        <w:t>экспериментирования, уголки России и Башкортостана. Уголки регулярно дополняются и обновляются. Детям предоставляется обширный комплекс развивающих возможностей, среда провоцирует их на проявление самостоятельности и свободной активности.</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На территории детского сада находятся участки для организации прогулок с детьми с верандами и малыми игровыми формами. Детский сад создаёт все условия для максимального удовлетворения запросов родителей детей по их воспитанию и обучению. Родители являются полноправными участниками воспитательно-образовательного процесса детского сада.</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Характеристика кадров</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Общее количество педагог</w:t>
      </w:r>
      <w:r w:rsidR="00570BFE">
        <w:rPr>
          <w:rFonts w:ascii="Times New Roman" w:eastAsia="Times New Roman" w:hAnsi="Times New Roman" w:cs="Times New Roman"/>
          <w:sz w:val="24"/>
          <w:szCs w:val="24"/>
        </w:rPr>
        <w:t>ических работников 1–</w:t>
      </w:r>
      <w:r w:rsidRPr="0083670C">
        <w:rPr>
          <w:rFonts w:ascii="Times New Roman" w:eastAsia="Times New Roman" w:hAnsi="Times New Roman" w:cs="Times New Roman"/>
          <w:sz w:val="24"/>
          <w:szCs w:val="24"/>
          <w:u w:val="single"/>
        </w:rPr>
        <w:t>Образовательный уровень педагогических кадров</w:t>
      </w:r>
      <w:r w:rsidRPr="0083670C">
        <w:rPr>
          <w:rFonts w:ascii="Times New Roman" w:eastAsia="Times New Roman" w:hAnsi="Times New Roman" w:cs="Times New Roman"/>
          <w:sz w:val="24"/>
          <w:szCs w:val="24"/>
        </w:rPr>
        <w:t>:</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i/>
          <w:iCs/>
          <w:sz w:val="24"/>
          <w:szCs w:val="24"/>
        </w:rPr>
        <w:t>с высшим образованием</w:t>
      </w:r>
      <w:r w:rsidR="00570BFE">
        <w:rPr>
          <w:rFonts w:ascii="Times New Roman" w:eastAsia="Times New Roman" w:hAnsi="Times New Roman" w:cs="Times New Roman"/>
          <w:sz w:val="24"/>
          <w:szCs w:val="24"/>
        </w:rPr>
        <w:t xml:space="preserve"> – 0</w:t>
      </w:r>
      <w:r w:rsidRPr="0083670C">
        <w:rPr>
          <w:rFonts w:ascii="Times New Roman" w:eastAsia="Times New Roman" w:hAnsi="Times New Roman" w:cs="Times New Roman"/>
          <w:sz w:val="24"/>
          <w:szCs w:val="24"/>
        </w:rPr>
        <w:t>;</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i/>
          <w:iCs/>
          <w:sz w:val="24"/>
          <w:szCs w:val="24"/>
        </w:rPr>
        <w:t>со средним специальным</w:t>
      </w:r>
      <w:r w:rsidR="00570BFE">
        <w:rPr>
          <w:rFonts w:ascii="Times New Roman" w:eastAsia="Times New Roman" w:hAnsi="Times New Roman" w:cs="Times New Roman"/>
          <w:sz w:val="24"/>
          <w:szCs w:val="24"/>
        </w:rPr>
        <w:t xml:space="preserve"> –1  педагог</w:t>
      </w:r>
      <w:r w:rsidRPr="0083670C">
        <w:rPr>
          <w:rFonts w:ascii="Times New Roman" w:eastAsia="Times New Roman" w:hAnsi="Times New Roman" w:cs="Times New Roman"/>
          <w:sz w:val="24"/>
          <w:szCs w:val="24"/>
        </w:rPr>
        <w:t>.</w:t>
      </w:r>
    </w:p>
    <w:p w:rsidR="00E82654" w:rsidRPr="0083670C" w:rsidRDefault="00E82654" w:rsidP="00E82654">
      <w:pPr>
        <w:spacing w:after="0" w:line="240" w:lineRule="auto"/>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u w:val="single"/>
        </w:rPr>
        <w:t>Аттестация педагогических кадров</w:t>
      </w:r>
      <w:r w:rsidRPr="0083670C">
        <w:rPr>
          <w:rFonts w:ascii="Times New Roman" w:eastAsia="Times New Roman" w:hAnsi="Times New Roman" w:cs="Times New Roman"/>
          <w:sz w:val="24"/>
          <w:szCs w:val="24"/>
        </w:rPr>
        <w:t>:</w:t>
      </w:r>
    </w:p>
    <w:p w:rsidR="00E82654" w:rsidRPr="0083670C" w:rsidRDefault="00E82654" w:rsidP="00E82654">
      <w:pPr>
        <w:spacing w:after="0" w:line="240" w:lineRule="auto"/>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xml:space="preserve">          </w:t>
      </w:r>
      <w:r w:rsidR="00570BFE">
        <w:rPr>
          <w:rFonts w:ascii="Times New Roman" w:eastAsia="Times New Roman" w:hAnsi="Times New Roman" w:cs="Times New Roman"/>
          <w:sz w:val="24"/>
          <w:szCs w:val="24"/>
        </w:rPr>
        <w:t>I квалификационная категория –1  педагог</w:t>
      </w:r>
      <w:r w:rsidRPr="0083670C">
        <w:rPr>
          <w:rFonts w:ascii="Times New Roman" w:eastAsia="Times New Roman" w:hAnsi="Times New Roman" w:cs="Times New Roman"/>
          <w:sz w:val="24"/>
          <w:szCs w:val="24"/>
        </w:rPr>
        <w:t>;</w:t>
      </w:r>
    </w:p>
    <w:p w:rsidR="00E82654" w:rsidRPr="0083670C" w:rsidRDefault="00E82654" w:rsidP="00E82654">
      <w:pPr>
        <w:spacing w:after="0" w:line="240" w:lineRule="auto"/>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u w:val="single"/>
        </w:rPr>
        <w:t>Педагогический стаж:</w:t>
      </w:r>
    </w:p>
    <w:p w:rsidR="00E82654" w:rsidRPr="0083670C" w:rsidRDefault="00570BFE" w:rsidP="00E8265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1- до 5лет -0 педагог</w:t>
      </w:r>
      <w:r w:rsidR="00E82654" w:rsidRPr="0083670C">
        <w:rPr>
          <w:rFonts w:ascii="Times New Roman" w:eastAsia="Times New Roman" w:hAnsi="Times New Roman" w:cs="Times New Roman"/>
          <w:sz w:val="24"/>
          <w:szCs w:val="24"/>
        </w:rPr>
        <w:t>;</w:t>
      </w:r>
    </w:p>
    <w:p w:rsidR="00E82654" w:rsidRPr="0083670C" w:rsidRDefault="00570BFE" w:rsidP="00E8265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5 до 10  лет- 0</w:t>
      </w:r>
      <w:r w:rsidR="00E82654" w:rsidRPr="0083670C">
        <w:rPr>
          <w:rFonts w:ascii="Times New Roman" w:eastAsia="Times New Roman" w:hAnsi="Times New Roman" w:cs="Times New Roman"/>
          <w:sz w:val="24"/>
          <w:szCs w:val="24"/>
        </w:rPr>
        <w:t xml:space="preserve"> педагог;</w:t>
      </w:r>
    </w:p>
    <w:p w:rsidR="00E82654" w:rsidRPr="0083670C" w:rsidRDefault="00570BFE" w:rsidP="00E8265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Свыше 20 лет - 1 педагог</w:t>
      </w:r>
      <w:r w:rsidR="00E82654" w:rsidRPr="0083670C">
        <w:rPr>
          <w:rFonts w:ascii="Times New Roman" w:eastAsia="Times New Roman" w:hAnsi="Times New Roman" w:cs="Times New Roman"/>
          <w:sz w:val="24"/>
          <w:szCs w:val="24"/>
        </w:rPr>
        <w:t>.</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Особенности контингента детей, воспитывающихся в ДОУ</w:t>
      </w:r>
    </w:p>
    <w:p w:rsidR="00E82654" w:rsidRDefault="00E82654" w:rsidP="00570BFE">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В настоящее вр</w:t>
      </w:r>
      <w:r w:rsidR="00570BFE">
        <w:rPr>
          <w:rFonts w:ascii="Times New Roman" w:eastAsia="Times New Roman" w:hAnsi="Times New Roman" w:cs="Times New Roman"/>
          <w:sz w:val="24"/>
          <w:szCs w:val="24"/>
        </w:rPr>
        <w:t>емя в учреждении функционируют 1 группа</w:t>
      </w:r>
      <w:proofErr w:type="gramStart"/>
      <w:r w:rsidR="00570BFE">
        <w:rPr>
          <w:rFonts w:ascii="Times New Roman" w:eastAsia="Times New Roman" w:hAnsi="Times New Roman" w:cs="Times New Roman"/>
          <w:sz w:val="24"/>
          <w:szCs w:val="24"/>
        </w:rPr>
        <w:t xml:space="preserve"> .</w:t>
      </w:r>
      <w:proofErr w:type="gramEnd"/>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1F357B" w:rsidRDefault="001F357B" w:rsidP="00E82654">
      <w:pPr>
        <w:spacing w:after="0" w:line="240" w:lineRule="auto"/>
        <w:ind w:firstLine="709"/>
        <w:jc w:val="center"/>
        <w:rPr>
          <w:rFonts w:ascii="Times New Roman" w:eastAsia="Times New Roman" w:hAnsi="Times New Roman" w:cs="Times New Roman"/>
          <w:b/>
          <w:bCs/>
          <w:sz w:val="28"/>
          <w:szCs w:val="28"/>
        </w:rPr>
      </w:pPr>
    </w:p>
    <w:p w:rsidR="00E82654" w:rsidRPr="00167470" w:rsidRDefault="00E82654" w:rsidP="00E82654">
      <w:pPr>
        <w:spacing w:after="0" w:line="240" w:lineRule="auto"/>
        <w:ind w:firstLine="709"/>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Программы</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lastRenderedPageBreak/>
        <w:t xml:space="preserve">В группах  дошкольное образование осуществляется в соответствии с образовательной программой детского сада, примерной общеобразовательной  программой «От рождения до школы»  (авторы  – </w:t>
      </w:r>
      <w:proofErr w:type="spellStart"/>
      <w:r w:rsidRPr="0083670C">
        <w:rPr>
          <w:rFonts w:ascii="Times New Roman" w:eastAsia="Times New Roman" w:hAnsi="Times New Roman" w:cs="Times New Roman"/>
          <w:sz w:val="24"/>
          <w:szCs w:val="24"/>
        </w:rPr>
        <w:t>Н.Е.Веракса</w:t>
      </w:r>
      <w:proofErr w:type="spellEnd"/>
      <w:r w:rsidRPr="0083670C">
        <w:rPr>
          <w:rFonts w:ascii="Times New Roman" w:eastAsia="Times New Roman" w:hAnsi="Times New Roman" w:cs="Times New Roman"/>
          <w:sz w:val="24"/>
          <w:szCs w:val="24"/>
        </w:rPr>
        <w:t>, Т.С.Комарова, М.А.Васильева) и парциальных программ.</w:t>
      </w:r>
    </w:p>
    <w:p w:rsidR="00E82654" w:rsidRPr="00167470" w:rsidRDefault="00E82654" w:rsidP="00E82654">
      <w:pPr>
        <w:spacing w:after="0" w:line="240" w:lineRule="auto"/>
        <w:jc w:val="center"/>
        <w:rPr>
          <w:rFonts w:ascii="Times New Roman" w:eastAsia="Times New Roman" w:hAnsi="Times New Roman" w:cs="Times New Roman"/>
          <w:sz w:val="24"/>
          <w:szCs w:val="24"/>
        </w:rPr>
      </w:pPr>
      <w:r w:rsidRPr="00167470">
        <w:rPr>
          <w:rFonts w:ascii="Times New Roman" w:eastAsia="Times New Roman" w:hAnsi="Times New Roman" w:cs="Times New Roman"/>
          <w:b/>
          <w:bCs/>
          <w:sz w:val="28"/>
          <w:szCs w:val="28"/>
        </w:rPr>
        <w:t>Организация режима пребывания детей в ДОУ</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Режим дня для разных возрастных групп в холодный и тёплый периоды года установлен в соответствии с функциональными возможностями ребёнка, его возрастом и состоянием здоровья.</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Режим работы: с 8.00. до  18.00 ч. при пятидневной рабочей неделе.</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Учебный год в детском саду начинается с 1 сентября и заканчивается 31 мая. В летние месяцы проводится оздоровительная работа с детьми.</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Приоритетные направления деятельности образовательного учреждения по реализации образовательной программы ДОУ:</w:t>
      </w:r>
    </w:p>
    <w:p w:rsidR="00E82654" w:rsidRPr="0083670C" w:rsidRDefault="00E82654" w:rsidP="00E82654">
      <w:pPr>
        <w:spacing w:after="0" w:line="240" w:lineRule="auto"/>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 познавательное и художественно – эстетическое развитие детей.</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Дополнительные образовательные услуги</w:t>
      </w:r>
      <w:r w:rsidRPr="0083670C">
        <w:rPr>
          <w:rFonts w:ascii="Times New Roman" w:eastAsia="Times New Roman" w:hAnsi="Times New Roman" w:cs="Times New Roman"/>
          <w:sz w:val="24"/>
          <w:szCs w:val="24"/>
        </w:rPr>
        <w:t xml:space="preserve"> детский сад не оказывает.</w:t>
      </w:r>
    </w:p>
    <w:p w:rsidR="00E82654"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Направления бесплатных дополнительных образовательных услуг, оказываемых специалистами учреждения, определены в соответствии с запросами родителей воспитанников, с учётом оздоровительно-образовательного потенциала социума.</w:t>
      </w:r>
    </w:p>
    <w:p w:rsidR="00A87837" w:rsidRPr="0083670C" w:rsidRDefault="00A87837" w:rsidP="00E82654">
      <w:pPr>
        <w:spacing w:after="0" w:line="240" w:lineRule="auto"/>
        <w:ind w:firstLine="709"/>
        <w:jc w:val="both"/>
        <w:rPr>
          <w:rFonts w:ascii="Times New Roman" w:eastAsia="Times New Roman" w:hAnsi="Times New Roman" w:cs="Times New Roman"/>
          <w:sz w:val="24"/>
          <w:szCs w:val="24"/>
        </w:rPr>
      </w:pP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Взаимодействие с семьей.</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Цель</w:t>
      </w:r>
      <w:r w:rsidRPr="0083670C">
        <w:rPr>
          <w:rFonts w:ascii="Times New Roman" w:eastAsia="Times New Roman" w:hAnsi="Times New Roman" w:cs="Times New Roman"/>
          <w:sz w:val="24"/>
          <w:szCs w:val="24"/>
        </w:rPr>
        <w:t>:  вовлечение родителей в единое образовательное пространство.</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b/>
          <w:bCs/>
          <w:sz w:val="24"/>
          <w:szCs w:val="24"/>
        </w:rPr>
        <w:t>Задачи:</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Создавать в ДОУ условия для взаимодействия с родителями;</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Привлекать родителей к участию в жизнедеятельности ДОУ;</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Оказывать помощь родителям в воспитательном и образовательном процессе.</w:t>
      </w:r>
    </w:p>
    <w:p w:rsidR="00E82654" w:rsidRPr="0083670C" w:rsidRDefault="00E82654" w:rsidP="00E82654">
      <w:pPr>
        <w:spacing w:after="0" w:line="240" w:lineRule="auto"/>
        <w:ind w:firstLine="709"/>
        <w:jc w:val="both"/>
        <w:rPr>
          <w:rFonts w:ascii="Times New Roman" w:eastAsia="Times New Roman" w:hAnsi="Times New Roman" w:cs="Times New Roman"/>
          <w:i/>
          <w:iCs/>
          <w:sz w:val="24"/>
          <w:szCs w:val="24"/>
        </w:rPr>
      </w:pP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i/>
          <w:iCs/>
          <w:sz w:val="24"/>
          <w:szCs w:val="24"/>
        </w:rPr>
        <w:t>Направления работы с родителями</w:t>
      </w:r>
      <w:r w:rsidRPr="0083670C">
        <w:rPr>
          <w:rFonts w:ascii="Times New Roman" w:eastAsia="Times New Roman" w:hAnsi="Times New Roman" w:cs="Times New Roman"/>
          <w:sz w:val="24"/>
          <w:szCs w:val="24"/>
        </w:rPr>
        <w:t>:</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Оказание помощи семье в воспитании детей;</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Вовлечение семьи в образовательный процесс;</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Культурно-просветительная работа;</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i/>
          <w:iCs/>
          <w:sz w:val="24"/>
          <w:szCs w:val="24"/>
        </w:rPr>
        <w:t>Формы работы с родителями</w:t>
      </w:r>
      <w:r w:rsidRPr="0083670C">
        <w:rPr>
          <w:rFonts w:ascii="Times New Roman" w:eastAsia="Times New Roman" w:hAnsi="Times New Roman" w:cs="Times New Roman"/>
          <w:sz w:val="24"/>
          <w:szCs w:val="24"/>
        </w:rPr>
        <w:t>:</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Дни открытых дверей;</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Семинары-практикумы;</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Праздники, досуги, развлечения;</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Родительские уголки и информационные стенды;</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Анкетирование;</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Родительские собрания;</w:t>
      </w:r>
    </w:p>
    <w:p w:rsidR="00E82654" w:rsidRPr="0083670C" w:rsidRDefault="00E82654" w:rsidP="00E82654">
      <w:pPr>
        <w:spacing w:after="0" w:line="240" w:lineRule="auto"/>
        <w:ind w:firstLine="709"/>
        <w:jc w:val="both"/>
        <w:rPr>
          <w:rFonts w:ascii="Times New Roman" w:eastAsia="Times New Roman" w:hAnsi="Times New Roman" w:cs="Times New Roman"/>
          <w:sz w:val="24"/>
          <w:szCs w:val="24"/>
        </w:rPr>
      </w:pPr>
      <w:r w:rsidRPr="0083670C">
        <w:rPr>
          <w:rFonts w:ascii="Times New Roman" w:eastAsia="Times New Roman" w:hAnsi="Times New Roman" w:cs="Times New Roman"/>
          <w:sz w:val="24"/>
          <w:szCs w:val="24"/>
        </w:rPr>
        <w:t>консультирование.</w:t>
      </w:r>
    </w:p>
    <w:p w:rsidR="00E82654" w:rsidRDefault="00E82654" w:rsidP="007F11FD">
      <w:pPr>
        <w:spacing w:line="240" w:lineRule="auto"/>
      </w:pPr>
    </w:p>
    <w:sectPr w:rsidR="00E82654" w:rsidSect="00922DFA">
      <w:pgSz w:w="11906" w:h="16838"/>
      <w:pgMar w:top="568" w:right="70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57106"/>
    <w:multiLevelType w:val="multilevel"/>
    <w:tmpl w:val="80F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useFELayout/>
  </w:compat>
  <w:rsids>
    <w:rsidRoot w:val="00167470"/>
    <w:rsid w:val="00036149"/>
    <w:rsid w:val="000500C4"/>
    <w:rsid w:val="00105F28"/>
    <w:rsid w:val="00147969"/>
    <w:rsid w:val="001602A8"/>
    <w:rsid w:val="00164222"/>
    <w:rsid w:val="00167470"/>
    <w:rsid w:val="001F357B"/>
    <w:rsid w:val="001F6B9F"/>
    <w:rsid w:val="002730D7"/>
    <w:rsid w:val="00282812"/>
    <w:rsid w:val="0029128D"/>
    <w:rsid w:val="002A05F2"/>
    <w:rsid w:val="002C6DDE"/>
    <w:rsid w:val="003267B1"/>
    <w:rsid w:val="0033289D"/>
    <w:rsid w:val="003532ED"/>
    <w:rsid w:val="003A256F"/>
    <w:rsid w:val="003E67B4"/>
    <w:rsid w:val="00445ED1"/>
    <w:rsid w:val="00482E7C"/>
    <w:rsid w:val="004900AF"/>
    <w:rsid w:val="0050434E"/>
    <w:rsid w:val="00504A19"/>
    <w:rsid w:val="00561BBA"/>
    <w:rsid w:val="00570BFE"/>
    <w:rsid w:val="00571876"/>
    <w:rsid w:val="005C54F2"/>
    <w:rsid w:val="00614C59"/>
    <w:rsid w:val="00647F8F"/>
    <w:rsid w:val="006713B2"/>
    <w:rsid w:val="0069421E"/>
    <w:rsid w:val="00696102"/>
    <w:rsid w:val="006C378A"/>
    <w:rsid w:val="00737BEA"/>
    <w:rsid w:val="00752D03"/>
    <w:rsid w:val="0078585C"/>
    <w:rsid w:val="007F11FD"/>
    <w:rsid w:val="0083533D"/>
    <w:rsid w:val="0083670C"/>
    <w:rsid w:val="0085196D"/>
    <w:rsid w:val="00862A69"/>
    <w:rsid w:val="00922DFA"/>
    <w:rsid w:val="00936F82"/>
    <w:rsid w:val="00946EEC"/>
    <w:rsid w:val="009E7412"/>
    <w:rsid w:val="00A21E08"/>
    <w:rsid w:val="00A732BF"/>
    <w:rsid w:val="00A87837"/>
    <w:rsid w:val="00A92B3D"/>
    <w:rsid w:val="00A934A5"/>
    <w:rsid w:val="00B05D43"/>
    <w:rsid w:val="00B85983"/>
    <w:rsid w:val="00BA6AF2"/>
    <w:rsid w:val="00BE0C0F"/>
    <w:rsid w:val="00C145E4"/>
    <w:rsid w:val="00C96486"/>
    <w:rsid w:val="00CE6121"/>
    <w:rsid w:val="00D21C4A"/>
    <w:rsid w:val="00D508C9"/>
    <w:rsid w:val="00DA63AF"/>
    <w:rsid w:val="00DB4743"/>
    <w:rsid w:val="00E2364C"/>
    <w:rsid w:val="00E27F7D"/>
    <w:rsid w:val="00E721D0"/>
    <w:rsid w:val="00E82654"/>
    <w:rsid w:val="00E96AE3"/>
    <w:rsid w:val="00EA3188"/>
    <w:rsid w:val="00F65CB8"/>
    <w:rsid w:val="00FA4C13"/>
    <w:rsid w:val="00FD55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7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basedOn w:val="a"/>
    <w:uiPriority w:val="1"/>
    <w:qFormat/>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
    <w:name w:val="51"/>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2"/>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7">
    <w:name w:val="style67"/>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6">
    <w:name w:val="fontstyle216"/>
    <w:basedOn w:val="a0"/>
    <w:rsid w:val="00167470"/>
  </w:style>
  <w:style w:type="paragraph" w:customStyle="1" w:styleId="style25">
    <w:name w:val="style25"/>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7">
    <w:name w:val="fontstyle217"/>
    <w:basedOn w:val="a0"/>
    <w:rsid w:val="00167470"/>
  </w:style>
  <w:style w:type="paragraph" w:customStyle="1" w:styleId="style72">
    <w:name w:val="style72"/>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1">
    <w:name w:val="style61"/>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34">
    <w:name w:val="fontstyle234"/>
    <w:basedOn w:val="a0"/>
    <w:rsid w:val="00167470"/>
  </w:style>
  <w:style w:type="paragraph" w:customStyle="1" w:styleId="style21">
    <w:name w:val="style21"/>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7">
    <w:name w:val="style47"/>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50">
    <w:name w:val="fontstyle250"/>
    <w:basedOn w:val="a0"/>
    <w:rsid w:val="00167470"/>
  </w:style>
  <w:style w:type="character" w:customStyle="1" w:styleId="fontstyle202">
    <w:name w:val="fontstyle202"/>
    <w:basedOn w:val="a0"/>
    <w:rsid w:val="00167470"/>
  </w:style>
  <w:style w:type="character" w:customStyle="1" w:styleId="fontstyle265">
    <w:name w:val="fontstyle265"/>
    <w:basedOn w:val="a0"/>
    <w:rsid w:val="00167470"/>
  </w:style>
  <w:style w:type="paragraph" w:styleId="a5">
    <w:name w:val="Normal (Web)"/>
    <w:basedOn w:val="a"/>
    <w:uiPriority w:val="99"/>
    <w:semiHidden/>
    <w:unhideWhenUsed/>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10"/>
    <w:basedOn w:val="a"/>
    <w:rsid w:val="0016747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1674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7470"/>
    <w:rPr>
      <w:rFonts w:ascii="Tahoma" w:hAnsi="Tahoma" w:cs="Tahoma"/>
      <w:sz w:val="16"/>
      <w:szCs w:val="16"/>
    </w:rPr>
  </w:style>
  <w:style w:type="character" w:styleId="a8">
    <w:name w:val="Hyperlink"/>
    <w:basedOn w:val="a0"/>
    <w:uiPriority w:val="99"/>
    <w:unhideWhenUsed/>
    <w:rsid w:val="00E2364C"/>
    <w:rPr>
      <w:color w:val="0000FF" w:themeColor="hyperlink"/>
      <w:u w:val="single"/>
    </w:rPr>
  </w:style>
  <w:style w:type="table" w:styleId="a9">
    <w:name w:val="Table Grid"/>
    <w:basedOn w:val="a1"/>
    <w:uiPriority w:val="59"/>
    <w:rsid w:val="003267B1"/>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462675">
      <w:bodyDiv w:val="1"/>
      <w:marLeft w:val="0"/>
      <w:marRight w:val="0"/>
      <w:marTop w:val="0"/>
      <w:marBottom w:val="0"/>
      <w:divBdr>
        <w:top w:val="none" w:sz="0" w:space="0" w:color="auto"/>
        <w:left w:val="none" w:sz="0" w:space="0" w:color="auto"/>
        <w:bottom w:val="none" w:sz="0" w:space="0" w:color="auto"/>
        <w:right w:val="none" w:sz="0" w:space="0" w:color="auto"/>
      </w:divBdr>
    </w:div>
    <w:div w:id="741293087">
      <w:bodyDiv w:val="1"/>
      <w:marLeft w:val="0"/>
      <w:marRight w:val="0"/>
      <w:marTop w:val="0"/>
      <w:marBottom w:val="0"/>
      <w:divBdr>
        <w:top w:val="none" w:sz="0" w:space="0" w:color="auto"/>
        <w:left w:val="none" w:sz="0" w:space="0" w:color="auto"/>
        <w:bottom w:val="none" w:sz="0" w:space="0" w:color="auto"/>
        <w:right w:val="none" w:sz="0" w:space="0" w:color="auto"/>
      </w:divBdr>
    </w:div>
    <w:div w:id="1101805702">
      <w:bodyDiv w:val="1"/>
      <w:marLeft w:val="0"/>
      <w:marRight w:val="0"/>
      <w:marTop w:val="0"/>
      <w:marBottom w:val="0"/>
      <w:divBdr>
        <w:top w:val="none" w:sz="0" w:space="0" w:color="auto"/>
        <w:left w:val="none" w:sz="0" w:space="0" w:color="auto"/>
        <w:bottom w:val="none" w:sz="0" w:space="0" w:color="auto"/>
        <w:right w:val="none" w:sz="0" w:space="0" w:color="auto"/>
      </w:divBdr>
      <w:divsChild>
        <w:div w:id="353726">
          <w:marLeft w:val="0"/>
          <w:marRight w:val="0"/>
          <w:marTop w:val="0"/>
          <w:marBottom w:val="0"/>
          <w:divBdr>
            <w:top w:val="none" w:sz="0" w:space="0" w:color="auto"/>
            <w:left w:val="none" w:sz="0" w:space="0" w:color="auto"/>
            <w:bottom w:val="none" w:sz="0" w:space="0" w:color="auto"/>
            <w:right w:val="none" w:sz="0" w:space="0" w:color="auto"/>
          </w:divBdr>
          <w:divsChild>
            <w:div w:id="873880802">
              <w:marLeft w:val="0"/>
              <w:marRight w:val="0"/>
              <w:marTop w:val="0"/>
              <w:marBottom w:val="0"/>
              <w:divBdr>
                <w:top w:val="none" w:sz="0" w:space="0" w:color="auto"/>
                <w:left w:val="none" w:sz="0" w:space="0" w:color="auto"/>
                <w:bottom w:val="none" w:sz="0" w:space="0" w:color="auto"/>
                <w:right w:val="none" w:sz="0" w:space="0" w:color="auto"/>
              </w:divBdr>
              <w:divsChild>
                <w:div w:id="57243497">
                  <w:marLeft w:val="0"/>
                  <w:marRight w:val="0"/>
                  <w:marTop w:val="0"/>
                  <w:marBottom w:val="0"/>
                  <w:divBdr>
                    <w:top w:val="none" w:sz="0" w:space="0" w:color="auto"/>
                    <w:left w:val="none" w:sz="0" w:space="0" w:color="auto"/>
                    <w:bottom w:val="none" w:sz="0" w:space="0" w:color="auto"/>
                    <w:right w:val="none" w:sz="0" w:space="0" w:color="auto"/>
                  </w:divBdr>
                  <w:divsChild>
                    <w:div w:id="14058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38735">
          <w:marLeft w:val="0"/>
          <w:marRight w:val="0"/>
          <w:marTop w:val="0"/>
          <w:marBottom w:val="0"/>
          <w:divBdr>
            <w:top w:val="none" w:sz="0" w:space="0" w:color="auto"/>
            <w:left w:val="none" w:sz="0" w:space="0" w:color="auto"/>
            <w:bottom w:val="none" w:sz="0" w:space="0" w:color="auto"/>
            <w:right w:val="none" w:sz="0" w:space="0" w:color="auto"/>
          </w:divBdr>
        </w:div>
      </w:divsChild>
    </w:div>
    <w:div w:id="162812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3370-9461-4258-A92B-EEFC23BC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41</Pages>
  <Words>18100</Words>
  <Characters>103175</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Гузелия</dc:creator>
  <cp:lastModifiedBy>komp-1</cp:lastModifiedBy>
  <cp:revision>23</cp:revision>
  <cp:lastPrinted>2019-01-27T16:09:00Z</cp:lastPrinted>
  <dcterms:created xsi:type="dcterms:W3CDTF">2016-11-01T08:53:00Z</dcterms:created>
  <dcterms:modified xsi:type="dcterms:W3CDTF">2019-01-31T05:56:00Z</dcterms:modified>
</cp:coreProperties>
</file>